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A" w:rsidRPr="00606A3A" w:rsidRDefault="00AD14EA" w:rsidP="00AD14EA">
      <w:pPr>
        <w:spacing w:line="60" w:lineRule="exact"/>
        <w:rPr>
          <w:color w:val="010000"/>
          <w:sz w:val="6"/>
        </w:rPr>
        <w:sectPr w:rsidR="00AD14EA" w:rsidRPr="00606A3A" w:rsidSect="00AD14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606A3A">
        <w:rPr>
          <w:rStyle w:val="CommentReference"/>
        </w:rPr>
        <w:commentReference w:id="0"/>
      </w:r>
      <w:bookmarkStart w:id="1" w:name="_GoBack"/>
      <w:bookmarkEnd w:id="1"/>
    </w:p>
    <w:p w:rsidR="00606A3A" w:rsidRPr="00606A3A" w:rsidRDefault="00606A3A" w:rsidP="00606A3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606A3A">
        <w:rPr>
          <w:sz w:val="28"/>
          <w:szCs w:val="28"/>
        </w:rPr>
        <w:lastRenderedPageBreak/>
        <w:t>Европейская экономическая комиссия</w:t>
      </w:r>
    </w:p>
    <w:p w:rsidR="00606A3A" w:rsidRPr="00606A3A" w:rsidRDefault="00606A3A" w:rsidP="00606A3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06A3A" w:rsidRPr="00606A3A" w:rsidRDefault="00606A3A" w:rsidP="00606A3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606A3A">
        <w:rPr>
          <w:b w:val="0"/>
          <w:bCs/>
          <w:sz w:val="28"/>
          <w:szCs w:val="28"/>
        </w:rPr>
        <w:t>Комитет по внутреннему транспорту</w:t>
      </w:r>
    </w:p>
    <w:p w:rsidR="00606A3A" w:rsidRPr="00606A3A" w:rsidRDefault="00606A3A" w:rsidP="00606A3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06A3A" w:rsidRPr="00606A3A" w:rsidRDefault="00606A3A" w:rsidP="00606A3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06A3A">
        <w:t xml:space="preserve">Всемирный форум для согласования правил </w:t>
      </w:r>
      <w:r w:rsidRPr="00606A3A">
        <w:br/>
        <w:t>в области транспортных средств</w:t>
      </w:r>
    </w:p>
    <w:p w:rsidR="00606A3A" w:rsidRPr="00606A3A" w:rsidRDefault="00606A3A" w:rsidP="00606A3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06A3A" w:rsidRPr="00606A3A" w:rsidRDefault="00606A3A" w:rsidP="00606A3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06A3A">
        <w:t>Рабочая группа по вопросам торможения и ходовой части</w:t>
      </w:r>
    </w:p>
    <w:p w:rsidR="00606A3A" w:rsidRPr="00606A3A" w:rsidRDefault="00606A3A" w:rsidP="00606A3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06A3A" w:rsidRPr="00606A3A" w:rsidRDefault="00606A3A" w:rsidP="00606A3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Восьмидесятая </w:t>
      </w:r>
      <w:r w:rsidRPr="00606A3A">
        <w:t>сессия</w:t>
      </w:r>
    </w:p>
    <w:p w:rsidR="00606A3A" w:rsidRPr="00606A3A" w:rsidRDefault="00606A3A" w:rsidP="00606A3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06A3A">
        <w:t xml:space="preserve">Женева, </w:t>
      </w:r>
      <w:r w:rsidR="00FC5FA9">
        <w:t>1</w:t>
      </w:r>
      <w:r>
        <w:t xml:space="preserve">5–18 сентября </w:t>
      </w:r>
      <w:r w:rsidRPr="00606A3A">
        <w:t>2015 года</w:t>
      </w:r>
    </w:p>
    <w:p w:rsidR="00606A3A" w:rsidRPr="00606A3A" w:rsidRDefault="00606A3A" w:rsidP="00606A3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06A3A">
        <w:t>Пункт 6 предварительной повестки дня</w:t>
      </w:r>
    </w:p>
    <w:p w:rsidR="00606A3A" w:rsidRPr="00606A3A" w:rsidRDefault="00606A3A" w:rsidP="00606A3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06A3A">
        <w:t>Правила № 90 (сменные тормозные накладки)</w:t>
      </w:r>
    </w:p>
    <w:p w:rsidR="00606A3A" w:rsidRPr="00606A3A" w:rsidRDefault="00606A3A" w:rsidP="00606A3A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06A3A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06A3A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06A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6A3A">
        <w:tab/>
      </w:r>
      <w:r w:rsidRPr="00606A3A">
        <w:tab/>
        <w:t xml:space="preserve">Предложение по поправкам к Правилам № 90 </w:t>
      </w:r>
      <w:r>
        <w:br/>
      </w:r>
      <w:r w:rsidRPr="00606A3A">
        <w:t>(сменные тормозные накладки)</w:t>
      </w:r>
    </w:p>
    <w:p w:rsidR="00606A3A" w:rsidRPr="00606A3A" w:rsidRDefault="00606A3A" w:rsidP="00606A3A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06A3A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06A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6A3A">
        <w:tab/>
      </w:r>
      <w:r w:rsidRPr="00606A3A">
        <w:tab/>
        <w:t>Представлено экспертами от Италии</w:t>
      </w:r>
      <w:r w:rsidRPr="00A4478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06A3A" w:rsidRPr="00606A3A" w:rsidRDefault="00606A3A" w:rsidP="00606A3A">
      <w:pPr>
        <w:pStyle w:val="SingleTxt"/>
        <w:spacing w:after="0" w:line="120" w:lineRule="exact"/>
        <w:rPr>
          <w:sz w:val="10"/>
        </w:rPr>
      </w:pPr>
    </w:p>
    <w:p w:rsidR="00606A3A" w:rsidRPr="00606A3A" w:rsidRDefault="00606A3A" w:rsidP="00606A3A">
      <w:pPr>
        <w:pStyle w:val="SingleTxt"/>
        <w:spacing w:after="0" w:line="120" w:lineRule="exact"/>
        <w:rPr>
          <w:sz w:val="10"/>
        </w:rPr>
      </w:pPr>
    </w:p>
    <w:p w:rsidR="00606A3A" w:rsidRPr="00606A3A" w:rsidRDefault="00606A3A" w:rsidP="00445164">
      <w:pPr>
        <w:pStyle w:val="SingleTxt"/>
      </w:pPr>
      <w:r w:rsidRPr="00606A3A">
        <w:tab/>
        <w:t xml:space="preserve">Воспроизведенный ниже текст был подготовлен экспертами от Италии </w:t>
      </w:r>
      <w:r w:rsidR="00101729">
        <w:t xml:space="preserve">для </w:t>
      </w:r>
      <w:r w:rsidRPr="00606A3A">
        <w:t>включ</w:t>
      </w:r>
      <w:r w:rsidR="00101729">
        <w:t xml:space="preserve">ения </w:t>
      </w:r>
      <w:r w:rsidRPr="00606A3A">
        <w:t>в текст Правил №</w:t>
      </w:r>
      <w:r w:rsidR="00101729">
        <w:t> </w:t>
      </w:r>
      <w:r w:rsidRPr="00606A3A">
        <w:t>90 требовани</w:t>
      </w:r>
      <w:r w:rsidR="00101729">
        <w:t>й</w:t>
      </w:r>
      <w:r w:rsidRPr="00606A3A">
        <w:t xml:space="preserve"> к официальному утверждению сменных тормозных накладок для транспортных средств категории L. Изменения к нынешнему тексту Правил выделены жирным шрифтом в случае новых пол</w:t>
      </w:r>
      <w:r w:rsidRPr="00606A3A">
        <w:t>о</w:t>
      </w:r>
      <w:r w:rsidRPr="00606A3A">
        <w:t>жений или зачеркиванием</w:t>
      </w:r>
      <w:r w:rsidR="00445164" w:rsidRPr="00445164">
        <w:t xml:space="preserve"> </w:t>
      </w:r>
      <w:r w:rsidR="00445164" w:rsidRPr="00606A3A">
        <w:t>в случае исключенных элементов</w:t>
      </w:r>
      <w:r w:rsidRPr="00606A3A">
        <w:t>.</w:t>
      </w:r>
    </w:p>
    <w:p w:rsidR="00606A3A" w:rsidRPr="00606A3A" w:rsidRDefault="00606A3A" w:rsidP="001017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6A3A">
        <w:br w:type="page"/>
      </w:r>
      <w:r w:rsidRPr="00606A3A">
        <w:lastRenderedPageBreak/>
        <w:tab/>
        <w:t xml:space="preserve">I. </w:t>
      </w:r>
      <w:r w:rsidRPr="00606A3A">
        <w:tab/>
        <w:t>Предложение</w:t>
      </w:r>
    </w:p>
    <w:p w:rsidR="00101729" w:rsidRPr="00101729" w:rsidRDefault="00101729" w:rsidP="00101729">
      <w:pPr>
        <w:pStyle w:val="SingleTxt"/>
        <w:spacing w:after="0" w:line="120" w:lineRule="exact"/>
        <w:rPr>
          <w:i/>
          <w:sz w:val="10"/>
        </w:rPr>
      </w:pPr>
    </w:p>
    <w:p w:rsidR="00101729" w:rsidRPr="00101729" w:rsidRDefault="00101729" w:rsidP="00101729">
      <w:pPr>
        <w:pStyle w:val="SingleTxt"/>
        <w:spacing w:after="0" w:line="120" w:lineRule="exact"/>
        <w:rPr>
          <w:i/>
          <w:sz w:val="10"/>
        </w:rPr>
      </w:pPr>
    </w:p>
    <w:p w:rsidR="00606A3A" w:rsidRPr="00606A3A" w:rsidRDefault="00101729" w:rsidP="00606A3A">
      <w:pPr>
        <w:pStyle w:val="SingleTxt"/>
        <w:rPr>
          <w:i/>
        </w:rPr>
      </w:pPr>
      <w:r>
        <w:rPr>
          <w:i/>
        </w:rPr>
        <w:t xml:space="preserve">Включить </w:t>
      </w:r>
      <w:r w:rsidR="00606A3A" w:rsidRPr="00606A3A">
        <w:rPr>
          <w:i/>
        </w:rPr>
        <w:t xml:space="preserve">новый пункт 1.1.5 </w:t>
      </w:r>
      <w:r w:rsidR="00606A3A" w:rsidRPr="00606A3A">
        <w:t>следующего содержания:</w:t>
      </w:r>
    </w:p>
    <w:p w:rsidR="00606A3A" w:rsidRPr="00606A3A" w:rsidRDefault="00606A3A" w:rsidP="00101729">
      <w:pPr>
        <w:pStyle w:val="SingleTxt"/>
        <w:ind w:left="2218" w:hanging="951"/>
        <w:rPr>
          <w:i/>
        </w:rPr>
      </w:pPr>
      <w:r w:rsidRPr="00606A3A">
        <w:t>"</w:t>
      </w:r>
      <w:r w:rsidRPr="00606A3A">
        <w:rPr>
          <w:b/>
        </w:rPr>
        <w:t>1.1.5</w:t>
      </w:r>
      <w:r w:rsidRPr="00606A3A">
        <w:rPr>
          <w:b/>
        </w:rPr>
        <w:tab/>
        <w:t>сменным тормозным дискам, предназначенным для использования во фрикционных тормозах, являющихся частью тормозной сист</w:t>
      </w:r>
      <w:r w:rsidRPr="00606A3A">
        <w:rPr>
          <w:b/>
        </w:rPr>
        <w:t>е</w:t>
      </w:r>
      <w:r w:rsidRPr="00606A3A">
        <w:rPr>
          <w:b/>
        </w:rPr>
        <w:t>мы транспортных средств категорий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>, которые официально утверждены по типу конструкции в соответствии с Правилами № 78</w:t>
      </w:r>
      <w:r w:rsidR="00101729" w:rsidRPr="00101729">
        <w:rPr>
          <w:b/>
        </w:rPr>
        <w:t xml:space="preserve"> </w:t>
      </w:r>
      <w:r w:rsidR="00101729" w:rsidRPr="00606A3A">
        <w:rPr>
          <w:b/>
        </w:rPr>
        <w:t>ООН</w:t>
      </w:r>
      <w:r w:rsidRPr="00606A3A">
        <w:t>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2.3.1.1</w:t>
      </w:r>
      <w:r w:rsidRPr="00606A3A">
        <w:t xml:space="preserve"> изменить следующим образом:</w:t>
      </w:r>
    </w:p>
    <w:p w:rsidR="00606A3A" w:rsidRPr="00606A3A" w:rsidRDefault="00606A3A" w:rsidP="00101729">
      <w:pPr>
        <w:pStyle w:val="SingleTxt"/>
        <w:ind w:left="2218" w:hanging="951"/>
      </w:pPr>
      <w:r w:rsidRPr="00606A3A">
        <w:t>"2.3.1.1</w:t>
      </w:r>
      <w:r w:rsidRPr="00606A3A">
        <w:tab/>
        <w:t>в случае механическ</w:t>
      </w:r>
      <w:r w:rsidR="00101729">
        <w:t xml:space="preserve">их </w:t>
      </w:r>
      <w:r w:rsidRPr="00606A3A">
        <w:t>транспортн</w:t>
      </w:r>
      <w:r w:rsidR="00101729">
        <w:t xml:space="preserve">ых </w:t>
      </w:r>
      <w:r w:rsidRPr="00606A3A">
        <w:t>средств − тормозной диск/</w:t>
      </w:r>
      <w:r w:rsidRPr="00606A3A">
        <w:br/>
        <w:t>барабан, на который распространяется официальное утверждение типа тормозной системы транспортного средства в соответствии с Прав</w:t>
      </w:r>
      <w:r w:rsidRPr="00606A3A">
        <w:t>и</w:t>
      </w:r>
      <w:r w:rsidRPr="00606A3A">
        <w:t>лами № 13</w:t>
      </w:r>
      <w:r w:rsidR="00101729">
        <w:t>,</w:t>
      </w:r>
      <w:r w:rsidRPr="00606A3A">
        <w:t xml:space="preserve"> 13-H </w:t>
      </w:r>
      <w:r w:rsidRPr="00606A3A">
        <w:rPr>
          <w:b/>
        </w:rPr>
        <w:t>или 78</w:t>
      </w:r>
      <w:r w:rsidRPr="00606A3A">
        <w:t>;".</w:t>
      </w:r>
    </w:p>
    <w:p w:rsidR="00101729" w:rsidRDefault="00101729" w:rsidP="00101729">
      <w:pPr>
        <w:pStyle w:val="SingleTxt"/>
      </w:pPr>
      <w:r w:rsidRPr="005671BB">
        <w:rPr>
          <w:i/>
        </w:rPr>
        <w:t>Пункт 2.3.</w:t>
      </w:r>
      <w:r>
        <w:rPr>
          <w:i/>
        </w:rPr>
        <w:t>3</w:t>
      </w:r>
      <w:r w:rsidRPr="005671BB">
        <w:rPr>
          <w:i/>
        </w:rPr>
        <w:t>.1</w:t>
      </w:r>
      <w:r>
        <w:t xml:space="preserve"> изменить следующим образом:</w:t>
      </w:r>
    </w:p>
    <w:p w:rsidR="00101729" w:rsidRDefault="00101729" w:rsidP="00101729">
      <w:pPr>
        <w:pStyle w:val="SingleTxt"/>
      </w:pPr>
      <w:r w:rsidRPr="00606A3A">
        <w:t>"</w:t>
      </w:r>
      <w:r>
        <w:t>2.3.3.1</w:t>
      </w:r>
      <w:r>
        <w:tab/>
        <w:t>оригинальные тормозные диски и тормозные барабаны</w:t>
      </w:r>
      <w:r w:rsidRPr="00606A3A">
        <w:t>"</w:t>
      </w:r>
      <w:r>
        <w:t>.</w:t>
      </w:r>
    </w:p>
    <w:p w:rsidR="00101729" w:rsidRPr="00B76767" w:rsidRDefault="00101729" w:rsidP="00101729">
      <w:pPr>
        <w:pStyle w:val="SingleTxt"/>
      </w:pPr>
      <w:r w:rsidRPr="00B76767">
        <w:rPr>
          <w:i/>
        </w:rPr>
        <w:t>Включить новые пункты 2.3.3.1 и 2.3.3.1.2</w:t>
      </w:r>
      <w:r w:rsidRPr="00B76767">
        <w:t xml:space="preserve"> следующего содержания:</w:t>
      </w:r>
    </w:p>
    <w:p w:rsidR="00101729" w:rsidRPr="00B76767" w:rsidRDefault="00101729" w:rsidP="00101729">
      <w:pPr>
        <w:pStyle w:val="SingleTxt"/>
        <w:ind w:left="2218" w:hanging="951"/>
        <w:rPr>
          <w:b/>
        </w:rPr>
      </w:pPr>
      <w:r w:rsidRPr="00606A3A">
        <w:t>"</w:t>
      </w:r>
      <w:r w:rsidRPr="00B76767">
        <w:rPr>
          <w:b/>
        </w:rPr>
        <w:t>2.3.3.1.1</w:t>
      </w:r>
      <w:r w:rsidRPr="00B76767">
        <w:rPr>
          <w:b/>
        </w:rPr>
        <w:tab/>
        <w:t xml:space="preserve">В случае транспортных средств категорий М, </w:t>
      </w:r>
      <w:r w:rsidRPr="00B76767">
        <w:rPr>
          <w:b/>
          <w:lang w:val="en-GB"/>
        </w:rPr>
        <w:t>N</w:t>
      </w:r>
      <w:r w:rsidRPr="00B76767">
        <w:rPr>
          <w:b/>
        </w:rPr>
        <w:t xml:space="preserve"> и О: оригинал</w:t>
      </w:r>
      <w:r w:rsidRPr="00B76767">
        <w:rPr>
          <w:b/>
        </w:rPr>
        <w:t>ь</w:t>
      </w:r>
      <w:r w:rsidRPr="00B76767">
        <w:rPr>
          <w:b/>
        </w:rPr>
        <w:t>ные тормозные диски/тормозные барабаны, предназначенные для обслуживания транспортного средства, с нанесенным на них н</w:t>
      </w:r>
      <w:r w:rsidRPr="00B76767">
        <w:rPr>
          <w:b/>
        </w:rPr>
        <w:t>е</w:t>
      </w:r>
      <w:r w:rsidRPr="00B76767">
        <w:rPr>
          <w:b/>
        </w:rPr>
        <w:t>стираемым четким идентификационным кодом, определенным в пункте 2.3.2.</w:t>
      </w:r>
    </w:p>
    <w:p w:rsidR="00101729" w:rsidRPr="00B76767" w:rsidRDefault="00101729" w:rsidP="00101729">
      <w:pPr>
        <w:pStyle w:val="SingleTxt"/>
        <w:ind w:left="2218" w:hanging="951"/>
        <w:rPr>
          <w:b/>
        </w:rPr>
      </w:pPr>
      <w:r w:rsidRPr="00B76767">
        <w:rPr>
          <w:b/>
        </w:rPr>
        <w:t>2.3.3.1.2</w:t>
      </w:r>
      <w:r w:rsidRPr="00B76767">
        <w:rPr>
          <w:b/>
        </w:rPr>
        <w:tab/>
        <w:t xml:space="preserve">В случае транспортных средств категорий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1</w:t>
      </w:r>
      <w:r w:rsidRPr="00B76767">
        <w:rPr>
          <w:b/>
        </w:rPr>
        <w:t xml:space="preserve">,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2</w:t>
      </w:r>
      <w:r w:rsidRPr="00B76767">
        <w:rPr>
          <w:b/>
        </w:rPr>
        <w:t xml:space="preserve">,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3</w:t>
      </w:r>
      <w:r w:rsidRPr="00B76767">
        <w:rPr>
          <w:b/>
        </w:rPr>
        <w:t xml:space="preserve">,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4</w:t>
      </w:r>
      <w:r w:rsidRPr="00B76767">
        <w:rPr>
          <w:b/>
        </w:rPr>
        <w:t xml:space="preserve"> и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5</w:t>
      </w:r>
      <w:r w:rsidRPr="00B76767">
        <w:rPr>
          <w:b/>
        </w:rPr>
        <w:t>: ор</w:t>
      </w:r>
      <w:r w:rsidRPr="00B76767">
        <w:rPr>
          <w:b/>
        </w:rPr>
        <w:t>и</w:t>
      </w:r>
      <w:r w:rsidRPr="00B76767">
        <w:rPr>
          <w:b/>
        </w:rPr>
        <w:t>гинальные тормозные диски/тормозные барабаны, предназначе</w:t>
      </w:r>
      <w:r w:rsidRPr="00B76767">
        <w:rPr>
          <w:b/>
        </w:rPr>
        <w:t>н</w:t>
      </w:r>
      <w:r w:rsidRPr="00B76767">
        <w:rPr>
          <w:b/>
        </w:rPr>
        <w:t>ные для обслуживания транспортного средства</w:t>
      </w:r>
      <w:r w:rsidRPr="00101729">
        <w:t>".</w:t>
      </w:r>
    </w:p>
    <w:p w:rsidR="00101729" w:rsidRPr="00B76767" w:rsidRDefault="00101729" w:rsidP="00101729">
      <w:pPr>
        <w:pStyle w:val="SingleTxt"/>
      </w:pPr>
      <w:r w:rsidRPr="00B76767">
        <w:rPr>
          <w:i/>
        </w:rPr>
        <w:t xml:space="preserve">Пункт 2.3.3.2 </w:t>
      </w:r>
      <w:r w:rsidRPr="00B76767">
        <w:t>изменить следующим образом:</w:t>
      </w:r>
    </w:p>
    <w:p w:rsidR="00101729" w:rsidRPr="00B76767" w:rsidRDefault="00101729" w:rsidP="00101729">
      <w:pPr>
        <w:pStyle w:val="SingleTxt"/>
      </w:pPr>
      <w:r w:rsidRPr="00606A3A">
        <w:t>"</w:t>
      </w:r>
      <w:r w:rsidRPr="00B76767">
        <w:t>2.3.3.2</w:t>
      </w:r>
      <w:r w:rsidRPr="00B76767">
        <w:tab/>
        <w:t>Идентичные тормозные диски</w:t>
      </w:r>
      <w:r w:rsidRPr="00606A3A">
        <w:t>"</w:t>
      </w:r>
      <w:r>
        <w:t>.</w:t>
      </w:r>
    </w:p>
    <w:p w:rsidR="00101729" w:rsidRPr="00B76767" w:rsidRDefault="00101729" w:rsidP="00101729">
      <w:pPr>
        <w:pStyle w:val="SingleTxt"/>
      </w:pPr>
      <w:r w:rsidRPr="00B76767">
        <w:rPr>
          <w:i/>
        </w:rPr>
        <w:t xml:space="preserve">Включить новые пункты 2.3.3.1 и 2.3.3.1.2 </w:t>
      </w:r>
      <w:r w:rsidRPr="00B76767">
        <w:t>следующего содержания:</w:t>
      </w:r>
    </w:p>
    <w:p w:rsidR="00101729" w:rsidRPr="00B76767" w:rsidRDefault="00101729" w:rsidP="00101729">
      <w:pPr>
        <w:pStyle w:val="SingleTxt"/>
        <w:ind w:left="2218" w:hanging="951"/>
        <w:rPr>
          <w:b/>
        </w:rPr>
      </w:pPr>
      <w:r w:rsidRPr="00606A3A">
        <w:t>"</w:t>
      </w:r>
      <w:r w:rsidRPr="00B76767">
        <w:rPr>
          <w:b/>
        </w:rPr>
        <w:t>2.3.3.2.1</w:t>
      </w:r>
      <w:r w:rsidRPr="00B76767">
        <w:rPr>
          <w:b/>
        </w:rPr>
        <w:tab/>
        <w:t>В случае транспортн</w:t>
      </w:r>
      <w:r>
        <w:rPr>
          <w:b/>
        </w:rPr>
        <w:t>ых</w:t>
      </w:r>
      <w:r w:rsidRPr="00B76767">
        <w:rPr>
          <w:b/>
        </w:rPr>
        <w:t xml:space="preserve"> средств категорий </w:t>
      </w:r>
      <w:r w:rsidRPr="00B76767">
        <w:rPr>
          <w:b/>
          <w:lang w:val="en-GB"/>
        </w:rPr>
        <w:t>M</w:t>
      </w:r>
      <w:r w:rsidRPr="00B76767">
        <w:rPr>
          <w:b/>
        </w:rPr>
        <w:t xml:space="preserve">, </w:t>
      </w:r>
      <w:r w:rsidRPr="00B76767">
        <w:rPr>
          <w:b/>
          <w:lang w:val="en-GB"/>
        </w:rPr>
        <w:t>N</w:t>
      </w:r>
      <w:r w:rsidRPr="00B76767">
        <w:rPr>
          <w:b/>
        </w:rPr>
        <w:t xml:space="preserve"> и </w:t>
      </w:r>
      <w:r w:rsidRPr="00B76767">
        <w:rPr>
          <w:b/>
          <w:lang w:val="en-GB"/>
        </w:rPr>
        <w:t>O</w:t>
      </w:r>
      <w:r w:rsidRPr="00B76767">
        <w:rPr>
          <w:b/>
        </w:rPr>
        <w:t>: сменны</w:t>
      </w:r>
      <w:r>
        <w:rPr>
          <w:b/>
        </w:rPr>
        <w:t>й</w:t>
      </w:r>
      <w:r w:rsidRPr="00B76767">
        <w:rPr>
          <w:b/>
        </w:rPr>
        <w:t xml:space="preserve"> тормозной диск, который по своим химическим и физическим свойствам во всех отношениях, за исключением фабричной марки транспортного средства, которая отсутствует, идентичен</w:t>
      </w:r>
      <w:r>
        <w:rPr>
          <w:b/>
        </w:rPr>
        <w:t xml:space="preserve"> ориг</w:t>
      </w:r>
      <w:r>
        <w:rPr>
          <w:b/>
        </w:rPr>
        <w:t>и</w:t>
      </w:r>
      <w:r>
        <w:rPr>
          <w:b/>
        </w:rPr>
        <w:t>нальному тормозному диску.</w:t>
      </w:r>
    </w:p>
    <w:p w:rsidR="00101729" w:rsidRPr="00B76767" w:rsidRDefault="00101729" w:rsidP="00101729">
      <w:pPr>
        <w:pStyle w:val="SingleTxt"/>
        <w:ind w:left="2218" w:hanging="951"/>
        <w:rPr>
          <w:b/>
        </w:rPr>
      </w:pPr>
      <w:r w:rsidRPr="00B76767">
        <w:rPr>
          <w:b/>
        </w:rPr>
        <w:t>2.3.3.2.2</w:t>
      </w:r>
      <w:r w:rsidRPr="00B76767">
        <w:rPr>
          <w:b/>
        </w:rPr>
        <w:tab/>
        <w:t xml:space="preserve">В случае транспортных средств категорий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1</w:t>
      </w:r>
      <w:r w:rsidRPr="00B76767">
        <w:rPr>
          <w:b/>
        </w:rPr>
        <w:t xml:space="preserve">,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2</w:t>
      </w:r>
      <w:r w:rsidRPr="00B76767">
        <w:rPr>
          <w:b/>
        </w:rPr>
        <w:t xml:space="preserve">,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3</w:t>
      </w:r>
      <w:r w:rsidRPr="00B76767">
        <w:rPr>
          <w:b/>
        </w:rPr>
        <w:t xml:space="preserve">,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4</w:t>
      </w:r>
      <w:r w:rsidRPr="00B76767">
        <w:rPr>
          <w:b/>
        </w:rPr>
        <w:t xml:space="preserve"> </w:t>
      </w:r>
      <w:r>
        <w:rPr>
          <w:b/>
        </w:rPr>
        <w:t>и</w:t>
      </w:r>
      <w:r w:rsidRPr="00B76767">
        <w:rPr>
          <w:b/>
        </w:rPr>
        <w:t xml:space="preserve"> </w:t>
      </w:r>
      <w:r w:rsidRPr="00B76767">
        <w:rPr>
          <w:b/>
          <w:lang w:val="en-GB"/>
        </w:rPr>
        <w:t>L</w:t>
      </w:r>
      <w:r w:rsidRPr="00B76767">
        <w:rPr>
          <w:b/>
          <w:vertAlign w:val="subscript"/>
        </w:rPr>
        <w:t>5</w:t>
      </w:r>
      <w:r>
        <w:rPr>
          <w:b/>
        </w:rPr>
        <w:t>: сме</w:t>
      </w:r>
      <w:r>
        <w:rPr>
          <w:b/>
        </w:rPr>
        <w:t>н</w:t>
      </w:r>
      <w:r>
        <w:rPr>
          <w:b/>
        </w:rPr>
        <w:t>ный тормозной диск, который по своим химическим и физическим свойствам во всех отношениях идентичен</w:t>
      </w:r>
      <w:r w:rsidRPr="00606A3A">
        <w:t>"</w:t>
      </w:r>
      <w:r>
        <w:rPr>
          <w:b/>
        </w:rPr>
        <w:t>.</w:t>
      </w:r>
    </w:p>
    <w:p w:rsidR="00101729" w:rsidRDefault="00101729" w:rsidP="00101729">
      <w:pPr>
        <w:pStyle w:val="SingleTxt"/>
      </w:pPr>
      <w:r>
        <w:rPr>
          <w:i/>
        </w:rPr>
        <w:t>Включить новый пункт 2.3.3.4</w:t>
      </w:r>
      <w:r>
        <w:t xml:space="preserve"> следующего содержания:</w:t>
      </w:r>
    </w:p>
    <w:p w:rsidR="00606A3A" w:rsidRPr="00606A3A" w:rsidRDefault="00606A3A" w:rsidP="00101729">
      <w:pPr>
        <w:pStyle w:val="SingleTxt"/>
      </w:pPr>
      <w:r w:rsidRPr="00606A3A">
        <w:t>"</w:t>
      </w:r>
      <w:r w:rsidRPr="00606A3A">
        <w:rPr>
          <w:b/>
        </w:rPr>
        <w:t>2.3.3.4</w:t>
      </w:r>
      <w:r w:rsidRPr="00606A3A">
        <w:tab/>
      </w:r>
      <w:r w:rsidRPr="00606A3A">
        <w:rPr>
          <w:b/>
        </w:rPr>
        <w:t>эквивалентные тормозные диски и тормозные барабаны</w:t>
      </w:r>
      <w:r w:rsidR="00101729" w:rsidRPr="00606A3A">
        <w:t>"</w:t>
      </w:r>
      <w:r w:rsidRPr="00606A3A">
        <w:t>.</w:t>
      </w:r>
    </w:p>
    <w:p w:rsidR="00606A3A" w:rsidRPr="00606A3A" w:rsidRDefault="00606A3A" w:rsidP="001560EF">
      <w:pPr>
        <w:pStyle w:val="SingleTxt"/>
      </w:pPr>
      <w:r w:rsidRPr="00606A3A">
        <w:rPr>
          <w:i/>
        </w:rPr>
        <w:t xml:space="preserve">Изменить нумерацию </w:t>
      </w:r>
      <w:r w:rsidR="001560EF">
        <w:rPr>
          <w:i/>
        </w:rPr>
        <w:t xml:space="preserve">прежнего </w:t>
      </w:r>
      <w:r w:rsidRPr="00606A3A">
        <w:rPr>
          <w:i/>
        </w:rPr>
        <w:t>пункта 2.3.3.4 на 2.3.3.4.1</w:t>
      </w:r>
      <w:r w:rsidR="001560EF">
        <w:rPr>
          <w:i/>
        </w:rPr>
        <w:t xml:space="preserve">, </w:t>
      </w:r>
      <w:r w:rsidR="001560EF" w:rsidRPr="001560EF">
        <w:t>а текст следующим образом</w:t>
      </w:r>
      <w:r w:rsidRPr="001560EF">
        <w:t>:</w:t>
      </w:r>
      <w:r w:rsidRPr="00606A3A">
        <w:rPr>
          <w:i/>
        </w:rPr>
        <w:t xml:space="preserve"> </w:t>
      </w:r>
    </w:p>
    <w:p w:rsidR="00606A3A" w:rsidRPr="00606A3A" w:rsidRDefault="00606A3A" w:rsidP="001560EF">
      <w:pPr>
        <w:pStyle w:val="SingleTxt"/>
        <w:ind w:left="2218" w:hanging="951"/>
        <w:rPr>
          <w:i/>
        </w:rPr>
      </w:pPr>
      <w:r w:rsidRPr="00606A3A">
        <w:t>"</w:t>
      </w:r>
      <w:r w:rsidRPr="00606A3A">
        <w:rPr>
          <w:b/>
        </w:rPr>
        <w:t>2.3.3.4.1</w:t>
      </w:r>
      <w:r w:rsidRPr="00606A3A">
        <w:rPr>
          <w:b/>
        </w:rPr>
        <w:tab/>
      </w:r>
      <w:r w:rsidRPr="00606A3A">
        <w:t>"</w:t>
      </w:r>
      <w:r w:rsidRPr="00606A3A">
        <w:rPr>
          <w:i/>
        </w:rPr>
        <w:t xml:space="preserve">эквивалентный тормозной диск </w:t>
      </w:r>
      <w:r w:rsidRPr="00606A3A">
        <w:rPr>
          <w:b/>
          <w:i/>
        </w:rPr>
        <w:t>для категорий M, N и O</w:t>
      </w:r>
      <w:r w:rsidRPr="00606A3A">
        <w:t>": сменный тормозной диск, который идентичен оригинальному тормозному диску в отношении всех размеров, геометрических характеристик и ко</w:t>
      </w:r>
      <w:r w:rsidRPr="00606A3A">
        <w:t>н</w:t>
      </w:r>
      <w:r w:rsidRPr="00606A3A">
        <w:t>струкционных параметров и относится также к той же подгруппе м</w:t>
      </w:r>
      <w:r w:rsidRPr="00606A3A">
        <w:t>а</w:t>
      </w:r>
      <w:r w:rsidRPr="00606A3A">
        <w:t>териалов, что и оригинальный тормозной диск, определенный в пун</w:t>
      </w:r>
      <w:r w:rsidRPr="00606A3A">
        <w:t>к</w:t>
      </w:r>
      <w:r w:rsidRPr="00606A3A">
        <w:t>те</w:t>
      </w:r>
      <w:r w:rsidR="001560EF">
        <w:t> </w:t>
      </w:r>
      <w:r w:rsidRPr="00606A3A">
        <w:t>5.3.3.2".</w:t>
      </w:r>
    </w:p>
    <w:p w:rsidR="00606A3A" w:rsidRPr="00606A3A" w:rsidRDefault="001560EF" w:rsidP="00606A3A">
      <w:pPr>
        <w:pStyle w:val="SingleTxt"/>
        <w:rPr>
          <w:i/>
        </w:rPr>
      </w:pPr>
      <w:r>
        <w:rPr>
          <w:i/>
        </w:rPr>
        <w:lastRenderedPageBreak/>
        <w:t xml:space="preserve">Включить </w:t>
      </w:r>
      <w:r w:rsidR="00606A3A" w:rsidRPr="00606A3A">
        <w:rPr>
          <w:i/>
        </w:rPr>
        <w:t>новый пункт 2.3.3.4.2</w:t>
      </w:r>
      <w:r w:rsidR="00606A3A" w:rsidRPr="00606A3A">
        <w:t xml:space="preserve"> следующего содержания:</w:t>
      </w:r>
    </w:p>
    <w:p w:rsidR="00606A3A" w:rsidRPr="00606A3A" w:rsidRDefault="00606A3A" w:rsidP="001560EF">
      <w:pPr>
        <w:pStyle w:val="SingleTxt"/>
        <w:ind w:left="2218" w:hanging="951"/>
        <w:rPr>
          <w:b/>
        </w:rPr>
      </w:pPr>
      <w:r w:rsidRPr="00606A3A">
        <w:t>"</w:t>
      </w:r>
      <w:r w:rsidRPr="00606A3A">
        <w:rPr>
          <w:b/>
        </w:rPr>
        <w:t>2.3.3.4.2</w:t>
      </w:r>
      <w:r w:rsidRPr="00606A3A">
        <w:tab/>
      </w:r>
      <w:r w:rsidRPr="00606A3A">
        <w:rPr>
          <w:b/>
        </w:rPr>
        <w:t>"</w:t>
      </w:r>
      <w:r w:rsidRPr="00606A3A">
        <w:rPr>
          <w:b/>
          <w:i/>
        </w:rPr>
        <w:t>эквивалентный тормозной диск для категорий L</w:t>
      </w:r>
      <w:r w:rsidRPr="00606A3A">
        <w:rPr>
          <w:b/>
          <w:i/>
          <w:vertAlign w:val="subscript"/>
        </w:rPr>
        <w:t>1</w:t>
      </w:r>
      <w:r w:rsidRPr="00606A3A">
        <w:rPr>
          <w:b/>
          <w:i/>
        </w:rPr>
        <w:t>, L</w:t>
      </w:r>
      <w:r w:rsidRPr="00606A3A">
        <w:rPr>
          <w:b/>
          <w:i/>
          <w:vertAlign w:val="subscript"/>
        </w:rPr>
        <w:t>2</w:t>
      </w:r>
      <w:r w:rsidRPr="00606A3A">
        <w:rPr>
          <w:b/>
          <w:i/>
        </w:rPr>
        <w:t>, L</w:t>
      </w:r>
      <w:r w:rsidRPr="00606A3A">
        <w:rPr>
          <w:b/>
          <w:i/>
          <w:vertAlign w:val="subscript"/>
        </w:rPr>
        <w:t>3</w:t>
      </w:r>
      <w:r w:rsidRPr="00606A3A">
        <w:rPr>
          <w:b/>
          <w:i/>
        </w:rPr>
        <w:t>, L</w:t>
      </w:r>
      <w:r w:rsidRPr="00606A3A">
        <w:rPr>
          <w:b/>
          <w:i/>
          <w:vertAlign w:val="subscript"/>
        </w:rPr>
        <w:t>4</w:t>
      </w:r>
      <w:r w:rsidRPr="00606A3A">
        <w:rPr>
          <w:b/>
          <w:i/>
        </w:rPr>
        <w:t xml:space="preserve"> и L</w:t>
      </w:r>
      <w:r w:rsidRPr="00606A3A">
        <w:rPr>
          <w:b/>
          <w:i/>
          <w:vertAlign w:val="subscript"/>
        </w:rPr>
        <w:t>5</w:t>
      </w:r>
      <w:r w:rsidRPr="00606A3A">
        <w:rPr>
          <w:b/>
        </w:rPr>
        <w:t>": сменный тормозной диск, который идентичен оригинальному то</w:t>
      </w:r>
      <w:r w:rsidRPr="00606A3A">
        <w:rPr>
          <w:b/>
        </w:rPr>
        <w:t>р</w:t>
      </w:r>
      <w:r w:rsidRPr="00606A3A">
        <w:rPr>
          <w:b/>
        </w:rPr>
        <w:t>мозному диску в отношении всех размеров, геометрических хара</w:t>
      </w:r>
      <w:r w:rsidRPr="00606A3A">
        <w:rPr>
          <w:b/>
        </w:rPr>
        <w:t>к</w:t>
      </w:r>
      <w:r w:rsidRPr="00606A3A">
        <w:rPr>
          <w:b/>
        </w:rPr>
        <w:t>теристик и конструкционных параметров и который также изг</w:t>
      </w:r>
      <w:r w:rsidRPr="00606A3A">
        <w:rPr>
          <w:b/>
        </w:rPr>
        <w:t>о</w:t>
      </w:r>
      <w:r w:rsidRPr="00606A3A">
        <w:rPr>
          <w:b/>
        </w:rPr>
        <w:t>товлен из тех же материалов, указанных ниже:</w:t>
      </w:r>
    </w:p>
    <w:p w:rsidR="00606A3A" w:rsidRPr="00606A3A" w:rsidRDefault="001560EF" w:rsidP="001560EF">
      <w:pPr>
        <w:pStyle w:val="SingleTxt"/>
        <w:tabs>
          <w:tab w:val="right" w:pos="2160"/>
        </w:tabs>
        <w:ind w:left="2218" w:hanging="475"/>
        <w:rPr>
          <w:b/>
        </w:rPr>
      </w:pPr>
      <w:r>
        <w:tab/>
      </w:r>
      <w:r w:rsidR="00606A3A" w:rsidRPr="00606A3A">
        <w:t>•</w:t>
      </w:r>
      <w:r w:rsidR="00606A3A" w:rsidRPr="00606A3A">
        <w:tab/>
      </w:r>
      <w:r w:rsidR="00606A3A" w:rsidRPr="00606A3A">
        <w:rPr>
          <w:b/>
        </w:rPr>
        <w:t>тормозная поверхность: один из материалов, перечисленных в пункте 5.3.3.2.2,</w:t>
      </w:r>
    </w:p>
    <w:p w:rsidR="00606A3A" w:rsidRPr="00606A3A" w:rsidRDefault="001560EF" w:rsidP="001560EF">
      <w:pPr>
        <w:pStyle w:val="SingleTxt"/>
        <w:tabs>
          <w:tab w:val="right" w:pos="2160"/>
        </w:tabs>
        <w:ind w:left="2218" w:hanging="475"/>
      </w:pPr>
      <w:r>
        <w:rPr>
          <w:b/>
        </w:rPr>
        <w:tab/>
      </w:r>
      <w:r w:rsidR="00606A3A" w:rsidRPr="00606A3A">
        <w:rPr>
          <w:b/>
        </w:rPr>
        <w:t>•</w:t>
      </w:r>
      <w:r w:rsidR="00606A3A" w:rsidRPr="00606A3A">
        <w:rPr>
          <w:b/>
        </w:rPr>
        <w:tab/>
        <w:t>ступица и скобы тормозного фланца: те же материалы и механич</w:t>
      </w:r>
      <w:r w:rsidR="00606A3A" w:rsidRPr="00606A3A">
        <w:rPr>
          <w:b/>
        </w:rPr>
        <w:t>е</w:t>
      </w:r>
      <w:r w:rsidR="00606A3A" w:rsidRPr="00606A3A">
        <w:rPr>
          <w:b/>
        </w:rPr>
        <w:t>ские свойства, что и у оригинального диска</w:t>
      </w:r>
      <w:r w:rsidR="00606A3A" w:rsidRPr="00606A3A">
        <w:t xml:space="preserve">". 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i/>
        </w:rPr>
        <w:t>Изменить нумерацию прежнего пункта 2.3.3.5 на 2.3.3.4.3.</w:t>
      </w:r>
    </w:p>
    <w:p w:rsidR="00606A3A" w:rsidRPr="00606A3A" w:rsidRDefault="001560EF" w:rsidP="00606A3A">
      <w:pPr>
        <w:pStyle w:val="SingleTxt"/>
        <w:rPr>
          <w:i/>
        </w:rPr>
      </w:pPr>
      <w:r>
        <w:rPr>
          <w:i/>
        </w:rPr>
        <w:t xml:space="preserve">Включить </w:t>
      </w:r>
      <w:r w:rsidR="00606A3A" w:rsidRPr="00606A3A">
        <w:rPr>
          <w:i/>
        </w:rPr>
        <w:t>новый пункт 2.3.3.5</w:t>
      </w:r>
      <w:r w:rsidR="00606A3A" w:rsidRPr="00606A3A">
        <w:t xml:space="preserve"> следующего содержания:</w:t>
      </w:r>
    </w:p>
    <w:p w:rsidR="00606A3A" w:rsidRPr="00606A3A" w:rsidRDefault="00606A3A" w:rsidP="00606A3A">
      <w:pPr>
        <w:pStyle w:val="SingleTxt"/>
      </w:pPr>
      <w:r w:rsidRPr="00606A3A">
        <w:t>"</w:t>
      </w:r>
      <w:r w:rsidRPr="00606A3A">
        <w:rPr>
          <w:b/>
        </w:rPr>
        <w:t>2.3.3.5</w:t>
      </w:r>
      <w:r w:rsidRPr="00606A3A">
        <w:tab/>
      </w:r>
      <w:r w:rsidRPr="00606A3A">
        <w:rPr>
          <w:b/>
        </w:rPr>
        <w:t>взаимозаменяемые тормозные диски и тормозные барабаны</w:t>
      </w:r>
      <w:r w:rsidRPr="00606A3A">
        <w:t>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Изменить нумерацию прежнего пункта 2.3.3.6 на 2.3.3.5.1.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Изменить нумерацию прежнего пункта 2.3.3.7 на 2.3.3.5.2.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3.4.1.1</w:t>
      </w:r>
      <w:r w:rsidRPr="00606A3A">
        <w:t xml:space="preserve"> изменить следующим образом:</w:t>
      </w:r>
    </w:p>
    <w:p w:rsidR="00606A3A" w:rsidRPr="00606A3A" w:rsidRDefault="00606A3A" w:rsidP="001560EF">
      <w:pPr>
        <w:pStyle w:val="SingleTxt"/>
      </w:pPr>
      <w:r w:rsidRPr="00606A3A">
        <w:t>"3.4.1.1</w:t>
      </w:r>
      <w:r w:rsidRPr="00606A3A">
        <w:tab/>
        <w:t>чертеж диска или барабана … данными:</w:t>
      </w:r>
    </w:p>
    <w:p w:rsidR="00606A3A" w:rsidRPr="00606A3A" w:rsidRDefault="001560EF" w:rsidP="00606A3A">
      <w:pPr>
        <w:pStyle w:val="SingleTxt"/>
      </w:pPr>
      <w:r>
        <w:tab/>
      </w:r>
      <w:r>
        <w:tab/>
      </w:r>
      <w:r w:rsidR="00606A3A" w:rsidRPr="00606A3A">
        <w:t>a)</w:t>
      </w:r>
      <w:r w:rsidR="00606A3A" w:rsidRPr="00606A3A">
        <w:tab/>
        <w:t>…</w:t>
      </w:r>
      <w:r w:rsidR="00606A3A" w:rsidRPr="00606A3A">
        <w:tab/>
      </w:r>
    </w:p>
    <w:p w:rsidR="00606A3A" w:rsidRPr="00606A3A" w:rsidRDefault="001560EF" w:rsidP="00606A3A">
      <w:pPr>
        <w:pStyle w:val="SingleTxt"/>
      </w:pPr>
      <w:r>
        <w:tab/>
      </w:r>
      <w:r>
        <w:tab/>
      </w:r>
      <w:r w:rsidR="00606A3A" w:rsidRPr="00606A3A">
        <w:t>b)</w:t>
      </w:r>
      <w:r w:rsidR="00606A3A" w:rsidRPr="00606A3A">
        <w:tab/>
        <w:t>…</w:t>
      </w:r>
    </w:p>
    <w:p w:rsidR="00606A3A" w:rsidRPr="00606A3A" w:rsidRDefault="001560EF" w:rsidP="001560EF">
      <w:pPr>
        <w:pStyle w:val="SingleTxt"/>
        <w:ind w:left="2693" w:hanging="1426"/>
        <w:rPr>
          <w:b/>
        </w:rPr>
      </w:pPr>
      <w:r>
        <w:rPr>
          <w:b/>
        </w:rPr>
        <w:tab/>
      </w:r>
      <w:r>
        <w:rPr>
          <w:b/>
        </w:rPr>
        <w:tab/>
      </w:r>
      <w:r w:rsidR="00606A3A" w:rsidRPr="00606A3A">
        <w:rPr>
          <w:b/>
        </w:rPr>
        <w:t>c)</w:t>
      </w:r>
      <w:r w:rsidR="00606A3A" w:rsidRPr="00606A3A">
        <w:rPr>
          <w:b/>
        </w:rPr>
        <w:tab/>
      </w:r>
      <w:r w:rsidR="00606A3A" w:rsidRPr="00606A3A">
        <w:t xml:space="preserve">материал </w:t>
      </w:r>
      <w:r w:rsidR="00606A3A" w:rsidRPr="00606A3A">
        <w:rPr>
          <w:b/>
        </w:rPr>
        <w:t>(для цельного диска) или материал для составного или плавающего диска категорий L</w:t>
      </w:r>
      <w:r w:rsidR="00606A3A" w:rsidRPr="00606A3A">
        <w:rPr>
          <w:b/>
          <w:vertAlign w:val="subscript"/>
        </w:rPr>
        <w:t>1</w:t>
      </w:r>
      <w:r w:rsidR="00606A3A" w:rsidRPr="00606A3A">
        <w:rPr>
          <w:b/>
        </w:rPr>
        <w:t>, L</w:t>
      </w:r>
      <w:r w:rsidR="00606A3A" w:rsidRPr="00606A3A">
        <w:rPr>
          <w:b/>
          <w:vertAlign w:val="subscript"/>
        </w:rPr>
        <w:t>2</w:t>
      </w:r>
      <w:r w:rsidR="00606A3A" w:rsidRPr="00606A3A">
        <w:rPr>
          <w:b/>
        </w:rPr>
        <w:t>, L</w:t>
      </w:r>
      <w:r w:rsidR="00606A3A" w:rsidRPr="00606A3A">
        <w:rPr>
          <w:b/>
          <w:vertAlign w:val="subscript"/>
        </w:rPr>
        <w:t>3</w:t>
      </w:r>
      <w:r w:rsidR="00606A3A" w:rsidRPr="00606A3A">
        <w:rPr>
          <w:b/>
        </w:rPr>
        <w:t>, L</w:t>
      </w:r>
      <w:r w:rsidR="00606A3A" w:rsidRPr="00606A3A">
        <w:rPr>
          <w:b/>
          <w:vertAlign w:val="subscript"/>
        </w:rPr>
        <w:t>4</w:t>
      </w:r>
      <w:r w:rsidR="00606A3A" w:rsidRPr="00606A3A">
        <w:rPr>
          <w:b/>
        </w:rPr>
        <w:t xml:space="preserve"> и L</w:t>
      </w:r>
      <w:r w:rsidR="00606A3A" w:rsidRPr="00606A3A">
        <w:rPr>
          <w:b/>
          <w:vertAlign w:val="subscript"/>
        </w:rPr>
        <w:t>5</w:t>
      </w:r>
      <w:r w:rsidR="00606A3A" w:rsidRPr="00606A3A">
        <w:t xml:space="preserve">". </w:t>
      </w:r>
      <w:r w:rsidR="00606A3A" w:rsidRPr="00606A3A">
        <w:rPr>
          <w:b/>
        </w:rPr>
        <w:t xml:space="preserve"> </w:t>
      </w:r>
    </w:p>
    <w:p w:rsidR="00606A3A" w:rsidRPr="00606A3A" w:rsidRDefault="00606A3A" w:rsidP="00606A3A">
      <w:pPr>
        <w:pStyle w:val="SingleTxt"/>
      </w:pPr>
      <w:r w:rsidRPr="00606A3A">
        <w:rPr>
          <w:i/>
        </w:rPr>
        <w:t>Пункт 3.4.1.2</w:t>
      </w:r>
      <w:r w:rsidRPr="00606A3A">
        <w:t xml:space="preserve"> изменить следующим образом:</w:t>
      </w:r>
    </w:p>
    <w:p w:rsidR="00606A3A" w:rsidRPr="00606A3A" w:rsidRDefault="00606A3A" w:rsidP="00606A3A">
      <w:pPr>
        <w:pStyle w:val="SingleTxt"/>
      </w:pPr>
      <w:r w:rsidRPr="00606A3A">
        <w:t>"3.4.1.2</w:t>
      </w:r>
      <w:r w:rsidRPr="00606A3A">
        <w:rPr>
          <w:b/>
        </w:rPr>
        <w:tab/>
      </w:r>
      <w:r w:rsidRPr="00606A3A">
        <w:t>Описание компонентов</w:t>
      </w:r>
    </w:p>
    <w:p w:rsidR="00606A3A" w:rsidRPr="00606A3A" w:rsidRDefault="00606A3A" w:rsidP="00606A3A">
      <w:pPr>
        <w:pStyle w:val="SingleTxt"/>
      </w:pPr>
      <w:r w:rsidRPr="00606A3A">
        <w:tab/>
      </w:r>
      <w:r w:rsidRPr="00606A3A">
        <w:tab/>
        <w:t xml:space="preserve">Изготовитель ... информацию: </w:t>
      </w:r>
    </w:p>
    <w:p w:rsidR="00606A3A" w:rsidRPr="00606A3A" w:rsidRDefault="001560EF" w:rsidP="00606A3A">
      <w:pPr>
        <w:pStyle w:val="SingleTxt"/>
      </w:pPr>
      <w:r>
        <w:tab/>
      </w:r>
      <w:r>
        <w:tab/>
      </w:r>
      <w:r w:rsidR="00606A3A" w:rsidRPr="00606A3A">
        <w:t>a)</w:t>
      </w:r>
      <w:r w:rsidR="00606A3A" w:rsidRPr="00606A3A">
        <w:tab/>
        <w:t>изготовитель...</w:t>
      </w:r>
    </w:p>
    <w:p w:rsidR="00606A3A" w:rsidRPr="00606A3A" w:rsidRDefault="00606A3A" w:rsidP="00606A3A">
      <w:pPr>
        <w:pStyle w:val="SingleTxt"/>
      </w:pPr>
      <w:r w:rsidRPr="00606A3A">
        <w:tab/>
      </w:r>
      <w:r w:rsidRPr="00606A3A">
        <w:tab/>
        <w:t>…</w:t>
      </w:r>
    </w:p>
    <w:p w:rsidR="00606A3A" w:rsidRPr="00606A3A" w:rsidRDefault="001560EF" w:rsidP="00C93C63">
      <w:pPr>
        <w:pStyle w:val="SingleTxt"/>
      </w:pPr>
      <w:r>
        <w:tab/>
      </w:r>
      <w:r>
        <w:tab/>
      </w:r>
      <w:r w:rsidR="00C93C63">
        <w:rPr>
          <w:lang w:val="en-US"/>
        </w:rPr>
        <w:t>d</w:t>
      </w:r>
      <w:r w:rsidR="00606A3A" w:rsidRPr="00606A3A">
        <w:t>)</w:t>
      </w:r>
      <w:r w:rsidR="00606A3A" w:rsidRPr="00606A3A">
        <w:tab/>
        <w:t>состав материала, в частности:</w:t>
      </w:r>
    </w:p>
    <w:p w:rsidR="00606A3A" w:rsidRPr="00606A3A" w:rsidRDefault="001560EF" w:rsidP="00606A3A">
      <w:pPr>
        <w:pStyle w:val="SingleTxt"/>
      </w:pPr>
      <w:r>
        <w:tab/>
      </w:r>
      <w:r>
        <w:tab/>
      </w:r>
      <w:r>
        <w:tab/>
      </w:r>
      <w:r w:rsidR="00606A3A" w:rsidRPr="00606A3A">
        <w:t>i)</w:t>
      </w:r>
      <w:r w:rsidR="00606A3A" w:rsidRPr="00606A3A">
        <w:tab/>
        <w:t>…</w:t>
      </w:r>
    </w:p>
    <w:p w:rsidR="00606A3A" w:rsidRPr="00606A3A" w:rsidRDefault="001560EF" w:rsidP="00606A3A">
      <w:pPr>
        <w:pStyle w:val="SingleTxt"/>
      </w:pPr>
      <w:r>
        <w:tab/>
      </w:r>
      <w:r>
        <w:tab/>
      </w:r>
      <w:r>
        <w:tab/>
      </w:r>
      <w:r w:rsidR="00606A3A" w:rsidRPr="00606A3A">
        <w:t>ii)</w:t>
      </w:r>
      <w:r w:rsidR="00606A3A" w:rsidRPr="00606A3A">
        <w:tab/>
        <w:t>…</w:t>
      </w:r>
    </w:p>
    <w:p w:rsidR="00606A3A" w:rsidRPr="00606A3A" w:rsidRDefault="00606A3A" w:rsidP="001560EF">
      <w:pPr>
        <w:pStyle w:val="SingleTxt"/>
        <w:ind w:left="3182" w:hanging="1915"/>
        <w:rPr>
          <w:b/>
        </w:rPr>
      </w:pPr>
      <w:r w:rsidRPr="00606A3A">
        <w:t xml:space="preserve"> </w:t>
      </w:r>
      <w:r w:rsidRPr="00606A3A">
        <w:tab/>
      </w:r>
      <w:r w:rsidRPr="00606A3A">
        <w:tab/>
      </w:r>
      <w:r w:rsidRPr="00606A3A">
        <w:tab/>
        <w:t xml:space="preserve">iii) </w:t>
      </w:r>
      <w:r w:rsidRPr="00606A3A">
        <w:tab/>
        <w:t xml:space="preserve">механические свойства </w:t>
      </w:r>
      <w:r w:rsidRPr="00606A3A">
        <w:rPr>
          <w:b/>
        </w:rPr>
        <w:t>для тормозных дисков и тормо</w:t>
      </w:r>
      <w:r w:rsidRPr="00606A3A">
        <w:rPr>
          <w:b/>
        </w:rPr>
        <w:t>з</w:t>
      </w:r>
      <w:r w:rsidRPr="00606A3A">
        <w:rPr>
          <w:b/>
        </w:rPr>
        <w:t>ных барабанов из серого чугуна</w:t>
      </w:r>
      <w:r w:rsidR="001560EF">
        <w:rPr>
          <w:b/>
        </w:rPr>
        <w:t>;</w:t>
      </w:r>
      <w:r w:rsidRPr="00606A3A">
        <w:rPr>
          <w:b/>
        </w:rPr>
        <w:t xml:space="preserve"> </w:t>
      </w:r>
    </w:p>
    <w:p w:rsidR="00606A3A" w:rsidRPr="00606A3A" w:rsidRDefault="00606A3A" w:rsidP="001560EF">
      <w:pPr>
        <w:pStyle w:val="SingleTxt"/>
        <w:ind w:left="3182" w:hanging="1915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</w:r>
      <w:r w:rsidRPr="00606A3A">
        <w:rPr>
          <w:b/>
        </w:rPr>
        <w:tab/>
        <w:t xml:space="preserve">iv) </w:t>
      </w:r>
      <w:r w:rsidRPr="00606A3A">
        <w:rPr>
          <w:b/>
        </w:rPr>
        <w:tab/>
        <w:t>механические свойства тормозного диска из нержаве</w:t>
      </w:r>
      <w:r w:rsidRPr="00606A3A">
        <w:rPr>
          <w:b/>
        </w:rPr>
        <w:t>ю</w:t>
      </w:r>
      <w:r w:rsidRPr="00606A3A">
        <w:rPr>
          <w:b/>
        </w:rPr>
        <w:t>щей мартенситной стали:</w:t>
      </w:r>
    </w:p>
    <w:p w:rsidR="00606A3A" w:rsidRPr="00606A3A" w:rsidRDefault="001560EF" w:rsidP="00606A3A">
      <w:pPr>
        <w:pStyle w:val="SingleTxt"/>
      </w:pPr>
      <w:r>
        <w:tab/>
      </w:r>
      <w:r>
        <w:tab/>
      </w:r>
      <w:r>
        <w:tab/>
      </w:r>
      <w:r>
        <w:tab/>
      </w:r>
      <w:r w:rsidR="00606A3A" w:rsidRPr="00606A3A">
        <w:t>a.</w:t>
      </w:r>
      <w:r w:rsidR="00606A3A" w:rsidRPr="00606A3A">
        <w:tab/>
        <w:t>…</w:t>
      </w:r>
    </w:p>
    <w:p w:rsidR="00606A3A" w:rsidRPr="00606A3A" w:rsidRDefault="001560EF" w:rsidP="00606A3A">
      <w:pPr>
        <w:pStyle w:val="SingleTxt"/>
      </w:pPr>
      <w:r>
        <w:tab/>
      </w:r>
      <w:r>
        <w:tab/>
      </w:r>
      <w:r>
        <w:tab/>
      </w:r>
      <w:r>
        <w:tab/>
      </w:r>
      <w:r w:rsidR="00606A3A" w:rsidRPr="00606A3A">
        <w:t>b.</w:t>
      </w:r>
      <w:r w:rsidR="00606A3A" w:rsidRPr="00606A3A">
        <w:tab/>
        <w:t>…</w:t>
      </w:r>
    </w:p>
    <w:p w:rsidR="00606A3A" w:rsidRPr="00606A3A" w:rsidRDefault="001560EF" w:rsidP="001560EF">
      <w:pPr>
        <w:pStyle w:val="SingleTxt"/>
        <w:ind w:left="3658" w:hanging="239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6A3A" w:rsidRPr="00606A3A">
        <w:rPr>
          <w:b/>
        </w:rPr>
        <w:t>c.</w:t>
      </w:r>
      <w:r w:rsidR="00606A3A" w:rsidRPr="00606A3A">
        <w:rPr>
          <w:b/>
        </w:rPr>
        <w:tab/>
        <w:t>твердость по шкале С Роквелла в соответствии со стандартом ISO 6508-1</w:t>
      </w:r>
    </w:p>
    <w:p w:rsidR="00606A3A" w:rsidRPr="00606A3A" w:rsidRDefault="001560EF" w:rsidP="00C93C63">
      <w:pPr>
        <w:pStyle w:val="SingleTxt"/>
      </w:pPr>
      <w:r>
        <w:tab/>
      </w:r>
      <w:r>
        <w:tab/>
      </w:r>
      <w:r w:rsidR="00C93C63">
        <w:rPr>
          <w:lang w:val="en-US"/>
        </w:rPr>
        <w:t>e</w:t>
      </w:r>
      <w:r w:rsidR="00606A3A" w:rsidRPr="00606A3A">
        <w:t>)</w:t>
      </w:r>
      <w:r w:rsidR="00606A3A" w:rsidRPr="00606A3A">
        <w:tab/>
        <w:t>защита от коррозии...</w:t>
      </w:r>
    </w:p>
    <w:p w:rsidR="00606A3A" w:rsidRPr="00606A3A" w:rsidRDefault="00606A3A" w:rsidP="00606A3A">
      <w:pPr>
        <w:pStyle w:val="SingleTxt"/>
      </w:pPr>
      <w:r w:rsidRPr="00606A3A">
        <w:tab/>
      </w:r>
      <w:r w:rsidRPr="00606A3A">
        <w:tab/>
        <w:t>…</w:t>
      </w:r>
    </w:p>
    <w:p w:rsidR="00606A3A" w:rsidRPr="00606A3A" w:rsidRDefault="00606A3A" w:rsidP="008F2BE8">
      <w:pPr>
        <w:pStyle w:val="SingleTxt"/>
        <w:ind w:left="2218"/>
      </w:pPr>
      <w:r w:rsidRPr="00606A3A">
        <w:lastRenderedPageBreak/>
        <w:t xml:space="preserve">Податель заявки представляет информацию и </w:t>
      </w:r>
      <w:r w:rsidR="001560EF">
        <w:t>технические требования</w:t>
      </w:r>
      <w:r w:rsidRPr="00606A3A">
        <w:t xml:space="preserve">, изложенные в пункте 2.5 части В приложения 9 </w:t>
      </w:r>
      <w:r w:rsidRPr="00606A3A">
        <w:rPr>
          <w:b/>
        </w:rPr>
        <w:t>в случае дисков из серого чугуна и в пункте 2.5 приложения 9 и в пункте 2.5 части С приложения 9 в случае дисков из нержавеющей мартенситной ст</w:t>
      </w:r>
      <w:r w:rsidRPr="00606A3A">
        <w:rPr>
          <w:b/>
        </w:rPr>
        <w:t>а</w:t>
      </w:r>
      <w:r w:rsidRPr="00606A3A">
        <w:rPr>
          <w:b/>
        </w:rPr>
        <w:t>ли</w:t>
      </w:r>
      <w:r w:rsidRPr="00606A3A">
        <w:t>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3.4.2.1</w:t>
      </w:r>
      <w:r w:rsidRPr="00606A3A">
        <w:t xml:space="preserve"> изменить следующим образом:</w:t>
      </w:r>
    </w:p>
    <w:p w:rsidR="00606A3A" w:rsidRPr="00606A3A" w:rsidRDefault="00606A3A" w:rsidP="001560EF">
      <w:pPr>
        <w:pStyle w:val="SingleTxt"/>
        <w:ind w:left="2218" w:hanging="951"/>
      </w:pPr>
      <w:r w:rsidRPr="00606A3A">
        <w:t>"3.4.2.1</w:t>
      </w:r>
      <w:r w:rsidRPr="00606A3A">
        <w:rPr>
          <w:b/>
        </w:rPr>
        <w:tab/>
      </w:r>
      <w:r w:rsidRPr="00606A3A">
        <w:t>Податель заявки представляет документацию в соответствии с пун</w:t>
      </w:r>
      <w:r w:rsidRPr="00606A3A">
        <w:t>к</w:t>
      </w:r>
      <w:r w:rsidRPr="00606A3A">
        <w:t>том</w:t>
      </w:r>
      <w:r w:rsidR="001560EF">
        <w:t> </w:t>
      </w:r>
      <w:r w:rsidRPr="00606A3A">
        <w:t xml:space="preserve">2 части В </w:t>
      </w:r>
      <w:r w:rsidRPr="00606A3A">
        <w:rPr>
          <w:b/>
        </w:rPr>
        <w:t xml:space="preserve">и части С </w:t>
      </w:r>
      <w:r w:rsidRPr="00606A3A">
        <w:t>приложения 9 к настоящим Правилам".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3.4.3.1</w:t>
      </w:r>
      <w:r w:rsidRPr="00606A3A">
        <w:t xml:space="preserve"> изменить следующим образом:</w:t>
      </w:r>
    </w:p>
    <w:p w:rsidR="00606A3A" w:rsidRPr="00606A3A" w:rsidRDefault="00606A3A" w:rsidP="001560EF">
      <w:pPr>
        <w:pStyle w:val="SingleTxt"/>
        <w:ind w:left="2218" w:hanging="951"/>
      </w:pPr>
      <w:r w:rsidRPr="00606A3A">
        <w:t>"3.4.3.1</w:t>
      </w:r>
      <w:r w:rsidRPr="00606A3A">
        <w:rPr>
          <w:b/>
        </w:rPr>
        <w:tab/>
      </w:r>
      <w:r w:rsidRPr="00606A3A">
        <w:t xml:space="preserve">Предоставляется минимальное число образцов диска или барабана, в отношении которых испрашивается официальное утверждение по типу конструкции, как показано в </w:t>
      </w:r>
      <w:r w:rsidR="001560EF">
        <w:t>ниже</w:t>
      </w:r>
      <w:r w:rsidRPr="00606A3A">
        <w:t xml:space="preserve">следующей таблице. </w:t>
      </w:r>
    </w:p>
    <w:p w:rsidR="00606A3A" w:rsidRDefault="00606A3A" w:rsidP="00606A3A">
      <w:pPr>
        <w:pStyle w:val="SingleTxt"/>
      </w:pPr>
      <w:r w:rsidRPr="00606A3A">
        <w:tab/>
      </w:r>
      <w:r w:rsidRPr="00606A3A">
        <w:tab/>
        <w:t>В таблице также указывается рекомендуемое использование образцов.</w:t>
      </w:r>
    </w:p>
    <w:p w:rsidR="005022F2" w:rsidRPr="005022F2" w:rsidRDefault="005022F2" w:rsidP="005022F2">
      <w:pPr>
        <w:pStyle w:val="SingleTxt"/>
        <w:spacing w:after="0" w:line="120" w:lineRule="exact"/>
        <w:rPr>
          <w:sz w:val="10"/>
        </w:rPr>
      </w:pPr>
    </w:p>
    <w:p w:rsidR="005022F2" w:rsidRPr="005022F2" w:rsidRDefault="005022F2" w:rsidP="005022F2">
      <w:pPr>
        <w:pStyle w:val="SingleTxt"/>
        <w:spacing w:after="0" w:line="120" w:lineRule="exact"/>
        <w:rPr>
          <w:sz w:val="10"/>
        </w:rPr>
      </w:pPr>
    </w:p>
    <w:tbl>
      <w:tblPr>
        <w:tblStyle w:val="TabNum"/>
        <w:tblW w:w="7587" w:type="dxa"/>
        <w:tblInd w:w="1288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524"/>
        <w:gridCol w:w="391"/>
        <w:gridCol w:w="393"/>
        <w:gridCol w:w="393"/>
        <w:gridCol w:w="393"/>
        <w:gridCol w:w="393"/>
        <w:gridCol w:w="822"/>
        <w:gridCol w:w="1621"/>
      </w:tblGrid>
      <w:tr w:rsidR="00E70899" w:rsidRPr="005022F2" w:rsidTr="00F6487D">
        <w:trPr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5022F2">
            <w:pPr>
              <w:pStyle w:val="SingleTxt"/>
              <w:suppressAutoHyphens/>
              <w:spacing w:before="80" w:after="80" w:line="160" w:lineRule="exact"/>
              <w:ind w:left="0" w:right="40"/>
              <w:rPr>
                <w:i/>
                <w:sz w:val="14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 xml:space="preserve">№ </w:t>
            </w:r>
            <w:r w:rsidRPr="005022F2">
              <w:rPr>
                <w:rFonts w:eastAsiaTheme="minorEastAsia"/>
                <w:i/>
                <w:sz w:val="14"/>
                <w:szCs w:val="22"/>
              </w:rPr>
              <w:br/>
              <w:t>позиции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5022F2">
            <w:pPr>
              <w:pStyle w:val="SingleTxt"/>
              <w:tabs>
                <w:tab w:val="left" w:pos="2458"/>
              </w:tabs>
              <w:suppressAutoHyphens/>
              <w:spacing w:before="80" w:after="80" w:line="16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Проверка/испытание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5022F2">
            <w:pPr>
              <w:pStyle w:val="SingleTxt"/>
              <w:suppressAutoHyphens/>
              <w:spacing w:before="80" w:after="80" w:line="16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 xml:space="preserve">Число </w:t>
            </w:r>
            <w:r w:rsidRPr="00427B4B">
              <w:rPr>
                <w:rFonts w:eastAsiaTheme="minorEastAsia"/>
                <w:bCs/>
                <w:i/>
                <w:sz w:val="14"/>
                <w:szCs w:val="22"/>
              </w:rPr>
              <w:t>образцов</w:t>
            </w:r>
            <w:r w:rsidRPr="005022F2">
              <w:rPr>
                <w:rFonts w:eastAsiaTheme="minorEastAsia"/>
                <w:b/>
                <w:i/>
                <w:sz w:val="14"/>
                <w:szCs w:val="22"/>
              </w:rPr>
              <w:t xml:space="preserve"> тормозных дисков </w:t>
            </w:r>
            <w:r>
              <w:rPr>
                <w:rFonts w:eastAsiaTheme="minorEastAsia"/>
                <w:b/>
                <w:i/>
                <w:sz w:val="14"/>
                <w:szCs w:val="22"/>
              </w:rPr>
              <w:br/>
            </w:r>
            <w:r w:rsidRPr="005022F2">
              <w:rPr>
                <w:rFonts w:eastAsiaTheme="minorEastAsia"/>
                <w:b/>
                <w:i/>
                <w:sz w:val="14"/>
                <w:szCs w:val="22"/>
              </w:rPr>
              <w:t xml:space="preserve">для транспортных средств </w:t>
            </w:r>
            <w:r>
              <w:rPr>
                <w:rFonts w:eastAsiaTheme="minorEastAsia"/>
                <w:b/>
                <w:i/>
                <w:sz w:val="14"/>
                <w:szCs w:val="22"/>
              </w:rPr>
              <w:br/>
            </w:r>
            <w:r w:rsidRPr="005022F2">
              <w:rPr>
                <w:rFonts w:eastAsiaTheme="minorEastAsia"/>
                <w:b/>
                <w:i/>
                <w:sz w:val="14"/>
                <w:szCs w:val="22"/>
              </w:rPr>
              <w:t>категорий M, N и O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5022F2">
            <w:pPr>
              <w:pStyle w:val="SingleTxt"/>
              <w:suppressAutoHyphens/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Замечания</w:t>
            </w:r>
          </w:p>
        </w:tc>
      </w:tr>
      <w:tr w:rsidR="00E70899" w:rsidRPr="005022F2" w:rsidTr="00F6487D">
        <w:trPr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5022F2">
            <w:pPr>
              <w:pStyle w:val="SingleTxt"/>
              <w:suppressAutoHyphens/>
              <w:spacing w:before="80" w:after="80" w:line="160" w:lineRule="exact"/>
              <w:ind w:left="0" w:right="40"/>
              <w:rPr>
                <w:rFonts w:eastAsiaTheme="minorEastAsia"/>
                <w:i/>
                <w:sz w:val="14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5022F2">
            <w:pPr>
              <w:pStyle w:val="SingleTxt"/>
              <w:tabs>
                <w:tab w:val="clear" w:pos="2218"/>
                <w:tab w:val="left" w:pos="2458"/>
              </w:tabs>
              <w:suppressAutoHyphens/>
              <w:spacing w:before="80" w:after="80" w:line="16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70899" w:rsidRPr="005022F2" w:rsidRDefault="00E70899" w:rsidP="00F6487D">
            <w:pPr>
              <w:pStyle w:val="SingleTxt"/>
              <w:suppressAutoHyphens/>
              <w:spacing w:before="80" w:after="80" w:line="16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5022F2">
              <w:rPr>
                <w:rFonts w:eastAsiaTheme="minorEastAsia"/>
                <w:i/>
                <w:sz w:val="14"/>
                <w:szCs w:val="22"/>
              </w:rPr>
              <w:t>6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E70899" w:rsidRPr="005022F2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</w:p>
        </w:tc>
      </w:tr>
      <w:tr w:rsidR="005022F2" w:rsidRPr="005022F2" w:rsidTr="00F6487D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5022F2">
            <w:pPr>
              <w:pStyle w:val="SingleTxt"/>
              <w:suppressAutoHyphens/>
              <w:spacing w:after="80"/>
              <w:ind w:left="0" w:right="40"/>
            </w:pP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5022F2">
            <w:pPr>
              <w:pStyle w:val="SingleTxt"/>
              <w:tabs>
                <w:tab w:val="clear" w:pos="2218"/>
                <w:tab w:val="left" w:pos="2458"/>
              </w:tabs>
              <w:suppressAutoHyphens/>
              <w:spacing w:after="80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022F2" w:rsidRPr="005022F2" w:rsidRDefault="005022F2" w:rsidP="00F6487D">
            <w:pPr>
              <w:pStyle w:val="SingleTxt"/>
              <w:suppressAutoHyphens/>
              <w:spacing w:after="80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5022F2" w:rsidRPr="005022F2" w:rsidRDefault="005022F2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0EF" w:rsidRPr="005022F2" w:rsidTr="00F6487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5022F2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5022F2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Геометрическая проверка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>Пункты 5.3.3.1, 5.3.4.1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1560EF" w:rsidRPr="005022F2" w:rsidTr="00F6487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Проверка материалов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>Пункты 5.3.3.2</w:t>
            </w:r>
            <w:r w:rsidRPr="00C376F5">
              <w:rPr>
                <w:rFonts w:eastAsiaTheme="minorEastAsia"/>
                <w:strike/>
                <w:sz w:val="18"/>
                <w:szCs w:val="18"/>
              </w:rPr>
              <w:t>, 5.3.4.2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1560EF" w:rsidRPr="005022F2" w:rsidTr="00F6487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Проверка балансировки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 xml:space="preserve">Пункт 5.3.7.2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1560EF" w:rsidRPr="005022F2" w:rsidTr="00F6487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Проверка состояния износа маркировки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 xml:space="preserve">Пункт 5.3.7.3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1560EF" w:rsidRPr="005022F2" w:rsidTr="00F6487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Проверка на целостность − проверка на термическую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 xml:space="preserve">усталость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>Пункты 4.1.1, 4.2.1 приложения 11 и пункты 4.1.1, 4.2.1 приложения 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1560EF" w:rsidRPr="005022F2" w:rsidTr="00F6487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Проверка на целостность − проверка при повышенной нагрузке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>Пункты 4.1.2, 4.2.2 приложения 11 и пункты</w:t>
            </w:r>
            <w:r w:rsidR="005022F2">
              <w:rPr>
                <w:rFonts w:eastAsiaTheme="minorEastAsia"/>
                <w:sz w:val="18"/>
                <w:szCs w:val="18"/>
              </w:rPr>
              <w:t> </w:t>
            </w:r>
            <w:r w:rsidRPr="005022F2">
              <w:rPr>
                <w:rFonts w:eastAsiaTheme="minorEastAsia"/>
                <w:sz w:val="18"/>
                <w:szCs w:val="18"/>
              </w:rPr>
              <w:t>4.1.2, 4.2.2 приложения 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1560EF" w:rsidRPr="005022F2" w:rsidTr="00C93C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Испытание рабочего тормоза транспортного средства на эффективность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>Пункт 2.2 приложения 11 Пункт 2.2 приложения 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Пара дисков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Передняя или задняя ось</w:t>
            </w:r>
          </w:p>
        </w:tc>
      </w:tr>
      <w:tr w:rsidR="001560EF" w:rsidRPr="005022F2" w:rsidTr="00C93C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C376F5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3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Испытание стояночного тормоза транспортного средства на эффективность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>Пункт 2.3 приложения 11 Пункт 2.3 приложения 12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Пара дисков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В случае применимости</w:t>
            </w:r>
          </w:p>
        </w:tc>
      </w:tr>
      <w:tr w:rsidR="001560EF" w:rsidRPr="005022F2" w:rsidTr="00F6487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5022F2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458"/>
              </w:tabs>
              <w:suppressAutoHyphens/>
              <w:spacing w:before="60" w:after="60" w:line="220" w:lineRule="exact"/>
              <w:ind w:left="0" w:right="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 xml:space="preserve">Испытание рабочего тормоза на эффективность на динамометрическом стенде </w:t>
            </w:r>
            <w:r w:rsidRPr="005022F2">
              <w:rPr>
                <w:rFonts w:eastAsiaTheme="minorEastAsia"/>
                <w:sz w:val="18"/>
                <w:szCs w:val="18"/>
              </w:rPr>
              <w:br/>
              <w:t>Пункт 3.3 приложения 11 Пункт 3.3 приложения 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top"/>
          </w:tcPr>
          <w:p w:rsidR="001560EF" w:rsidRPr="005022F2" w:rsidRDefault="001560EF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022F2">
              <w:rPr>
                <w:rFonts w:eastAsiaTheme="minorEastAsia"/>
                <w:sz w:val="18"/>
                <w:szCs w:val="18"/>
              </w:rPr>
              <w:t>Альтернативный вариант испытания транспортного средства</w:t>
            </w:r>
          </w:p>
        </w:tc>
      </w:tr>
    </w:tbl>
    <w:p w:rsidR="00606A3A" w:rsidRDefault="00606A3A" w:rsidP="00606A3A">
      <w:pPr>
        <w:pStyle w:val="SingleTxt"/>
        <w:rPr>
          <w:b/>
        </w:rPr>
      </w:pPr>
    </w:p>
    <w:tbl>
      <w:tblPr>
        <w:tblStyle w:val="TabNum"/>
        <w:tblW w:w="7578" w:type="dxa"/>
        <w:tblInd w:w="1297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529"/>
        <w:gridCol w:w="554"/>
        <w:gridCol w:w="554"/>
        <w:gridCol w:w="555"/>
        <w:gridCol w:w="554"/>
        <w:gridCol w:w="555"/>
        <w:gridCol w:w="1620"/>
      </w:tblGrid>
      <w:tr w:rsidR="00E70899" w:rsidRPr="00C376F5" w:rsidTr="00F6487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C376F5">
            <w:pPr>
              <w:pStyle w:val="SingleTxt"/>
              <w:suppressAutoHyphens/>
              <w:spacing w:before="80" w:after="80" w:line="160" w:lineRule="exact"/>
              <w:ind w:left="0" w:right="40"/>
              <w:rPr>
                <w:b/>
                <w:i/>
                <w:sz w:val="14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№</w:t>
            </w: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br/>
              <w:t>позиции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E70899">
            <w:pPr>
              <w:pStyle w:val="SingleTxt"/>
              <w:suppressAutoHyphens/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Проверка/испытание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E70899">
            <w:pPr>
              <w:pStyle w:val="SingleTxt"/>
              <w:suppressAutoHyphens/>
              <w:spacing w:before="80" w:after="80" w:line="16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 xml:space="preserve">Число образцов тормозных дисков </w:t>
            </w:r>
            <w:r>
              <w:rPr>
                <w:rFonts w:eastAsiaTheme="minorEastAsia"/>
                <w:b/>
                <w:i/>
                <w:sz w:val="14"/>
                <w:szCs w:val="22"/>
              </w:rPr>
              <w:br/>
              <w:t>для транспортных средств</w:t>
            </w:r>
            <w:r>
              <w:rPr>
                <w:rFonts w:eastAsiaTheme="minorEastAsia"/>
                <w:b/>
                <w:i/>
                <w:sz w:val="14"/>
                <w:szCs w:val="22"/>
              </w:rPr>
              <w:br/>
            </w: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категорий L</w:t>
            </w:r>
            <w:r w:rsidRPr="00C376F5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1</w:t>
            </w: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C376F5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2</w:t>
            </w: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C376F5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3</w:t>
            </w: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C376F5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4</w:t>
            </w: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 xml:space="preserve"> и L</w:t>
            </w:r>
            <w:r w:rsidRPr="00C376F5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E70899">
            <w:pPr>
              <w:pStyle w:val="SingleTxt"/>
              <w:suppressAutoHyphens/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Замечания</w:t>
            </w:r>
          </w:p>
        </w:tc>
      </w:tr>
      <w:tr w:rsidR="00E70899" w:rsidRPr="00C376F5" w:rsidTr="00F6487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C376F5">
            <w:pPr>
              <w:pStyle w:val="SingleTxt"/>
              <w:suppressAutoHyphens/>
              <w:spacing w:before="80" w:after="80" w:line="160" w:lineRule="exact"/>
              <w:ind w:left="0" w:right="40"/>
              <w:rPr>
                <w:b/>
                <w:i/>
                <w:sz w:val="14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E70899">
            <w:pPr>
              <w:pStyle w:val="SingleTxt"/>
              <w:suppressAutoHyphens/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F6487D">
            <w:pPr>
              <w:pStyle w:val="SingleTxt"/>
              <w:suppressAutoHyphens/>
              <w:spacing w:before="80" w:after="80" w:line="16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F6487D">
            <w:pPr>
              <w:pStyle w:val="SingleTxt"/>
              <w:suppressAutoHyphens/>
              <w:spacing w:before="80" w:after="80" w:line="16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F6487D">
            <w:pPr>
              <w:pStyle w:val="SingleTxt"/>
              <w:suppressAutoHyphens/>
              <w:spacing w:before="80" w:after="80" w:line="16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F6487D">
            <w:pPr>
              <w:pStyle w:val="SingleTxt"/>
              <w:suppressAutoHyphens/>
              <w:spacing w:before="80" w:after="80" w:line="16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C376F5">
              <w:rPr>
                <w:rFonts w:eastAsiaTheme="minorEastAsia"/>
                <w:b/>
                <w:i/>
                <w:sz w:val="14"/>
                <w:szCs w:val="22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899" w:rsidRPr="00C376F5" w:rsidRDefault="00E70899" w:rsidP="00F6487D">
            <w:pPr>
              <w:pStyle w:val="SingleTxt"/>
              <w:suppressAutoHyphens/>
              <w:spacing w:before="80" w:after="80" w:line="16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</w:rPr>
            </w:pPr>
          </w:p>
        </w:tc>
      </w:tr>
      <w:tr w:rsidR="00C376F5" w:rsidRPr="00C376F5" w:rsidTr="00E70899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C376F5">
            <w:pPr>
              <w:pStyle w:val="SingleTxt"/>
              <w:suppressAutoHyphens/>
              <w:spacing w:after="80"/>
              <w:ind w:left="0" w:right="40"/>
              <w:rPr>
                <w:b/>
              </w:rPr>
            </w:pP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E70899">
            <w:pPr>
              <w:pStyle w:val="SingleTxt"/>
              <w:suppressAutoHyphens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F6487D">
            <w:pPr>
              <w:pStyle w:val="SingleTxt"/>
              <w:suppressAutoHyphens/>
              <w:spacing w:after="80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F6487D">
            <w:pPr>
              <w:pStyle w:val="SingleTxt"/>
              <w:suppressAutoHyphens/>
              <w:spacing w:after="80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F6487D">
            <w:pPr>
              <w:pStyle w:val="SingleTxt"/>
              <w:suppressAutoHyphens/>
              <w:spacing w:after="80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F6487D">
            <w:pPr>
              <w:pStyle w:val="SingleTxt"/>
              <w:suppressAutoHyphens/>
              <w:spacing w:after="80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F5" w:rsidRPr="00C376F5" w:rsidRDefault="00C376F5" w:rsidP="00F6487D">
            <w:pPr>
              <w:pStyle w:val="SingleTxt"/>
              <w:suppressAutoHyphens/>
              <w:spacing w:after="8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0899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 xml:space="preserve">Геометрическая проверка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 xml:space="preserve">Пункты 5.3.3.1, 5.3.4.1 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C376F5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 xml:space="preserve">Проверка состояния износа маркировки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 xml:space="preserve">Пункт 5.3.7.3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C376F5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 xml:space="preserve">Проверка материала и твердости тормозной поверхности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>Пункт 5.3.3.2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C376F5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Проверка материала ступицы и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t xml:space="preserve">скоб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>Пункты 2.4 и 2.5 приложения</w:t>
            </w:r>
            <w:r w:rsidRPr="00C376F5">
              <w:rPr>
                <w:rFonts w:eastAsiaTheme="minorEastAsia"/>
                <w:b/>
                <w:sz w:val="18"/>
                <w:szCs w:val="18"/>
                <w:lang w:val="en-US"/>
              </w:rPr>
              <w:t> 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C376F5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Испытание на сопротивление статическому крутящему моменту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>Пункт 2 приложения 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C376F5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 xml:space="preserve">Испытание рабочего тормоза на эффективность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 xml:space="preserve">Пункт 3.2 приложения 14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C376F5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 xml:space="preserve">Проверка на термическую усталость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>Пункт 5.1 приложения 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E70899" w:rsidRPr="00C376F5" w:rsidTr="00E70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C376F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4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E7089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Испытание рабочего тормоза на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t xml:space="preserve">эффективность на динамометрическом стенде </w:t>
            </w:r>
            <w:r w:rsidRPr="00C376F5">
              <w:rPr>
                <w:rFonts w:eastAsiaTheme="minorEastAsia"/>
                <w:b/>
                <w:sz w:val="18"/>
                <w:szCs w:val="18"/>
              </w:rPr>
              <w:br/>
              <w:t>Пункт 4.3 приложения 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C376F5" w:rsidRPr="00C376F5" w:rsidRDefault="00C376F5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60" w:after="6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C376F5">
              <w:rPr>
                <w:rFonts w:eastAsiaTheme="minorEastAsia"/>
                <w:b/>
                <w:sz w:val="18"/>
                <w:szCs w:val="18"/>
              </w:rPr>
              <w:t>Альтернативный вариант испытания транспортного средства</w:t>
            </w:r>
          </w:p>
        </w:tc>
      </w:tr>
    </w:tbl>
    <w:p w:rsidR="00E70899" w:rsidRPr="00606A3A" w:rsidRDefault="00E70899" w:rsidP="00606A3A">
      <w:pPr>
        <w:pStyle w:val="SingleTxt"/>
      </w:pPr>
    </w:p>
    <w:tbl>
      <w:tblPr>
        <w:tblStyle w:val="TabNum"/>
        <w:tblW w:w="8775" w:type="dxa"/>
        <w:tblInd w:w="1288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2004"/>
        <w:gridCol w:w="1911"/>
        <w:gridCol w:w="1782"/>
        <w:gridCol w:w="1323"/>
      </w:tblGrid>
      <w:tr w:rsidR="00BE7A5A" w:rsidRPr="00BE7A5A" w:rsidTr="00F2466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06A3A" w:rsidRPr="00BE7A5A" w:rsidRDefault="00606A3A" w:rsidP="00BE7A5A">
            <w:pPr>
              <w:pStyle w:val="SingleTxt"/>
              <w:suppressAutoHyphens/>
              <w:spacing w:before="80" w:after="80" w:line="160" w:lineRule="exact"/>
              <w:ind w:left="0" w:right="43"/>
              <w:jc w:val="left"/>
              <w:rPr>
                <w:rFonts w:eastAsiaTheme="minorEastAsia"/>
                <w:i/>
                <w:sz w:val="14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06A3A" w:rsidRPr="00BE7A5A" w:rsidRDefault="00606A3A" w:rsidP="00BE7A5A">
            <w:pPr>
              <w:pStyle w:val="SingleTxt"/>
              <w:tabs>
                <w:tab w:val="clear" w:pos="1742"/>
                <w:tab w:val="clear" w:pos="2218"/>
                <w:tab w:val="left" w:pos="2202"/>
              </w:tabs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Испытание на сопротивл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е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ние статическому крут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я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 xml:space="preserve">щему моменту (только для транспортных средств </w:t>
            </w:r>
            <w:r w:rsidR="00077833">
              <w:rPr>
                <w:rFonts w:eastAsiaTheme="minorEastAsia"/>
                <w:b/>
                <w:i/>
                <w:sz w:val="14"/>
                <w:szCs w:val="22"/>
              </w:rPr>
              <w:br/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категорий L</w:t>
            </w:r>
            <w:r w:rsidRPr="00BE7A5A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1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BE7A5A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2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BE7A5A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3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BE7A5A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4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 xml:space="preserve"> и L</w:t>
            </w:r>
            <w:r w:rsidRPr="00BE7A5A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5</w:t>
            </w:r>
            <w:r w:rsidRPr="00BE7A5A">
              <w:rPr>
                <w:rFonts w:eastAsiaTheme="minorEastAsia"/>
                <w:b/>
                <w:i/>
                <w:sz w:val="14"/>
                <w:szCs w:val="22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06A3A" w:rsidRPr="00BE7A5A" w:rsidRDefault="00606A3A" w:rsidP="00BE7A5A">
            <w:pPr>
              <w:pStyle w:val="SingleTxt"/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BE7A5A">
              <w:rPr>
                <w:rFonts w:eastAsiaTheme="minorEastAsia"/>
                <w:i/>
                <w:sz w:val="14"/>
                <w:szCs w:val="22"/>
              </w:rPr>
              <w:t>Испытания на эффекти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>в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 xml:space="preserve">ность в соответствии с </w:t>
            </w:r>
            <w:r w:rsidR="00E70899" w:rsidRPr="00BE7A5A">
              <w:rPr>
                <w:rFonts w:eastAsiaTheme="minorEastAsia"/>
                <w:i/>
                <w:sz w:val="14"/>
                <w:szCs w:val="22"/>
              </w:rPr>
              <w:t xml:space="preserve">правилами 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>№ 13/13-H/78 ООН (тип 0, I, II и т.д.)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06A3A" w:rsidRPr="00BE7A5A" w:rsidRDefault="00606A3A" w:rsidP="00BE7A5A">
            <w:pPr>
              <w:pStyle w:val="SingleTxt"/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BE7A5A">
              <w:rPr>
                <w:rFonts w:eastAsiaTheme="minorEastAsia"/>
                <w:i/>
                <w:sz w:val="14"/>
                <w:szCs w:val="22"/>
              </w:rPr>
              <w:t>Испытания на сравнение с динамическими фри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>к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>ционными свойствами оригинальной детали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06A3A" w:rsidRPr="00BE7A5A" w:rsidRDefault="00606A3A" w:rsidP="00BE7A5A">
            <w:pPr>
              <w:pStyle w:val="SingleTxt"/>
              <w:spacing w:before="80" w:after="8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BE7A5A">
              <w:rPr>
                <w:rFonts w:eastAsiaTheme="minorEastAsia"/>
                <w:i/>
                <w:sz w:val="14"/>
                <w:szCs w:val="22"/>
              </w:rPr>
              <w:t xml:space="preserve">Испытания на </w:t>
            </w:r>
            <w:r w:rsidR="00BE7A5A">
              <w:rPr>
                <w:rFonts w:eastAsiaTheme="minorEastAsia"/>
                <w:i/>
                <w:sz w:val="14"/>
                <w:szCs w:val="22"/>
              </w:rPr>
              <w:br/>
            </w:r>
            <w:r w:rsidRPr="00BE7A5A">
              <w:rPr>
                <w:rFonts w:eastAsiaTheme="minorEastAsia"/>
                <w:i/>
                <w:sz w:val="14"/>
                <w:szCs w:val="22"/>
              </w:rPr>
              <w:t xml:space="preserve">целостность </w:t>
            </w:r>
            <w:r w:rsidR="00BE7A5A">
              <w:rPr>
                <w:rFonts w:eastAsiaTheme="minorEastAsia"/>
                <w:i/>
                <w:sz w:val="14"/>
                <w:szCs w:val="22"/>
              </w:rPr>
              <w:br/>
            </w:r>
            <w:r w:rsidRPr="00BE7A5A">
              <w:rPr>
                <w:rFonts w:eastAsiaTheme="minorEastAsia"/>
                <w:i/>
                <w:sz w:val="14"/>
                <w:szCs w:val="22"/>
              </w:rPr>
              <w:t>(при повышенной нагрузке и терм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>и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>ческ</w:t>
            </w:r>
            <w:r w:rsidR="00E70899" w:rsidRPr="00BE7A5A">
              <w:rPr>
                <w:rFonts w:eastAsiaTheme="minorEastAsia"/>
                <w:i/>
                <w:sz w:val="14"/>
                <w:szCs w:val="22"/>
              </w:rPr>
              <w:t>ой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 xml:space="preserve"> усталост</w:t>
            </w:r>
            <w:r w:rsidR="00E70899" w:rsidRPr="00BE7A5A">
              <w:rPr>
                <w:rFonts w:eastAsiaTheme="minorEastAsia"/>
                <w:i/>
                <w:sz w:val="14"/>
                <w:szCs w:val="22"/>
              </w:rPr>
              <w:t>и</w:t>
            </w:r>
            <w:r w:rsidRPr="00BE7A5A">
              <w:rPr>
                <w:rFonts w:eastAsiaTheme="minorEastAsia"/>
                <w:i/>
                <w:sz w:val="14"/>
                <w:szCs w:val="22"/>
              </w:rPr>
              <w:t>)</w:t>
            </w:r>
          </w:p>
        </w:tc>
      </w:tr>
      <w:tr w:rsidR="00BE7A5A" w:rsidRPr="00BE7A5A" w:rsidTr="00F24669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E7A5A" w:rsidRPr="00BE7A5A" w:rsidRDefault="00BE7A5A" w:rsidP="00BE7A5A">
            <w:pPr>
              <w:pStyle w:val="SingleTxt"/>
              <w:suppressAutoHyphens/>
              <w:spacing w:after="80"/>
              <w:ind w:left="0" w:right="43"/>
              <w:jc w:val="left"/>
            </w:pP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E7A5A" w:rsidRPr="00BE7A5A" w:rsidRDefault="00BE7A5A" w:rsidP="00BE7A5A">
            <w:pPr>
              <w:pStyle w:val="SingleTxt"/>
              <w:tabs>
                <w:tab w:val="clear" w:pos="1742"/>
                <w:tab w:val="clear" w:pos="2218"/>
                <w:tab w:val="left" w:pos="2202"/>
              </w:tabs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1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E7A5A" w:rsidRPr="00BE7A5A" w:rsidRDefault="00BE7A5A" w:rsidP="00BE7A5A">
            <w:pPr>
              <w:pStyle w:val="SingleTxt"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E7A5A" w:rsidRPr="00BE7A5A" w:rsidRDefault="00BE7A5A" w:rsidP="00BE7A5A">
            <w:pPr>
              <w:pStyle w:val="SingleTxt"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E7A5A" w:rsidRPr="00BE7A5A" w:rsidRDefault="00BE7A5A" w:rsidP="00BE7A5A">
            <w:pPr>
              <w:pStyle w:val="SingleTxt"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A5A" w:rsidRPr="00BE7A5A" w:rsidTr="00F24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BE7A5A" w:rsidRPr="00BE7A5A" w:rsidRDefault="00BE7A5A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3"/>
              <w:jc w:val="left"/>
              <w:rPr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Оригинальные сменные детали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7A5A" w:rsidRPr="00BE7A5A" w:rsidRDefault="00BE7A5A" w:rsidP="00F2466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7A5A">
              <w:rPr>
                <w:rFonts w:eastAsiaTheme="minorEastAsia"/>
                <w:b/>
                <w:sz w:val="18"/>
                <w:szCs w:val="18"/>
              </w:rPr>
              <w:t>Действие настоящих Правил на диск не распространя</w:t>
            </w:r>
            <w:r w:rsidR="00F24669">
              <w:rPr>
                <w:rFonts w:eastAsiaTheme="minorEastAsia"/>
                <w:b/>
                <w:sz w:val="18"/>
                <w:szCs w:val="18"/>
              </w:rPr>
              <w:t>е</w:t>
            </w:r>
            <w:r w:rsidRPr="00BE7A5A">
              <w:rPr>
                <w:rFonts w:eastAsiaTheme="minorEastAsia"/>
                <w:b/>
                <w:sz w:val="18"/>
                <w:szCs w:val="18"/>
              </w:rPr>
              <w:t>тся</w:t>
            </w:r>
          </w:p>
        </w:tc>
      </w:tr>
      <w:tr w:rsidR="00BE7A5A" w:rsidRPr="00BE7A5A" w:rsidTr="00F6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3"/>
              <w:jc w:val="left"/>
              <w:rPr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Идентичные детали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clear" w:pos="1742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20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BE7A5A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Нет</w:t>
            </w:r>
          </w:p>
        </w:tc>
      </w:tr>
      <w:tr w:rsidR="00BE7A5A" w:rsidRPr="00BE7A5A" w:rsidTr="00F6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3"/>
              <w:jc w:val="left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Эквивалентные детали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clear" w:pos="1742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20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BE7A5A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Испытание на динамометр</w:t>
            </w:r>
            <w:r w:rsidRPr="00BE7A5A">
              <w:rPr>
                <w:rFonts w:eastAsiaTheme="minorEastAsia"/>
                <w:sz w:val="18"/>
                <w:szCs w:val="18"/>
              </w:rPr>
              <w:t>и</w:t>
            </w:r>
            <w:r w:rsidRPr="00BE7A5A">
              <w:rPr>
                <w:rFonts w:eastAsiaTheme="minorEastAsia"/>
                <w:sz w:val="18"/>
                <w:szCs w:val="18"/>
              </w:rPr>
              <w:t>ческом стенде</w:t>
            </w:r>
          </w:p>
        </w:tc>
      </w:tr>
      <w:tr w:rsidR="00BE7A5A" w:rsidRPr="00BE7A5A" w:rsidTr="00F6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3"/>
              <w:jc w:val="left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Взаимозаменяемые детали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clear" w:pos="1742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20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BE7A5A">
              <w:rPr>
                <w:rFonts w:eastAsiaTheme="minorEastAsia"/>
                <w:b/>
                <w:sz w:val="18"/>
                <w:szCs w:val="18"/>
              </w:rPr>
              <w:t>Статическое испыт</w:t>
            </w:r>
            <w:r w:rsidRPr="00BE7A5A">
              <w:rPr>
                <w:rFonts w:eastAsiaTheme="minorEastAsia"/>
                <w:b/>
                <w:sz w:val="18"/>
                <w:szCs w:val="18"/>
              </w:rPr>
              <w:t>а</w:t>
            </w:r>
            <w:r w:rsidRPr="00BE7A5A">
              <w:rPr>
                <w:rFonts w:eastAsiaTheme="minorEastAsia"/>
                <w:b/>
                <w:sz w:val="18"/>
                <w:szCs w:val="18"/>
              </w:rPr>
              <w:t>ние на динамометр</w:t>
            </w:r>
            <w:r w:rsidRPr="00BE7A5A">
              <w:rPr>
                <w:rFonts w:eastAsiaTheme="minorEastAsia"/>
                <w:b/>
                <w:sz w:val="18"/>
                <w:szCs w:val="18"/>
              </w:rPr>
              <w:t>и</w:t>
            </w:r>
            <w:r w:rsidRPr="00BE7A5A">
              <w:rPr>
                <w:rFonts w:eastAsiaTheme="minorEastAsia"/>
                <w:b/>
                <w:sz w:val="18"/>
                <w:szCs w:val="18"/>
              </w:rPr>
              <w:t>ческом стенде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Испытание на тран</w:t>
            </w:r>
            <w:r w:rsidRPr="00BE7A5A">
              <w:rPr>
                <w:rFonts w:eastAsiaTheme="minorEastAsia"/>
                <w:sz w:val="18"/>
                <w:szCs w:val="18"/>
              </w:rPr>
              <w:t>с</w:t>
            </w:r>
            <w:r w:rsidRPr="00BE7A5A">
              <w:rPr>
                <w:rFonts w:eastAsiaTheme="minorEastAsia"/>
                <w:sz w:val="18"/>
                <w:szCs w:val="18"/>
              </w:rPr>
              <w:t>портном средстве или альтернативное и</w:t>
            </w:r>
            <w:r w:rsidRPr="00BE7A5A">
              <w:rPr>
                <w:rFonts w:eastAsiaTheme="minorEastAsia"/>
                <w:sz w:val="18"/>
                <w:szCs w:val="18"/>
              </w:rPr>
              <w:t>с</w:t>
            </w:r>
            <w:r w:rsidRPr="00BE7A5A">
              <w:rPr>
                <w:rFonts w:eastAsiaTheme="minorEastAsia"/>
                <w:sz w:val="18"/>
                <w:szCs w:val="18"/>
              </w:rPr>
              <w:t>пытание на динам</w:t>
            </w:r>
            <w:r w:rsidRPr="00BE7A5A">
              <w:rPr>
                <w:rFonts w:eastAsiaTheme="minorEastAsia"/>
                <w:sz w:val="18"/>
                <w:szCs w:val="18"/>
              </w:rPr>
              <w:t>о</w:t>
            </w:r>
            <w:r w:rsidRPr="00BE7A5A">
              <w:rPr>
                <w:rFonts w:eastAsiaTheme="minorEastAsia"/>
                <w:sz w:val="18"/>
                <w:szCs w:val="18"/>
              </w:rPr>
              <w:t>метрическом стенде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Испытание на транспортном сре</w:t>
            </w:r>
            <w:r w:rsidRPr="00BE7A5A">
              <w:rPr>
                <w:rFonts w:eastAsiaTheme="minorEastAsia"/>
                <w:sz w:val="18"/>
                <w:szCs w:val="18"/>
              </w:rPr>
              <w:t>д</w:t>
            </w:r>
            <w:r w:rsidRPr="00BE7A5A">
              <w:rPr>
                <w:rFonts w:eastAsiaTheme="minorEastAsia"/>
                <w:sz w:val="18"/>
                <w:szCs w:val="18"/>
              </w:rPr>
              <w:t>стве или альтерн</w:t>
            </w:r>
            <w:r w:rsidRPr="00BE7A5A">
              <w:rPr>
                <w:rFonts w:eastAsiaTheme="minorEastAsia"/>
                <w:sz w:val="18"/>
                <w:szCs w:val="18"/>
              </w:rPr>
              <w:t>а</w:t>
            </w:r>
            <w:r w:rsidRPr="00BE7A5A">
              <w:rPr>
                <w:rFonts w:eastAsiaTheme="minorEastAsia"/>
                <w:sz w:val="18"/>
                <w:szCs w:val="18"/>
              </w:rPr>
              <w:t>тивное испытание на динамометрич</w:t>
            </w:r>
            <w:r w:rsidRPr="00BE7A5A">
              <w:rPr>
                <w:rFonts w:eastAsiaTheme="minorEastAsia"/>
                <w:sz w:val="18"/>
                <w:szCs w:val="18"/>
              </w:rPr>
              <w:t>е</w:t>
            </w:r>
            <w:r w:rsidRPr="00BE7A5A">
              <w:rPr>
                <w:rFonts w:eastAsiaTheme="minorEastAsia"/>
                <w:sz w:val="18"/>
                <w:szCs w:val="18"/>
              </w:rPr>
              <w:t>ском стенде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top"/>
          </w:tcPr>
          <w:p w:rsidR="00E70899" w:rsidRPr="00BE7A5A" w:rsidRDefault="00E70899" w:rsidP="00F648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BE7A5A">
              <w:rPr>
                <w:rFonts w:eastAsiaTheme="minorEastAsia"/>
                <w:sz w:val="18"/>
                <w:szCs w:val="18"/>
              </w:rPr>
              <w:t>Испытание на динамометр</w:t>
            </w:r>
            <w:r w:rsidRPr="00BE7A5A">
              <w:rPr>
                <w:rFonts w:eastAsiaTheme="minorEastAsia"/>
                <w:sz w:val="18"/>
                <w:szCs w:val="18"/>
              </w:rPr>
              <w:t>и</w:t>
            </w:r>
            <w:r w:rsidRPr="00BE7A5A">
              <w:rPr>
                <w:rFonts w:eastAsiaTheme="minorEastAsia"/>
                <w:sz w:val="18"/>
                <w:szCs w:val="18"/>
              </w:rPr>
              <w:t>ческом стенде</w:t>
            </w:r>
          </w:p>
        </w:tc>
      </w:tr>
    </w:tbl>
    <w:p w:rsidR="00077833" w:rsidRPr="00077833" w:rsidRDefault="00077833" w:rsidP="00077833">
      <w:pPr>
        <w:pStyle w:val="SingleTxt"/>
        <w:spacing w:after="0" w:line="120" w:lineRule="exact"/>
        <w:rPr>
          <w:sz w:val="10"/>
        </w:rPr>
      </w:pPr>
    </w:p>
    <w:p w:rsidR="00077833" w:rsidRPr="00077833" w:rsidRDefault="00077833" w:rsidP="00077833">
      <w:pPr>
        <w:pStyle w:val="SingleTxt"/>
        <w:spacing w:after="0" w:line="120" w:lineRule="exact"/>
        <w:rPr>
          <w:sz w:val="10"/>
        </w:rPr>
      </w:pPr>
    </w:p>
    <w:p w:rsidR="00606A3A" w:rsidRPr="00606A3A" w:rsidRDefault="00606A3A" w:rsidP="00077833">
      <w:pPr>
        <w:pStyle w:val="SingleTxt"/>
        <w:ind w:left="2218"/>
      </w:pPr>
      <w:r w:rsidRPr="00606A3A">
        <w:t>Требования к испытаниям тормозных дисков и барабанов для тран</w:t>
      </w:r>
      <w:r w:rsidRPr="00606A3A">
        <w:t>с</w:t>
      </w:r>
      <w:r w:rsidRPr="00606A3A">
        <w:t>портных средств категорий M и N подробно излагаются в прилож</w:t>
      </w:r>
      <w:r w:rsidRPr="00606A3A">
        <w:t>е</w:t>
      </w:r>
      <w:r w:rsidRPr="00606A3A">
        <w:t>нии</w:t>
      </w:r>
      <w:r w:rsidR="00077833">
        <w:t> </w:t>
      </w:r>
      <w:r w:rsidRPr="00606A3A">
        <w:t>11.</w:t>
      </w:r>
    </w:p>
    <w:p w:rsidR="00606A3A" w:rsidRPr="00606A3A" w:rsidRDefault="00606A3A" w:rsidP="00077833">
      <w:pPr>
        <w:pStyle w:val="SingleTxt"/>
        <w:ind w:left="2218"/>
      </w:pPr>
      <w:r w:rsidRPr="00606A3A">
        <w:t>Требования к испытаниям тормозных дисков и барабанов для тран</w:t>
      </w:r>
      <w:r w:rsidRPr="00606A3A">
        <w:t>с</w:t>
      </w:r>
      <w:r w:rsidRPr="00606A3A">
        <w:t>портных средств категории О подробно излагаются в приложении 12.</w:t>
      </w:r>
    </w:p>
    <w:p w:rsidR="00606A3A" w:rsidRPr="00606A3A" w:rsidRDefault="00606A3A" w:rsidP="00077833">
      <w:pPr>
        <w:pStyle w:val="SingleTxt"/>
        <w:ind w:left="2218"/>
        <w:rPr>
          <w:b/>
        </w:rPr>
      </w:pPr>
      <w:r w:rsidRPr="00606A3A">
        <w:rPr>
          <w:b/>
        </w:rPr>
        <w:t>Требования к испытаниям тормозных дисков и барабанов для транспортных средств категорий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 xml:space="preserve"> подробно изл</w:t>
      </w:r>
      <w:r w:rsidRPr="00606A3A">
        <w:rPr>
          <w:b/>
        </w:rPr>
        <w:t>а</w:t>
      </w:r>
      <w:r w:rsidRPr="00606A3A">
        <w:rPr>
          <w:b/>
        </w:rPr>
        <w:t>гаются в приложении 14</w:t>
      </w:r>
      <w:r w:rsidRPr="00606A3A">
        <w:t>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5.3.3.1.1</w:t>
      </w:r>
      <w:r w:rsidRPr="00606A3A">
        <w:t xml:space="preserve"> изменить следующим образом:</w:t>
      </w:r>
    </w:p>
    <w:p w:rsidR="00606A3A" w:rsidRDefault="00606A3A" w:rsidP="00077833">
      <w:pPr>
        <w:pStyle w:val="SingleTxt"/>
        <w:ind w:left="2218" w:hanging="951"/>
      </w:pPr>
      <w:r w:rsidRPr="00606A3A">
        <w:t>"5.3.3.1.1</w:t>
      </w:r>
      <w:r w:rsidRPr="00606A3A">
        <w:rPr>
          <w:b/>
        </w:rPr>
        <w:tab/>
      </w:r>
      <w:r w:rsidRPr="00606A3A">
        <w:t>В случае дисков должны обеспечиваться следующие максимальные значения:</w:t>
      </w:r>
    </w:p>
    <w:p w:rsidR="00077833" w:rsidRPr="00077833" w:rsidRDefault="00077833" w:rsidP="00077833">
      <w:pPr>
        <w:pStyle w:val="SingleTxt"/>
        <w:spacing w:after="0" w:line="120" w:lineRule="exact"/>
        <w:ind w:left="2218" w:hanging="951"/>
        <w:rPr>
          <w:sz w:val="10"/>
        </w:rPr>
      </w:pPr>
    </w:p>
    <w:tbl>
      <w:tblPr>
        <w:tblStyle w:val="TabNum"/>
        <w:tblW w:w="7587" w:type="dxa"/>
        <w:tblInd w:w="1288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1710"/>
        <w:gridCol w:w="1737"/>
      </w:tblGrid>
      <w:tr w:rsidR="00606A3A" w:rsidRPr="00077833" w:rsidTr="00427B4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606A3A" w:rsidRPr="00077833" w:rsidRDefault="00606A3A" w:rsidP="00077833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rFonts w:eastAsiaTheme="minorEastAsia"/>
                <w:i/>
                <w:sz w:val="1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077833">
            <w:pPr>
              <w:pStyle w:val="SingleTxt"/>
              <w:suppressAutoHyphens/>
              <w:spacing w:before="80" w:after="80" w:line="16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077833">
              <w:rPr>
                <w:rFonts w:eastAsiaTheme="minorEastAsia"/>
                <w:i/>
                <w:sz w:val="14"/>
                <w:szCs w:val="22"/>
              </w:rPr>
              <w:t>M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1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N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1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O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1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O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077833">
            <w:pPr>
              <w:pStyle w:val="SingleTxt"/>
              <w:tabs>
                <w:tab w:val="clear" w:pos="1267"/>
                <w:tab w:val="left" w:pos="1694"/>
              </w:tabs>
              <w:suppressAutoHyphens/>
              <w:spacing w:before="80" w:after="80" w:line="16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14"/>
                <w:szCs w:val="22"/>
              </w:rPr>
            </w:pPr>
            <w:r w:rsidRPr="00077833">
              <w:rPr>
                <w:rFonts w:eastAsiaTheme="minorEastAsia"/>
                <w:i/>
                <w:sz w:val="14"/>
                <w:szCs w:val="22"/>
              </w:rPr>
              <w:t>M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2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M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3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N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2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N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3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O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3</w:t>
            </w:r>
            <w:r w:rsidRPr="00077833">
              <w:rPr>
                <w:rFonts w:eastAsiaTheme="minorEastAsia"/>
                <w:i/>
                <w:sz w:val="14"/>
                <w:szCs w:val="22"/>
              </w:rPr>
              <w:t>, O</w:t>
            </w:r>
            <w:r w:rsidRPr="00077833">
              <w:rPr>
                <w:rFonts w:eastAsiaTheme="minorEastAsia"/>
                <w:i/>
                <w:sz w:val="14"/>
                <w:szCs w:val="22"/>
                <w:vertAlign w:val="subscript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077833">
            <w:pPr>
              <w:pStyle w:val="SingleTxt"/>
              <w:suppressAutoHyphens/>
              <w:spacing w:before="80" w:after="80" w:line="16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077833">
              <w:rPr>
                <w:rFonts w:eastAsiaTheme="minorEastAsia"/>
                <w:b/>
                <w:i/>
                <w:sz w:val="14"/>
                <w:szCs w:val="22"/>
              </w:rPr>
              <w:t>L</w:t>
            </w:r>
            <w:r w:rsidRPr="00077833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1</w:t>
            </w:r>
            <w:r w:rsidRPr="00077833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077833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2</w:t>
            </w:r>
            <w:r w:rsidRPr="00077833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077833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3</w:t>
            </w:r>
            <w:r w:rsidRPr="00077833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077833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4</w:t>
            </w:r>
            <w:r w:rsidRPr="00077833">
              <w:rPr>
                <w:rFonts w:eastAsiaTheme="minorEastAsia"/>
                <w:b/>
                <w:i/>
                <w:sz w:val="14"/>
                <w:szCs w:val="22"/>
              </w:rPr>
              <w:t>, L</w:t>
            </w:r>
            <w:r w:rsidRPr="00077833">
              <w:rPr>
                <w:rFonts w:eastAsiaTheme="minorEastAsia"/>
                <w:b/>
                <w:i/>
                <w:sz w:val="14"/>
                <w:szCs w:val="22"/>
                <w:vertAlign w:val="subscript"/>
              </w:rPr>
              <w:t>5</w:t>
            </w:r>
          </w:p>
        </w:tc>
      </w:tr>
      <w:tr w:rsidR="00077833" w:rsidRPr="00077833" w:rsidTr="00427B4B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077833" w:rsidRPr="00077833" w:rsidRDefault="00077833" w:rsidP="00077833">
            <w:pPr>
              <w:pStyle w:val="SingleTxt"/>
              <w:suppressAutoHyphens/>
              <w:spacing w:after="80"/>
              <w:ind w:left="0" w:right="40"/>
              <w:jc w:val="left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833" w:rsidRPr="00077833" w:rsidRDefault="00077833" w:rsidP="00077833">
            <w:pPr>
              <w:pStyle w:val="SingleTxt"/>
              <w:suppressAutoHyphens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833" w:rsidRPr="00077833" w:rsidRDefault="00077833" w:rsidP="00077833">
            <w:pPr>
              <w:pStyle w:val="SingleTxt"/>
              <w:tabs>
                <w:tab w:val="clear" w:pos="1267"/>
                <w:tab w:val="left" w:pos="1694"/>
              </w:tabs>
              <w:suppressAutoHyphens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833" w:rsidRPr="00077833" w:rsidRDefault="00077833" w:rsidP="00077833">
            <w:pPr>
              <w:pStyle w:val="SingleTxt"/>
              <w:suppressAutoHyphens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06A3A" w:rsidRPr="00077833" w:rsidTr="0042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0"/>
              <w:jc w:val="left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Отклонение толщины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0,015 мм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94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0,030 мм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077833">
              <w:rPr>
                <w:rFonts w:eastAsiaTheme="minorEastAsia"/>
                <w:b/>
                <w:sz w:val="18"/>
                <w:szCs w:val="18"/>
              </w:rPr>
              <w:t>0,020 мм</w:t>
            </w:r>
          </w:p>
        </w:tc>
      </w:tr>
      <w:tr w:rsidR="00606A3A" w:rsidRPr="00077833" w:rsidTr="0042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0"/>
              <w:jc w:val="left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Отклонение толщины колодки (только для вентилируемых дисков)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1,5 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94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2,0 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077833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077833">
              <w:rPr>
                <w:rFonts w:eastAsiaTheme="minorEastAsia"/>
                <w:b/>
                <w:sz w:val="18"/>
                <w:szCs w:val="18"/>
              </w:rPr>
              <w:t>(</w:t>
            </w:r>
            <w:r w:rsidRPr="00077833">
              <w:rPr>
                <w:rFonts w:eastAsiaTheme="minorEastAsia"/>
                <w:b/>
                <w:sz w:val="18"/>
                <w:szCs w:val="18"/>
                <w:lang w:val="en-US"/>
              </w:rPr>
              <w:t>****</w:t>
            </w:r>
            <w:r w:rsidRPr="00077833">
              <w:rPr>
                <w:rFonts w:eastAsiaTheme="minorEastAsia"/>
                <w:b/>
                <w:sz w:val="18"/>
                <w:szCs w:val="18"/>
              </w:rPr>
              <w:t>)</w:t>
            </w:r>
          </w:p>
        </w:tc>
      </w:tr>
      <w:tr w:rsidR="00606A3A" w:rsidRPr="00077833" w:rsidTr="0042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0"/>
              <w:jc w:val="left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 xml:space="preserve">Боковой износ фрикционной </w:t>
            </w:r>
            <w:r w:rsidRPr="00077833">
              <w:rPr>
                <w:rFonts w:eastAsiaTheme="minorEastAsia"/>
                <w:sz w:val="18"/>
                <w:szCs w:val="18"/>
              </w:rPr>
              <w:br/>
              <w:t>поверхности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 xml:space="preserve">0,050 мм*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94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 xml:space="preserve">0,150 мм*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077833">
              <w:rPr>
                <w:rFonts w:eastAsiaTheme="minorEastAsia"/>
                <w:b/>
                <w:sz w:val="18"/>
                <w:szCs w:val="18"/>
              </w:rPr>
              <w:t>0,150 мм***</w:t>
            </w:r>
          </w:p>
        </w:tc>
      </w:tr>
      <w:tr w:rsidR="00606A3A" w:rsidRPr="00077833" w:rsidTr="0042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0"/>
              <w:jc w:val="left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Отклонение центра отверстия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H9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94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H9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077833">
              <w:rPr>
                <w:rFonts w:eastAsiaTheme="minorEastAsia"/>
                <w:b/>
                <w:sz w:val="18"/>
                <w:szCs w:val="18"/>
              </w:rPr>
              <w:t>D10 или H11***</w:t>
            </w:r>
            <w:r w:rsidR="00427B4B">
              <w:rPr>
                <w:rFonts w:eastAsiaTheme="minorEastAsia"/>
                <w:b/>
                <w:sz w:val="18"/>
                <w:szCs w:val="18"/>
                <w:lang w:val="en-US"/>
              </w:rPr>
              <w:t>*</w:t>
            </w:r>
            <w:r w:rsidRPr="00077833">
              <w:rPr>
                <w:rFonts w:eastAsiaTheme="minorEastAsia"/>
                <w:b/>
                <w:sz w:val="18"/>
                <w:szCs w:val="18"/>
              </w:rPr>
              <w:t xml:space="preserve">* </w:t>
            </w:r>
          </w:p>
        </w:tc>
      </w:tr>
      <w:tr w:rsidR="00606A3A" w:rsidRPr="00077833" w:rsidTr="0042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0"/>
              <w:jc w:val="left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Параллелизм колпака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0,100 мм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94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0,100 мм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077833">
              <w:rPr>
                <w:rFonts w:eastAsiaTheme="minorEastAsia"/>
                <w:b/>
                <w:sz w:val="18"/>
                <w:szCs w:val="18"/>
              </w:rPr>
              <w:t xml:space="preserve">− </w:t>
            </w:r>
          </w:p>
        </w:tc>
      </w:tr>
      <w:tr w:rsidR="00606A3A" w:rsidRPr="00077833" w:rsidTr="0042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0"/>
              <w:jc w:val="left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Плоскостность опорной поверхности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0,050 мм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94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0,050 мм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077833">
              <w:rPr>
                <w:rFonts w:eastAsiaTheme="minorEastAsia"/>
                <w:b/>
                <w:sz w:val="18"/>
                <w:szCs w:val="18"/>
              </w:rPr>
              <w:t>0,100 мм</w:t>
            </w:r>
          </w:p>
        </w:tc>
      </w:tr>
      <w:tr w:rsidR="00606A3A" w:rsidRPr="00077833" w:rsidTr="00427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40"/>
              <w:jc w:val="left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Шероховатость фрикционной поверхности**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3,2 мкм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94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077833">
              <w:rPr>
                <w:rFonts w:eastAsiaTheme="minorEastAsia"/>
                <w:sz w:val="18"/>
                <w:szCs w:val="18"/>
              </w:rPr>
              <w:t>3,2 мкм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077833" w:rsidRDefault="00606A3A" w:rsidP="00EA454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2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</w:rPr>
            </w:pPr>
            <w:r w:rsidRPr="00077833">
              <w:rPr>
                <w:rFonts w:eastAsiaTheme="minorEastAsia"/>
                <w:b/>
                <w:sz w:val="18"/>
                <w:szCs w:val="18"/>
              </w:rPr>
              <w:t>1,6 мкм</w:t>
            </w:r>
          </w:p>
        </w:tc>
      </w:tr>
    </w:tbl>
    <w:p w:rsidR="00077833" w:rsidRPr="00077833" w:rsidRDefault="00077833" w:rsidP="00077833">
      <w:pPr>
        <w:pStyle w:val="SingleTxt"/>
        <w:spacing w:after="0" w:line="120" w:lineRule="exact"/>
        <w:rPr>
          <w:sz w:val="10"/>
        </w:rPr>
      </w:pPr>
    </w:p>
    <w:p w:rsidR="00606A3A" w:rsidRPr="00606A3A" w:rsidRDefault="00606A3A" w:rsidP="00BE4641">
      <w:pPr>
        <w:pStyle w:val="FootnoteText"/>
        <w:tabs>
          <w:tab w:val="right" w:pos="1710"/>
          <w:tab w:val="left" w:pos="1845"/>
          <w:tab w:val="left" w:pos="1908"/>
        </w:tabs>
        <w:spacing w:line="200" w:lineRule="exact"/>
        <w:ind w:left="1843" w:right="1267" w:hanging="576"/>
      </w:pPr>
      <w:r w:rsidRPr="00606A3A">
        <w:tab/>
        <w:t xml:space="preserve">* </w:t>
      </w:r>
      <w:r w:rsidRPr="00606A3A">
        <w:tab/>
        <w:t>Неприменимо в случае плавающего диска.</w:t>
      </w:r>
    </w:p>
    <w:p w:rsidR="00606A3A" w:rsidRPr="00606A3A" w:rsidRDefault="00606A3A" w:rsidP="00BE4641">
      <w:pPr>
        <w:pStyle w:val="FootnoteText"/>
        <w:tabs>
          <w:tab w:val="right" w:pos="1710"/>
          <w:tab w:val="left" w:pos="1845"/>
          <w:tab w:val="left" w:pos="1908"/>
        </w:tabs>
        <w:spacing w:line="200" w:lineRule="exact"/>
        <w:ind w:left="1843" w:right="1267" w:hanging="576"/>
      </w:pPr>
      <w:r w:rsidRPr="00606A3A">
        <w:tab/>
        <w:t xml:space="preserve">** </w:t>
      </w:r>
      <w:r w:rsidRPr="00606A3A">
        <w:tab/>
        <w:t>Значение Ra в соответствии со стандартом ISO 1302:2002.</w:t>
      </w:r>
    </w:p>
    <w:p w:rsidR="00606A3A" w:rsidRPr="00606A3A" w:rsidRDefault="00606A3A" w:rsidP="00BE4641">
      <w:pPr>
        <w:pStyle w:val="FootnoteText"/>
        <w:tabs>
          <w:tab w:val="right" w:pos="1710"/>
          <w:tab w:val="left" w:pos="1845"/>
          <w:tab w:val="left" w:pos="1908"/>
        </w:tabs>
        <w:spacing w:line="200" w:lineRule="exact"/>
        <w:ind w:left="1843" w:right="1267" w:hanging="576"/>
      </w:pPr>
      <w:r w:rsidRPr="00606A3A">
        <w:rPr>
          <w:b/>
        </w:rPr>
        <w:tab/>
      </w:r>
      <w:r w:rsidR="00F6487D">
        <w:rPr>
          <w:b/>
        </w:rPr>
        <w:t>***</w:t>
      </w:r>
      <w:r w:rsidR="00F6487D">
        <w:rPr>
          <w:b/>
        </w:rPr>
        <w:tab/>
      </w:r>
      <w:r w:rsidRPr="00606A3A">
        <w:rPr>
          <w:b/>
        </w:rPr>
        <w:t>0,100 мм для максимальной прямолинейности "свободно плавающего" диска (без</w:t>
      </w:r>
      <w:r w:rsidR="00BE4641">
        <w:rPr>
          <w:b/>
        </w:rPr>
        <w:t> </w:t>
      </w:r>
      <w:r w:rsidRPr="00606A3A">
        <w:rPr>
          <w:b/>
        </w:rPr>
        <w:t>эластичных ограничителей между ступицей и тормозным фланцем).</w:t>
      </w:r>
      <w:r w:rsidRPr="00606A3A">
        <w:t xml:space="preserve"> </w:t>
      </w:r>
    </w:p>
    <w:p w:rsidR="00606A3A" w:rsidRPr="00606A3A" w:rsidRDefault="00606A3A" w:rsidP="00BE4641">
      <w:pPr>
        <w:pStyle w:val="FootnoteText"/>
        <w:tabs>
          <w:tab w:val="right" w:pos="1710"/>
          <w:tab w:val="left" w:pos="1845"/>
          <w:tab w:val="left" w:pos="1908"/>
        </w:tabs>
        <w:spacing w:line="200" w:lineRule="exact"/>
        <w:ind w:left="1843" w:right="1267" w:hanging="576"/>
        <w:rPr>
          <w:b/>
        </w:rPr>
      </w:pPr>
      <w:r w:rsidRPr="00606A3A">
        <w:rPr>
          <w:b/>
          <w:vertAlign w:val="superscript"/>
        </w:rPr>
        <w:tab/>
      </w:r>
      <w:r w:rsidR="00F6487D">
        <w:rPr>
          <w:b/>
        </w:rPr>
        <w:t>****</w:t>
      </w:r>
      <w:r w:rsidR="00F6487D">
        <w:rPr>
          <w:b/>
        </w:rPr>
        <w:tab/>
      </w:r>
      <w:r w:rsidRPr="00606A3A">
        <w:rPr>
          <w:b/>
        </w:rPr>
        <w:t>Неприменимо в случае транспортных средств категорий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="00F6487D">
        <w:rPr>
          <w:b/>
        </w:rPr>
        <w:t xml:space="preserve"> и </w:t>
      </w:r>
      <w:r w:rsidRPr="00606A3A">
        <w:rPr>
          <w:b/>
        </w:rPr>
        <w:t>L</w:t>
      </w:r>
      <w:r w:rsidRPr="00606A3A">
        <w:rPr>
          <w:b/>
          <w:vertAlign w:val="subscript"/>
        </w:rPr>
        <w:t>5</w:t>
      </w:r>
      <w:r w:rsidRPr="00606A3A">
        <w:rPr>
          <w:b/>
        </w:rPr>
        <w:t xml:space="preserve">.  </w:t>
      </w:r>
    </w:p>
    <w:p w:rsidR="00606A3A" w:rsidRPr="00606A3A" w:rsidRDefault="00606A3A" w:rsidP="00BE4641">
      <w:pPr>
        <w:pStyle w:val="FootnoteText"/>
        <w:tabs>
          <w:tab w:val="right" w:pos="1710"/>
          <w:tab w:val="left" w:pos="1845"/>
          <w:tab w:val="left" w:pos="1908"/>
        </w:tabs>
        <w:spacing w:line="200" w:lineRule="exact"/>
        <w:ind w:left="1843" w:right="1267" w:hanging="576"/>
        <w:rPr>
          <w:b/>
        </w:rPr>
      </w:pPr>
      <w:r w:rsidRPr="00606A3A">
        <w:rPr>
          <w:b/>
        </w:rPr>
        <w:tab/>
        <w:t xml:space="preserve">***** </w:t>
      </w:r>
      <w:r w:rsidRPr="00606A3A">
        <w:rPr>
          <w:b/>
        </w:rPr>
        <w:tab/>
        <w:t>Отклонение центра отверстия, в соответствующих случаях, связано с процессом изготовления</w:t>
      </w:r>
      <w:r w:rsidRPr="00606A3A">
        <w:t>".</w:t>
      </w:r>
      <w:r w:rsidRPr="00606A3A">
        <w:rPr>
          <w:b/>
        </w:rPr>
        <w:t xml:space="preserve"> </w:t>
      </w:r>
    </w:p>
    <w:p w:rsidR="00F6487D" w:rsidRPr="00F6487D" w:rsidRDefault="00F6487D" w:rsidP="00F6487D">
      <w:pPr>
        <w:pStyle w:val="SingleTxt"/>
        <w:spacing w:after="0" w:line="120" w:lineRule="exact"/>
        <w:rPr>
          <w:i/>
          <w:sz w:val="10"/>
        </w:rPr>
      </w:pPr>
    </w:p>
    <w:p w:rsidR="00F6487D" w:rsidRPr="00F6487D" w:rsidRDefault="00F6487D" w:rsidP="00F6487D">
      <w:pPr>
        <w:pStyle w:val="SingleTxt"/>
        <w:spacing w:after="0" w:line="120" w:lineRule="exact"/>
        <w:rPr>
          <w:i/>
          <w:sz w:val="10"/>
        </w:rPr>
      </w:pP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 xml:space="preserve">Включить новый пункт 5.3.3.2.1 </w:t>
      </w:r>
      <w:r w:rsidRPr="00606A3A">
        <w:t>следующего содержания:</w:t>
      </w:r>
    </w:p>
    <w:p w:rsidR="00606A3A" w:rsidRPr="00606A3A" w:rsidRDefault="00606A3A" w:rsidP="00D870E2">
      <w:pPr>
        <w:pStyle w:val="SingleTxt"/>
        <w:ind w:left="2218" w:hanging="951"/>
      </w:pPr>
      <w:r w:rsidRPr="00606A3A">
        <w:t>"</w:t>
      </w:r>
      <w:r w:rsidRPr="00606A3A">
        <w:rPr>
          <w:b/>
        </w:rPr>
        <w:t>5.3.3.2.1</w:t>
      </w:r>
      <w:r w:rsidRPr="00606A3A">
        <w:tab/>
      </w:r>
      <w:r w:rsidR="00D870E2">
        <w:rPr>
          <w:b/>
        </w:rPr>
        <w:t xml:space="preserve">В случае транспортных средств </w:t>
      </w:r>
      <w:r w:rsidRPr="00606A3A">
        <w:rPr>
          <w:b/>
        </w:rPr>
        <w:t>категорий M, N и O</w:t>
      </w:r>
      <w:r w:rsidR="00D870E2" w:rsidRPr="00C93C63">
        <w:t>,</w:t>
      </w:r>
      <w:r w:rsidRPr="00606A3A">
        <w:rPr>
          <w:b/>
        </w:rPr>
        <w:t xml:space="preserve"> </w:t>
      </w:r>
      <w:r w:rsidR="00D870E2" w:rsidRPr="00606A3A">
        <w:t xml:space="preserve">для </w:t>
      </w:r>
      <w:r w:rsidRPr="00606A3A">
        <w:t>того чтобы сменный тормозной диск или барабан можно было считать "эквив</w:t>
      </w:r>
      <w:r w:rsidRPr="00606A3A">
        <w:t>а</w:t>
      </w:r>
      <w:r w:rsidRPr="00606A3A">
        <w:t>лентным", он должен относиться к той же подгруппе материалов, что и оригинальный тормозной диск или барабан. Ниже определяются чет</w:t>
      </w:r>
      <w:r w:rsidRPr="00606A3A">
        <w:t>ы</w:t>
      </w:r>
      <w:r w:rsidRPr="00606A3A">
        <w:t>ре подгруппы материалов для оригинальных деталей".</w:t>
      </w:r>
    </w:p>
    <w:p w:rsidR="00606A3A" w:rsidRPr="00606A3A" w:rsidRDefault="00D870E2" w:rsidP="00606A3A">
      <w:pPr>
        <w:pStyle w:val="SingleTxt"/>
      </w:pPr>
      <w:r>
        <w:rPr>
          <w:i/>
        </w:rPr>
        <w:t xml:space="preserve">Включить </w:t>
      </w:r>
      <w:r w:rsidR="00606A3A" w:rsidRPr="00606A3A">
        <w:rPr>
          <w:i/>
        </w:rPr>
        <w:t>новый пункт 5.3.3.2.2</w:t>
      </w:r>
      <w:r w:rsidR="00606A3A" w:rsidRPr="00606A3A">
        <w:t xml:space="preserve"> следующего содержания:</w:t>
      </w:r>
      <w:r w:rsidR="00606A3A" w:rsidRPr="00606A3A">
        <w:rPr>
          <w:i/>
        </w:rPr>
        <w:t xml:space="preserve"> </w:t>
      </w:r>
    </w:p>
    <w:p w:rsidR="00606A3A" w:rsidRDefault="00606A3A" w:rsidP="00D870E2">
      <w:pPr>
        <w:pStyle w:val="SingleTxt"/>
        <w:ind w:left="2218" w:hanging="951"/>
        <w:rPr>
          <w:b/>
        </w:rPr>
      </w:pPr>
      <w:r w:rsidRPr="00606A3A">
        <w:t>"</w:t>
      </w:r>
      <w:r w:rsidRPr="00606A3A">
        <w:rPr>
          <w:b/>
        </w:rPr>
        <w:t>5.3.3.2.2</w:t>
      </w:r>
      <w:r w:rsidRPr="00606A3A">
        <w:tab/>
      </w:r>
      <w:r w:rsidRPr="00606A3A">
        <w:rPr>
          <w:b/>
        </w:rPr>
        <w:t>Нержавеющая мартенситная сталь для тормозного фланца катег</w:t>
      </w:r>
      <w:r w:rsidRPr="00606A3A">
        <w:rPr>
          <w:b/>
        </w:rPr>
        <w:t>о</w:t>
      </w:r>
      <w:r w:rsidRPr="00606A3A">
        <w:rPr>
          <w:b/>
        </w:rPr>
        <w:t>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>. Для того чтобы сменный тормозной диск можно было считать "эквивалентным", он должен относиться к той же подгруппе материалов, что и оригинальный тормозной диск. Ниже определяются пять подгрупп материалов для ориг</w:t>
      </w:r>
      <w:r w:rsidRPr="00606A3A">
        <w:rPr>
          <w:b/>
        </w:rPr>
        <w:t>и</w:t>
      </w:r>
      <w:r w:rsidRPr="00606A3A">
        <w:rPr>
          <w:b/>
        </w:rPr>
        <w:t>нальных деталей.</w:t>
      </w:r>
    </w:p>
    <w:p w:rsidR="00351BB2" w:rsidRPr="00351BB2" w:rsidRDefault="00351BB2" w:rsidP="00351BB2">
      <w:pPr>
        <w:pStyle w:val="SingleTxt"/>
        <w:spacing w:after="0" w:line="120" w:lineRule="exact"/>
        <w:ind w:left="2218" w:hanging="951"/>
        <w:rPr>
          <w:b/>
          <w:sz w:val="10"/>
        </w:rPr>
      </w:pPr>
    </w:p>
    <w:tbl>
      <w:tblPr>
        <w:tblStyle w:val="TabNum"/>
        <w:tblW w:w="8802" w:type="dxa"/>
        <w:tblInd w:w="1288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963"/>
        <w:gridCol w:w="1058"/>
        <w:gridCol w:w="1085"/>
        <w:gridCol w:w="1086"/>
        <w:gridCol w:w="1085"/>
        <w:gridCol w:w="1086"/>
      </w:tblGrid>
      <w:tr w:rsidR="00D870E2" w:rsidRPr="00D870E2" w:rsidTr="00F12AE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40"/>
              <w:jc w:val="left"/>
              <w:rPr>
                <w:rFonts w:eastAsiaTheme="minorEastAsia"/>
                <w:b/>
                <w:i/>
                <w:sz w:val="1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A3A" w:rsidRPr="00D870E2" w:rsidRDefault="00606A3A" w:rsidP="00F12AEF">
            <w:pPr>
              <w:pStyle w:val="SingleTxt"/>
              <w:suppressAutoHyphens/>
              <w:adjustRightInd w:val="0"/>
              <w:spacing w:after="40" w:line="160" w:lineRule="exact"/>
              <w:ind w:left="-28" w:righ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Стандартное испытание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-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Подгруппа 1</w:t>
            </w: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br/>
              <w:t>JIS SUS 410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1BB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-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  <w:lang w:val="en-US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Подгруппа 2</w:t>
            </w: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br/>
              <w:t>X 10 Cr 13</w:t>
            </w:r>
          </w:p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-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EN 10088/2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Подгруппа 3</w:t>
            </w: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br/>
              <w:t>X 12 Cr 13</w:t>
            </w:r>
          </w:p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EN 10088/2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Подгруппа 4</w:t>
            </w: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br/>
              <w:t>X 20 Cr 13</w:t>
            </w:r>
          </w:p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EN 10088/2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Подгруппа 5</w:t>
            </w: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br/>
              <w:t>X 30 Cr 13</w:t>
            </w:r>
          </w:p>
          <w:p w:rsidR="00606A3A" w:rsidRPr="00D870E2" w:rsidRDefault="00606A3A" w:rsidP="00351BB2">
            <w:pPr>
              <w:pStyle w:val="SingleTxt"/>
              <w:suppressAutoHyphens/>
              <w:adjustRightInd w:val="0"/>
              <w:spacing w:after="40" w:line="16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sz w:val="14"/>
                <w:szCs w:val="22"/>
              </w:rPr>
            </w:pPr>
            <w:r w:rsidRPr="00D870E2">
              <w:rPr>
                <w:rFonts w:eastAsiaTheme="minorEastAsia"/>
                <w:b/>
                <w:i/>
                <w:sz w:val="14"/>
                <w:szCs w:val="22"/>
              </w:rPr>
              <w:t>EN 10088/2</w:t>
            </w:r>
          </w:p>
        </w:tc>
      </w:tr>
      <w:tr w:rsidR="00D870E2" w:rsidRPr="00D870E2" w:rsidTr="00F12AEF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D870E2" w:rsidRPr="00D870E2" w:rsidRDefault="00D870E2" w:rsidP="00D870E2">
            <w:pPr>
              <w:pStyle w:val="SingleTxt"/>
              <w:suppressAutoHyphens/>
              <w:adjustRightInd w:val="0"/>
              <w:spacing w:after="80"/>
              <w:ind w:left="0" w:right="40"/>
              <w:jc w:val="left"/>
              <w:rPr>
                <w:b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E2" w:rsidRPr="00D870E2" w:rsidRDefault="00D870E2" w:rsidP="00D870E2">
            <w:pPr>
              <w:pStyle w:val="SingleTxt"/>
              <w:suppressAutoHyphens/>
              <w:adjustRightInd w:val="0"/>
              <w:spacing w:after="80"/>
              <w:ind w:left="0" w:right="-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E2" w:rsidRPr="00D870E2" w:rsidRDefault="00D870E2" w:rsidP="00D870E2">
            <w:pPr>
              <w:pStyle w:val="SingleTxt"/>
              <w:suppressAutoHyphens/>
              <w:adjustRightInd w:val="0"/>
              <w:spacing w:after="80"/>
              <w:ind w:left="0" w:right="-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E2" w:rsidRPr="00D870E2" w:rsidRDefault="00D870E2" w:rsidP="00D870E2">
            <w:pPr>
              <w:pStyle w:val="SingleTxt"/>
              <w:suppressAutoHyphens/>
              <w:adjustRightInd w:val="0"/>
              <w:spacing w:after="80"/>
              <w:ind w:left="0" w:right="-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E2" w:rsidRPr="00D870E2" w:rsidRDefault="00D870E2" w:rsidP="00D870E2">
            <w:pPr>
              <w:pStyle w:val="SingleTxt"/>
              <w:suppressAutoHyphens/>
              <w:adjustRightInd w:val="0"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E2" w:rsidRPr="00D870E2" w:rsidRDefault="00D870E2" w:rsidP="00D870E2">
            <w:pPr>
              <w:pStyle w:val="SingleTxt"/>
              <w:suppressAutoHyphens/>
              <w:adjustRightInd w:val="0"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E2" w:rsidRPr="00D870E2" w:rsidRDefault="00D870E2" w:rsidP="00D870E2">
            <w:pPr>
              <w:pStyle w:val="SingleTxt"/>
              <w:suppressAutoHyphens/>
              <w:adjustRightInd w:val="0"/>
              <w:spacing w:after="8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70E2" w:rsidRPr="00D870E2" w:rsidTr="00F1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D870E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40"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D870E2">
              <w:rPr>
                <w:rFonts w:eastAsiaTheme="minorEastAsia"/>
                <w:b/>
                <w:sz w:val="18"/>
                <w:szCs w:val="18"/>
              </w:rPr>
              <w:t>Содержание углерода (%)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0,02−0,10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0,08−0,12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0,08−0,15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0,16−0,25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0,26−0,35</w:t>
            </w:r>
          </w:p>
        </w:tc>
      </w:tr>
      <w:tr w:rsidR="00D870E2" w:rsidRPr="00D870E2" w:rsidTr="00F1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D870E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40"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D870E2">
              <w:rPr>
                <w:rFonts w:eastAsiaTheme="minorEastAsia"/>
                <w:b/>
                <w:sz w:val="18"/>
                <w:szCs w:val="18"/>
              </w:rPr>
              <w:t>Содержание кремния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0,80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1,00</w:t>
            </w:r>
          </w:p>
        </w:tc>
      </w:tr>
      <w:tr w:rsidR="00D870E2" w:rsidRPr="00D870E2" w:rsidTr="00F1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D870E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40"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D870E2">
              <w:rPr>
                <w:rFonts w:eastAsiaTheme="minorEastAsia"/>
                <w:b/>
                <w:sz w:val="18"/>
                <w:szCs w:val="18"/>
              </w:rPr>
              <w:t>Содержание марганца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0,50−2,50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макс. 1,50</w:t>
            </w:r>
          </w:p>
        </w:tc>
      </w:tr>
      <w:tr w:rsidR="00D870E2" w:rsidRPr="00D870E2" w:rsidTr="00F1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D870E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40"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D870E2">
              <w:rPr>
                <w:rFonts w:eastAsiaTheme="minorEastAsia"/>
                <w:b/>
                <w:sz w:val="18"/>
                <w:szCs w:val="18"/>
              </w:rPr>
              <w:t>Содержание хрома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10,00−14,50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12,00−14,00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11,50−13,50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12,00−14,00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606A3A" w:rsidRPr="00D870E2" w:rsidRDefault="00606A3A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12,00−14,00</w:t>
            </w:r>
          </w:p>
        </w:tc>
      </w:tr>
      <w:tr w:rsidR="00351BB2" w:rsidRPr="00D870E2" w:rsidTr="00F1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351BB2" w:rsidRPr="00D870E2" w:rsidRDefault="00351BB2" w:rsidP="00D870E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40"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D870E2">
              <w:rPr>
                <w:rFonts w:eastAsiaTheme="minorEastAsia"/>
                <w:b/>
                <w:sz w:val="18"/>
                <w:szCs w:val="18"/>
              </w:rPr>
              <w:t>Содержание железа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351BB2" w:rsidRPr="00D870E2" w:rsidRDefault="00351BB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351BB2" w:rsidRPr="00D870E2" w:rsidRDefault="00351BB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остаток</w:t>
            </w:r>
          </w:p>
        </w:tc>
      </w:tr>
      <w:tr w:rsidR="00D870E2" w:rsidRPr="00D870E2" w:rsidTr="00F1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D870E2" w:rsidRPr="00D870E2" w:rsidRDefault="00D870E2" w:rsidP="00D870E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40"/>
              <w:jc w:val="left"/>
              <w:rPr>
                <w:rFonts w:eastAsiaTheme="minorEastAsia"/>
                <w:b/>
                <w:sz w:val="18"/>
                <w:szCs w:val="18"/>
              </w:rPr>
            </w:pPr>
            <w:r w:rsidRPr="00D870E2">
              <w:rPr>
                <w:rFonts w:eastAsiaTheme="minorEastAsia"/>
                <w:b/>
                <w:sz w:val="18"/>
                <w:szCs w:val="18"/>
              </w:rPr>
              <w:t>Твердость по шкале С Роквелла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D870E2" w:rsidRPr="00D870E2" w:rsidRDefault="00D870E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Указано в ISO 6508-1:2005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D870E2" w:rsidRPr="00D870E2" w:rsidRDefault="00D870E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30−40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D870E2" w:rsidRPr="00D870E2" w:rsidRDefault="00D870E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30−40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D870E2" w:rsidRPr="00D870E2" w:rsidRDefault="00D870E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30−40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D870E2" w:rsidRPr="00D870E2" w:rsidRDefault="00D870E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30−40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D870E2" w:rsidRPr="00D870E2" w:rsidRDefault="00D870E2" w:rsidP="00351B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pacing w:after="40" w:line="220" w:lineRule="exact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7"/>
                <w:szCs w:val="17"/>
              </w:rPr>
            </w:pPr>
            <w:r w:rsidRPr="00D870E2">
              <w:rPr>
                <w:rFonts w:eastAsiaTheme="minorEastAsia"/>
                <w:b/>
                <w:sz w:val="17"/>
                <w:szCs w:val="17"/>
              </w:rPr>
              <w:t>30−40</w:t>
            </w:r>
          </w:p>
        </w:tc>
      </w:tr>
    </w:tbl>
    <w:p w:rsidR="00606A3A" w:rsidRPr="00606A3A" w:rsidRDefault="00606A3A" w:rsidP="00351BB2">
      <w:pPr>
        <w:pStyle w:val="SingleTxt"/>
        <w:jc w:val="right"/>
        <w:rPr>
          <w:b/>
        </w:rPr>
      </w:pPr>
      <w:r w:rsidRPr="00606A3A">
        <w:t>"</w:t>
      </w:r>
    </w:p>
    <w:p w:rsidR="00351BB2" w:rsidRPr="00351BB2" w:rsidRDefault="00351BB2" w:rsidP="00351BB2">
      <w:pPr>
        <w:pStyle w:val="SingleTxt"/>
        <w:spacing w:after="0" w:line="120" w:lineRule="exact"/>
        <w:rPr>
          <w:i/>
          <w:sz w:val="10"/>
        </w:rPr>
      </w:pP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 xml:space="preserve">Включить новый пункт 5.3.3.3.1 </w:t>
      </w:r>
      <w:r w:rsidRPr="00606A3A">
        <w:t>следующего содержания:</w:t>
      </w:r>
    </w:p>
    <w:p w:rsidR="00606A3A" w:rsidRPr="00606A3A" w:rsidRDefault="00606A3A" w:rsidP="00606A3A">
      <w:pPr>
        <w:pStyle w:val="SingleTxt"/>
      </w:pPr>
      <w:r w:rsidRPr="00606A3A">
        <w:t>"</w:t>
      </w:r>
      <w:r w:rsidRPr="00606A3A">
        <w:rPr>
          <w:b/>
        </w:rPr>
        <w:t>5.3.3.3.1</w:t>
      </w:r>
      <w:r w:rsidRPr="00606A3A">
        <w:tab/>
      </w:r>
      <w:r w:rsidRPr="00606A3A">
        <w:rPr>
          <w:b/>
        </w:rPr>
        <w:t>Тормозной диск и тормозной барабан для категорий М, N и О</w:t>
      </w:r>
    </w:p>
    <w:p w:rsidR="00606A3A" w:rsidRPr="00606A3A" w:rsidRDefault="00606A3A" w:rsidP="00351BB2">
      <w:pPr>
        <w:pStyle w:val="SingleTxt"/>
        <w:ind w:left="2218"/>
      </w:pPr>
      <w:r w:rsidRPr="00606A3A">
        <w:t>Деталь должна пройти испытания на целостность при повышенной нагрузке и на термическую усталость в соответствии с приложени</w:t>
      </w:r>
      <w:r w:rsidRPr="00606A3A">
        <w:t>я</w:t>
      </w:r>
      <w:r w:rsidRPr="00606A3A">
        <w:t>ми</w:t>
      </w:r>
      <w:r w:rsidR="00351BB2">
        <w:rPr>
          <w:lang w:val="en-US"/>
        </w:rPr>
        <w:t> </w:t>
      </w:r>
      <w:r w:rsidRPr="00606A3A">
        <w:t>11 и 12".</w:t>
      </w:r>
    </w:p>
    <w:p w:rsidR="00606A3A" w:rsidRPr="00606A3A" w:rsidRDefault="00351BB2" w:rsidP="00427B4B">
      <w:pPr>
        <w:pStyle w:val="SingleTxt"/>
        <w:rPr>
          <w:i/>
        </w:rPr>
      </w:pPr>
      <w:r>
        <w:rPr>
          <w:i/>
        </w:rPr>
        <w:t>Включить</w:t>
      </w:r>
      <w:r w:rsidR="00606A3A" w:rsidRPr="00606A3A">
        <w:rPr>
          <w:i/>
        </w:rPr>
        <w:t xml:space="preserve"> новый пункт 5.3.3.</w:t>
      </w:r>
      <w:r w:rsidR="00427B4B">
        <w:rPr>
          <w:i/>
        </w:rPr>
        <w:t>3</w:t>
      </w:r>
      <w:r w:rsidR="00606A3A" w:rsidRPr="00606A3A">
        <w:rPr>
          <w:i/>
        </w:rPr>
        <w:t>.2</w:t>
      </w:r>
      <w:r w:rsidR="00606A3A" w:rsidRPr="00606A3A">
        <w:t xml:space="preserve"> следующего содержания: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t>"</w:t>
      </w:r>
      <w:r w:rsidRPr="00606A3A">
        <w:rPr>
          <w:b/>
        </w:rPr>
        <w:t>5.3.3.3.2</w:t>
      </w:r>
      <w:r w:rsidRPr="00606A3A">
        <w:rPr>
          <w:b/>
        </w:rPr>
        <w:tab/>
        <w:t>Тормозной диск для категорий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</w:p>
    <w:p w:rsidR="00606A3A" w:rsidRPr="00606A3A" w:rsidRDefault="00606A3A" w:rsidP="00351BB2">
      <w:pPr>
        <w:pStyle w:val="SingleTxt"/>
        <w:ind w:left="2218"/>
      </w:pPr>
      <w:r w:rsidRPr="00606A3A">
        <w:rPr>
          <w:b/>
        </w:rPr>
        <w:t>Деталь должна пройти испытания на целостность при повыше</w:t>
      </w:r>
      <w:r w:rsidRPr="00606A3A">
        <w:rPr>
          <w:b/>
        </w:rPr>
        <w:t>н</w:t>
      </w:r>
      <w:r w:rsidRPr="00606A3A">
        <w:rPr>
          <w:b/>
        </w:rPr>
        <w:t>ной нагрузке и на термическую усталость в соответствии с прил</w:t>
      </w:r>
      <w:r w:rsidRPr="00606A3A">
        <w:rPr>
          <w:b/>
        </w:rPr>
        <w:t>о</w:t>
      </w:r>
      <w:r w:rsidRPr="00606A3A">
        <w:rPr>
          <w:b/>
        </w:rPr>
        <w:t>жением 14</w:t>
      </w:r>
      <w:r w:rsidRPr="00606A3A">
        <w:t>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5.3.4.2</w:t>
      </w:r>
      <w:r w:rsidRPr="00606A3A">
        <w:t xml:space="preserve"> изменить следующим образом:</w:t>
      </w:r>
    </w:p>
    <w:p w:rsidR="00606A3A" w:rsidRPr="00606A3A" w:rsidRDefault="00606A3A" w:rsidP="00606A3A">
      <w:pPr>
        <w:pStyle w:val="SingleTxt"/>
      </w:pPr>
      <w:r w:rsidRPr="00606A3A">
        <w:t>"5.3.4.2</w:t>
      </w:r>
      <w:r w:rsidRPr="00606A3A">
        <w:tab/>
        <w:t>Требования к эффективности</w:t>
      </w:r>
    </w:p>
    <w:p w:rsidR="00606A3A" w:rsidRPr="00606A3A" w:rsidRDefault="00606A3A" w:rsidP="00351BB2">
      <w:pPr>
        <w:pStyle w:val="SingleTxt"/>
        <w:ind w:left="2218"/>
      </w:pPr>
      <w:r w:rsidRPr="00606A3A">
        <w:t>Деталь должна пройти следующие испытания на эффективность в с</w:t>
      </w:r>
      <w:r w:rsidRPr="00606A3A">
        <w:t>о</w:t>
      </w:r>
      <w:r w:rsidRPr="00606A3A">
        <w:t xml:space="preserve">ответствии с приложениями 11 и 12 </w:t>
      </w:r>
      <w:r w:rsidRPr="00606A3A">
        <w:rPr>
          <w:b/>
        </w:rPr>
        <w:t>для категорий М, N и O и пр</w:t>
      </w:r>
      <w:r w:rsidRPr="00606A3A">
        <w:rPr>
          <w:b/>
        </w:rPr>
        <w:t>и</w:t>
      </w:r>
      <w:r w:rsidRPr="00606A3A">
        <w:rPr>
          <w:b/>
        </w:rPr>
        <w:t>ложением 14 для категорий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 xml:space="preserve">: </w:t>
      </w:r>
    </w:p>
    <w:p w:rsidR="00606A3A" w:rsidRPr="00606A3A" w:rsidRDefault="00351BB2" w:rsidP="00351BB2">
      <w:pPr>
        <w:pStyle w:val="SingleTxt"/>
        <w:ind w:left="2693" w:hanging="1426"/>
      </w:pPr>
      <w:r>
        <w:tab/>
      </w:r>
      <w:r>
        <w:tab/>
      </w:r>
      <w:r w:rsidR="00606A3A" w:rsidRPr="00606A3A">
        <w:t xml:space="preserve">а) </w:t>
      </w:r>
      <w:r w:rsidR="00606A3A" w:rsidRPr="00606A3A">
        <w:tab/>
        <w:t xml:space="preserve">испытание на эффективность в соответствии с Правилами № 13, 13-Н </w:t>
      </w:r>
      <w:r w:rsidR="00606A3A" w:rsidRPr="00606A3A">
        <w:rPr>
          <w:b/>
        </w:rPr>
        <w:t>или 78</w:t>
      </w:r>
      <w:r w:rsidR="00C93C63" w:rsidRPr="00C93C63">
        <w:rPr>
          <w:b/>
        </w:rPr>
        <w:t xml:space="preserve"> </w:t>
      </w:r>
      <w:r w:rsidR="00C93C63">
        <w:rPr>
          <w:b/>
        </w:rPr>
        <w:t>ООН</w:t>
      </w:r>
      <w:r w:rsidR="00606A3A" w:rsidRPr="00606A3A">
        <w:t>;</w:t>
      </w:r>
    </w:p>
    <w:p w:rsidR="00606A3A" w:rsidRPr="00606A3A" w:rsidRDefault="00351BB2" w:rsidP="00351BB2">
      <w:pPr>
        <w:pStyle w:val="SingleTxt"/>
        <w:ind w:left="2693" w:hanging="1426"/>
      </w:pPr>
      <w:r>
        <w:lastRenderedPageBreak/>
        <w:tab/>
      </w:r>
      <w:r>
        <w:tab/>
      </w:r>
      <w:r w:rsidR="00606A3A" w:rsidRPr="00606A3A">
        <w:t xml:space="preserve">b) </w:t>
      </w:r>
      <w:r w:rsidR="00606A3A" w:rsidRPr="00606A3A">
        <w:tab/>
        <w:t>испытание на сравнение с динамическими фрикционными сво</w:t>
      </w:r>
      <w:r w:rsidR="00606A3A" w:rsidRPr="00606A3A">
        <w:t>й</w:t>
      </w:r>
      <w:r w:rsidR="00606A3A" w:rsidRPr="00606A3A">
        <w:t>ствами оригинальной детали;</w:t>
      </w:r>
    </w:p>
    <w:p w:rsidR="00606A3A" w:rsidRPr="00606A3A" w:rsidRDefault="00351BB2" w:rsidP="00351BB2">
      <w:pPr>
        <w:pStyle w:val="SingleTxt"/>
        <w:ind w:left="2693" w:hanging="1426"/>
      </w:pPr>
      <w:r>
        <w:tab/>
      </w:r>
      <w:r>
        <w:tab/>
      </w:r>
      <w:r w:rsidR="00606A3A" w:rsidRPr="00606A3A">
        <w:t xml:space="preserve">с) </w:t>
      </w:r>
      <w:r w:rsidR="00606A3A" w:rsidRPr="00606A3A">
        <w:tab/>
        <w:t>испытание на целостность при повышенной нагрузке и на терм</w:t>
      </w:r>
      <w:r w:rsidR="00606A3A" w:rsidRPr="00606A3A">
        <w:t>и</w:t>
      </w:r>
      <w:r w:rsidR="00606A3A" w:rsidRPr="00606A3A">
        <w:t>ческую усталость".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5.3.5.1.2</w:t>
      </w:r>
      <w:r w:rsidRPr="00606A3A">
        <w:t xml:space="preserve"> изменить следующим образом:</w:t>
      </w:r>
    </w:p>
    <w:p w:rsidR="00606A3A" w:rsidRPr="00606A3A" w:rsidRDefault="00606A3A" w:rsidP="00606A3A">
      <w:pPr>
        <w:pStyle w:val="SingleTxt"/>
      </w:pPr>
      <w:r w:rsidRPr="00606A3A">
        <w:t>"5.3.5.1.2</w:t>
      </w:r>
      <w:r w:rsidRPr="00606A3A">
        <w:tab/>
        <w:t>Группа материалов</w:t>
      </w:r>
    </w:p>
    <w:p w:rsidR="00606A3A" w:rsidRPr="00606A3A" w:rsidRDefault="00606A3A" w:rsidP="00351BB2">
      <w:pPr>
        <w:pStyle w:val="SingleTxt"/>
        <w:ind w:left="2218"/>
      </w:pPr>
      <w:r w:rsidRPr="00606A3A">
        <w:rPr>
          <w:b/>
        </w:rPr>
        <w:t xml:space="preserve">Для тормозных дисков транспортных средств категорий M, N и O </w:t>
      </w:r>
      <w:r w:rsidRPr="00606A3A">
        <w:t>все группы материалов (включая их соответствующие подгруппы) сч</w:t>
      </w:r>
      <w:r w:rsidRPr="00606A3A">
        <w:t>и</w:t>
      </w:r>
      <w:r w:rsidRPr="00606A3A">
        <w:t>таются представляющими отдельные типы.</w:t>
      </w:r>
    </w:p>
    <w:p w:rsidR="00606A3A" w:rsidRPr="00606A3A" w:rsidRDefault="00606A3A" w:rsidP="00351BB2">
      <w:pPr>
        <w:pStyle w:val="SingleTxt"/>
        <w:ind w:left="2218"/>
        <w:rPr>
          <w:b/>
        </w:rPr>
      </w:pPr>
      <w:r w:rsidRPr="00606A3A">
        <w:rPr>
          <w:b/>
        </w:rPr>
        <w:t>Для тормозных дисков транспортных средств категорий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 xml:space="preserve"> все группы материалов (за исключением подгруппы н</w:t>
      </w:r>
      <w:r w:rsidRPr="00606A3A">
        <w:rPr>
          <w:b/>
        </w:rPr>
        <w:t>е</w:t>
      </w:r>
      <w:r w:rsidRPr="00606A3A">
        <w:rPr>
          <w:b/>
        </w:rPr>
        <w:t>ржавеющей мартенситной стали) считаются представляющими отдельные типы</w:t>
      </w:r>
      <w:r w:rsidRPr="00606A3A">
        <w:t>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 xml:space="preserve">Пункт 5.3.6 </w:t>
      </w:r>
      <w:r w:rsidRPr="00606A3A">
        <w:t>изменить следующим образом:</w:t>
      </w:r>
    </w:p>
    <w:p w:rsidR="00606A3A" w:rsidRPr="00606A3A" w:rsidRDefault="00606A3A" w:rsidP="00742CB3">
      <w:pPr>
        <w:pStyle w:val="SingleTxt"/>
      </w:pPr>
      <w:r w:rsidRPr="00606A3A">
        <w:t>«5.3.6</w:t>
      </w:r>
      <w:r w:rsidRPr="00606A3A">
        <w:tab/>
        <w:t>Критерии, определяющие испытываемые группы (в рамках …</w:t>
      </w:r>
    </w:p>
    <w:p w:rsidR="00606A3A" w:rsidRPr="00606A3A" w:rsidRDefault="00606A3A" w:rsidP="00742CB3">
      <w:pPr>
        <w:pStyle w:val="SingleTxt"/>
      </w:pPr>
      <w:r w:rsidRPr="00606A3A">
        <w:tab/>
      </w:r>
      <w:r w:rsidRPr="00606A3A">
        <w:tab/>
        <w:t>…</w:t>
      </w:r>
    </w:p>
    <w:p w:rsidR="00606A3A" w:rsidRPr="00606A3A" w:rsidRDefault="00351BB2" w:rsidP="00606A3A">
      <w:pPr>
        <w:pStyle w:val="SingleTxt"/>
      </w:pPr>
      <w:r>
        <w:tab/>
      </w:r>
      <w:r>
        <w:tab/>
      </w:r>
      <w:r w:rsidR="00606A3A" w:rsidRPr="00606A3A">
        <w:t>где:</w:t>
      </w:r>
    </w:p>
    <w:p w:rsidR="00606A3A" w:rsidRPr="00606A3A" w:rsidRDefault="00351BB2" w:rsidP="00742CB3">
      <w:pPr>
        <w:pStyle w:val="SingleTxt"/>
        <w:ind w:left="4133" w:hanging="2866"/>
      </w:pPr>
      <w:r>
        <w:tab/>
      </w:r>
      <w:r>
        <w:tab/>
      </w:r>
      <w:r w:rsidR="00606A3A" w:rsidRPr="00606A3A">
        <w:t>V</w:t>
      </w:r>
      <w:r w:rsidR="00742CB3" w:rsidRPr="00606A3A">
        <w:rPr>
          <w:vertAlign w:val="subscript"/>
        </w:rPr>
        <w:t>max</w:t>
      </w:r>
      <w:r w:rsidR="00606A3A" w:rsidRPr="00606A3A">
        <w:rPr>
          <w:vertAlign w:val="subscript"/>
        </w:rPr>
        <w:t>, i</w:t>
      </w:r>
      <w:r w:rsidR="00606A3A" w:rsidRPr="00606A3A">
        <w:tab/>
      </w:r>
      <w:r w:rsidR="00606A3A" w:rsidRPr="00606A3A">
        <w:tab/>
        <w:t>−</w:t>
      </w:r>
      <w:r w:rsidR="00606A3A" w:rsidRPr="00606A3A">
        <w:tab/>
        <w:t>максимальная расчетная скорость транспортного средства, на которое устанавливается данная сменная деталь (в случае прицепов скорость v</w:t>
      </w:r>
      <w:r w:rsidR="00742CB3" w:rsidRPr="00606A3A">
        <w:rPr>
          <w:vertAlign w:val="subscript"/>
        </w:rPr>
        <w:t>max</w:t>
      </w:r>
      <w:r w:rsidR="00606A3A" w:rsidRPr="00606A3A">
        <w:rPr>
          <w:vertAlign w:val="subscript"/>
        </w:rPr>
        <w:t>,</w:t>
      </w:r>
      <w:r w:rsidR="00742CB3">
        <w:rPr>
          <w:vertAlign w:val="subscript"/>
        </w:rPr>
        <w:t xml:space="preserve"> </w:t>
      </w:r>
      <w:r w:rsidR="00606A3A" w:rsidRPr="00606A3A">
        <w:rPr>
          <w:vertAlign w:val="subscript"/>
        </w:rPr>
        <w:t>i</w:t>
      </w:r>
      <w:r w:rsidR="00606A3A" w:rsidRPr="00606A3A">
        <w:t xml:space="preserve"> считается равной как минимум 80 км/ч);</w:t>
      </w:r>
    </w:p>
    <w:p w:rsidR="00606A3A" w:rsidRPr="00606A3A" w:rsidRDefault="00351BB2" w:rsidP="00351BB2">
      <w:pPr>
        <w:pStyle w:val="SingleTxt"/>
        <w:ind w:left="4133" w:hanging="2866"/>
      </w:pPr>
      <w:r>
        <w:tab/>
      </w:r>
      <w:r>
        <w:tab/>
      </w:r>
      <w:r w:rsidR="00606A3A" w:rsidRPr="00606A3A">
        <w:t xml:space="preserve">m </w:t>
      </w:r>
      <w:r w:rsidR="00606A3A" w:rsidRPr="00606A3A">
        <w:tab/>
      </w:r>
      <w:r w:rsidR="00606A3A" w:rsidRPr="00606A3A">
        <w:tab/>
      </w:r>
      <w:r w:rsidR="00606A3A" w:rsidRPr="00606A3A">
        <w:tab/>
        <w:t xml:space="preserve">− </w:t>
      </w:r>
      <w:r w:rsidR="00606A3A" w:rsidRPr="00606A3A">
        <w:tab/>
        <w:t>испытательная масса, определенная в пун</w:t>
      </w:r>
      <w:r w:rsidR="00606A3A" w:rsidRPr="00606A3A">
        <w:t>к</w:t>
      </w:r>
      <w:r w:rsidR="00606A3A" w:rsidRPr="00606A3A">
        <w:t>те 3.2.1.2 приложения 11, пункте 3.2.1.2 прилож</w:t>
      </w:r>
      <w:r w:rsidR="00606A3A" w:rsidRPr="00606A3A">
        <w:t>е</w:t>
      </w:r>
      <w:r w:rsidR="00606A3A" w:rsidRPr="00606A3A">
        <w:t xml:space="preserve">ния 12 </w:t>
      </w:r>
      <w:r w:rsidR="00606A3A" w:rsidRPr="00606A3A">
        <w:rPr>
          <w:b/>
        </w:rPr>
        <w:t>и пункте 4.2.1.2 приложения 14</w:t>
      </w:r>
      <w:r w:rsidR="00606A3A" w:rsidRPr="00606A3A">
        <w:t>,</w:t>
      </w:r>
    </w:p>
    <w:p w:rsidR="00606A3A" w:rsidRPr="00606A3A" w:rsidRDefault="00351BB2" w:rsidP="00E368F1">
      <w:pPr>
        <w:pStyle w:val="SingleTxt"/>
        <w:ind w:left="4133" w:hanging="2866"/>
      </w:pPr>
      <w:r>
        <w:tab/>
      </w:r>
      <w:r>
        <w:tab/>
      </w:r>
      <w:r w:rsidR="00606A3A" w:rsidRPr="00606A3A">
        <w:t>m</w:t>
      </w:r>
      <w:r w:rsidR="00E368F1">
        <w:rPr>
          <w:vertAlign w:val="subscript"/>
          <w:lang w:val="en-US"/>
        </w:rPr>
        <w:t>replacement</w:t>
      </w:r>
      <w:r w:rsidR="00E368F1" w:rsidRPr="00E368F1">
        <w:rPr>
          <w:vertAlign w:val="subscript"/>
        </w:rPr>
        <w:t xml:space="preserve"> </w:t>
      </w:r>
      <w:r w:rsidR="00E368F1">
        <w:rPr>
          <w:vertAlign w:val="subscript"/>
          <w:lang w:val="en-US"/>
        </w:rPr>
        <w:t>part</w:t>
      </w:r>
      <w:r w:rsidR="00606A3A" w:rsidRPr="00606A3A">
        <w:rPr>
          <w:vertAlign w:val="subscript"/>
        </w:rPr>
        <w:t>, i</w:t>
      </w:r>
      <w:r w:rsidR="00606A3A" w:rsidRPr="00606A3A">
        <w:t xml:space="preserve"> </w:t>
      </w:r>
      <w:r w:rsidR="00606A3A" w:rsidRPr="00606A3A">
        <w:tab/>
        <w:t xml:space="preserve">− </w:t>
      </w:r>
      <w:r w:rsidR="00606A3A" w:rsidRPr="00606A3A">
        <w:tab/>
        <w:t>масса сменной детали "соответствующего тран</w:t>
      </w:r>
      <w:r w:rsidR="00606A3A" w:rsidRPr="00606A3A">
        <w:t>с</w:t>
      </w:r>
      <w:r w:rsidR="00606A3A" w:rsidRPr="00606A3A">
        <w:t>портного средства"».</w:t>
      </w:r>
    </w:p>
    <w:p w:rsidR="00606A3A" w:rsidRPr="00606A3A" w:rsidRDefault="00E368F1" w:rsidP="00606A3A">
      <w:pPr>
        <w:pStyle w:val="SingleTxt"/>
        <w:rPr>
          <w:i/>
        </w:rPr>
      </w:pPr>
      <w:r>
        <w:rPr>
          <w:i/>
        </w:rPr>
        <w:t xml:space="preserve">Включить </w:t>
      </w:r>
      <w:r w:rsidR="00606A3A" w:rsidRPr="00606A3A">
        <w:rPr>
          <w:i/>
        </w:rPr>
        <w:t>новые пункты 5.3.6.1.3 и 5.3.6.1.3.1</w:t>
      </w:r>
      <w:r w:rsidR="00606A3A" w:rsidRPr="00606A3A">
        <w:t xml:space="preserve"> следующего содержания:</w:t>
      </w:r>
    </w:p>
    <w:p w:rsidR="00606A3A" w:rsidRPr="00606A3A" w:rsidRDefault="00606A3A" w:rsidP="00E368F1">
      <w:pPr>
        <w:pStyle w:val="SingleTxt"/>
        <w:ind w:left="2218" w:hanging="951"/>
      </w:pPr>
      <w:r w:rsidRPr="00606A3A">
        <w:t>"</w:t>
      </w:r>
      <w:r w:rsidRPr="00606A3A">
        <w:rPr>
          <w:b/>
        </w:rPr>
        <w:t>5.3.6.1.3</w:t>
      </w:r>
      <w:r w:rsidRPr="00606A3A">
        <w:rPr>
          <w:b/>
        </w:rPr>
        <w:tab/>
        <w:t>Критерии, определяющие формирование испытываемых групп в случае сменных тормозных дисков для транспортных средств, о</w:t>
      </w:r>
      <w:r w:rsidRPr="00606A3A">
        <w:rPr>
          <w:b/>
        </w:rPr>
        <w:t>т</w:t>
      </w:r>
      <w:r w:rsidRPr="00606A3A">
        <w:rPr>
          <w:b/>
        </w:rPr>
        <w:t>носящихся к категориям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t>.</w:t>
      </w:r>
    </w:p>
    <w:p w:rsidR="00606A3A" w:rsidRPr="00606A3A" w:rsidRDefault="00606A3A" w:rsidP="00E368F1">
      <w:pPr>
        <w:pStyle w:val="SingleTxt"/>
        <w:ind w:left="2218" w:hanging="951"/>
        <w:rPr>
          <w:b/>
        </w:rPr>
      </w:pPr>
      <w:r w:rsidRPr="00606A3A">
        <w:rPr>
          <w:b/>
        </w:rPr>
        <w:t>5.3.6.1.3.1</w:t>
      </w:r>
      <w:r w:rsidRPr="00606A3A">
        <w:rPr>
          <w:b/>
        </w:rPr>
        <w:tab/>
        <w:t>Испытываемая группа для целей проведения испытаний, пред</w:t>
      </w:r>
      <w:r w:rsidRPr="00606A3A">
        <w:rPr>
          <w:b/>
        </w:rPr>
        <w:t>у</w:t>
      </w:r>
      <w:r w:rsidRPr="00606A3A">
        <w:rPr>
          <w:b/>
        </w:rPr>
        <w:t>смотренных приложением</w:t>
      </w:r>
      <w:r w:rsidRPr="00606A3A">
        <w:t xml:space="preserve"> </w:t>
      </w:r>
      <w:r w:rsidRPr="00606A3A">
        <w:rPr>
          <w:b/>
        </w:rPr>
        <w:t>14.</w:t>
      </w:r>
    </w:p>
    <w:p w:rsidR="00606A3A" w:rsidRPr="00606A3A" w:rsidRDefault="00606A3A" w:rsidP="00E368F1">
      <w:pPr>
        <w:pStyle w:val="SingleTxt"/>
        <w:ind w:left="2218"/>
        <w:rPr>
          <w:b/>
        </w:rPr>
      </w:pPr>
      <w:r w:rsidRPr="00606A3A">
        <w:rPr>
          <w:b/>
        </w:rPr>
        <w:t>Эта испытуемая группа включает все тормозные диски, соотве</w:t>
      </w:r>
      <w:r w:rsidRPr="00606A3A">
        <w:rPr>
          <w:b/>
        </w:rPr>
        <w:t>т</w:t>
      </w:r>
      <w:r w:rsidRPr="00606A3A">
        <w:rPr>
          <w:b/>
        </w:rPr>
        <w:t>ствующие критериям, изложенным в приложении 15</w:t>
      </w:r>
      <w:r w:rsidRPr="00606A3A">
        <w:t>".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="Calibri"/>
          <w:i/>
          <w:lang w:eastAsia="en-US"/>
        </w:rPr>
      </w:pPr>
      <w:r w:rsidRPr="005753F7">
        <w:rPr>
          <w:rFonts w:eastAsia="Calibri"/>
          <w:i/>
          <w:lang w:eastAsia="en-US"/>
        </w:rPr>
        <w:t>Переходные положения изменить следующим образом: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b/>
          <w:lang w:eastAsia="en-US"/>
        </w:rPr>
      </w:pPr>
      <w:r w:rsidRPr="005753F7">
        <w:rPr>
          <w:rFonts w:eastAsia="Calibri"/>
          <w:lang w:eastAsia="en-US"/>
        </w:rPr>
        <w:t>"</w:t>
      </w:r>
      <w:r w:rsidRPr="005753F7">
        <w:rPr>
          <w:rFonts w:eastAsia="Calibri"/>
          <w:b/>
          <w:lang w:eastAsia="en-US"/>
        </w:rPr>
        <w:t>12.1</w:t>
      </w:r>
      <w:r w:rsidRPr="005753F7">
        <w:rPr>
          <w:rFonts w:eastAsia="Calibri"/>
          <w:b/>
          <w:lang w:eastAsia="en-US"/>
        </w:rPr>
        <w:tab/>
      </w:r>
      <w:r w:rsidRPr="005753F7">
        <w:rPr>
          <w:rFonts w:eastAsia="Calibri"/>
          <w:b/>
          <w:lang w:eastAsia="en-US"/>
        </w:rPr>
        <w:tab/>
        <w:t>Договаривающиеся стороны, применяющие настоящие Правила ООН, продолжают предоставлять официальные утверждения типа ООН в отношении компонентов или частей, которые отвечают предписаниям настоящих Правил ООН с внесенными в них п</w:t>
      </w:r>
      <w:r w:rsidRPr="005753F7">
        <w:rPr>
          <w:rFonts w:eastAsia="Calibri"/>
          <w:b/>
          <w:lang w:eastAsia="en-US"/>
        </w:rPr>
        <w:t>о</w:t>
      </w:r>
      <w:r w:rsidRPr="005753F7">
        <w:rPr>
          <w:rFonts w:eastAsia="Calibri"/>
          <w:b/>
          <w:lang w:eastAsia="en-US"/>
        </w:rPr>
        <w:t>правками любых предыдущих серий, если эти компоненты или части используются в качестве замены для установки на тран</w:t>
      </w:r>
      <w:r w:rsidRPr="005753F7">
        <w:rPr>
          <w:rFonts w:eastAsia="Calibri"/>
          <w:b/>
          <w:lang w:eastAsia="en-US"/>
        </w:rPr>
        <w:t>с</w:t>
      </w:r>
      <w:r w:rsidRPr="005753F7">
        <w:rPr>
          <w:rFonts w:eastAsia="Calibri"/>
          <w:b/>
          <w:lang w:eastAsia="en-US"/>
        </w:rPr>
        <w:t>портных средствах, находящихся в эксплуатации, и если на них технически невозможно установить компонент или часть, которые удовлетворяют предписаниям, содержащимся в настоящих Прав</w:t>
      </w:r>
      <w:r w:rsidRPr="005753F7">
        <w:rPr>
          <w:rFonts w:eastAsia="Calibri"/>
          <w:b/>
          <w:lang w:eastAsia="en-US"/>
        </w:rPr>
        <w:t>и</w:t>
      </w:r>
      <w:r w:rsidRPr="005753F7">
        <w:rPr>
          <w:rFonts w:eastAsia="Calibri"/>
          <w:b/>
          <w:lang w:eastAsia="en-US"/>
        </w:rPr>
        <w:t>лах ООН с внесенными в них поправками серии 03.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b/>
          <w:lang w:eastAsia="en-US"/>
        </w:rPr>
      </w:pPr>
      <w:r w:rsidRPr="005753F7">
        <w:rPr>
          <w:rFonts w:eastAsia="Calibri"/>
          <w:b/>
          <w:lang w:eastAsia="en-US"/>
        </w:rPr>
        <w:lastRenderedPageBreak/>
        <w:t>12.2</w:t>
      </w:r>
      <w:r w:rsidRPr="005753F7">
        <w:rPr>
          <w:rFonts w:eastAsia="Calibri"/>
          <w:b/>
          <w:lang w:eastAsia="en-US"/>
        </w:rPr>
        <w:tab/>
      </w:r>
      <w:r w:rsidRPr="005753F7">
        <w:rPr>
          <w:rFonts w:eastAsia="Calibri"/>
          <w:b/>
          <w:lang w:eastAsia="en-US"/>
        </w:rPr>
        <w:tab/>
        <w:t>Даже после вступления в силу поправок серии 03 официальные утверждения категорий транспортных средств или компонентов на основании любой предыдущей серии поправок к настоящим Правилам, которые не затрагиваются поправками серии 03, ост</w:t>
      </w:r>
      <w:r w:rsidRPr="005753F7">
        <w:rPr>
          <w:rFonts w:eastAsia="Calibri"/>
          <w:b/>
          <w:lang w:eastAsia="en-US"/>
        </w:rPr>
        <w:t>а</w:t>
      </w:r>
      <w:r w:rsidRPr="005753F7">
        <w:rPr>
          <w:rFonts w:eastAsia="Calibri"/>
          <w:b/>
          <w:lang w:eastAsia="en-US"/>
        </w:rPr>
        <w:t>ются действительными и Договаривающиеся стороны, примен</w:t>
      </w:r>
      <w:r w:rsidRPr="005753F7">
        <w:rPr>
          <w:rFonts w:eastAsia="Calibri"/>
          <w:b/>
          <w:lang w:eastAsia="en-US"/>
        </w:rPr>
        <w:t>я</w:t>
      </w:r>
      <w:r w:rsidRPr="005753F7">
        <w:rPr>
          <w:rFonts w:eastAsia="Calibri"/>
          <w:b/>
          <w:lang w:eastAsia="en-US"/>
        </w:rPr>
        <w:t>ющие настоящие Правила, продолжают признавать их.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b/>
          <w:lang w:eastAsia="en-US"/>
        </w:rPr>
      </w:pPr>
      <w:r w:rsidRPr="005753F7">
        <w:rPr>
          <w:rFonts w:eastAsia="Calibri"/>
          <w:b/>
          <w:lang w:eastAsia="en-US"/>
        </w:rPr>
        <w:t>12.3</w:t>
      </w:r>
      <w:r w:rsidRPr="005753F7">
        <w:rPr>
          <w:rFonts w:eastAsia="Calibri"/>
          <w:b/>
          <w:lang w:eastAsia="en-US"/>
        </w:rPr>
        <w:tab/>
      </w:r>
      <w:r w:rsidRPr="005753F7">
        <w:rPr>
          <w:rFonts w:eastAsia="Calibri"/>
          <w:b/>
          <w:lang w:eastAsia="en-US"/>
        </w:rPr>
        <w:tab/>
        <w:t>Начиная с даты вступления в силу поправок серии 03 ни одна из Договаривающихся сторон, применяющих настоящие Правила ООН, не запрещает установку или использование на транспор</w:t>
      </w:r>
      <w:r w:rsidRPr="005753F7">
        <w:rPr>
          <w:rFonts w:eastAsia="Calibri"/>
          <w:b/>
          <w:lang w:eastAsia="en-US"/>
        </w:rPr>
        <w:t>т</w:t>
      </w:r>
      <w:r w:rsidRPr="005753F7">
        <w:rPr>
          <w:rFonts w:eastAsia="Calibri"/>
          <w:b/>
          <w:lang w:eastAsia="en-US"/>
        </w:rPr>
        <w:t>ных средствах, находящихся в эксплуатации, компонентов или ч</w:t>
      </w:r>
      <w:r w:rsidRPr="005753F7">
        <w:rPr>
          <w:rFonts w:eastAsia="Calibri"/>
          <w:b/>
          <w:lang w:eastAsia="en-US"/>
        </w:rPr>
        <w:t>а</w:t>
      </w:r>
      <w:r w:rsidRPr="005753F7">
        <w:rPr>
          <w:rFonts w:eastAsia="Calibri"/>
          <w:b/>
          <w:lang w:eastAsia="en-US"/>
        </w:rPr>
        <w:t>стей официально утвержденных на основании настоящих Правил ООН с внесенными в них поправками серии 03.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b/>
          <w:lang w:eastAsia="en-US"/>
        </w:rPr>
      </w:pPr>
      <w:r w:rsidRPr="005753F7">
        <w:rPr>
          <w:rFonts w:eastAsia="Calibri"/>
          <w:b/>
          <w:lang w:eastAsia="en-US"/>
        </w:rPr>
        <w:t>12.</w:t>
      </w:r>
      <w:r w:rsidRPr="005753F7">
        <w:rPr>
          <w:rFonts w:eastAsia="Calibri"/>
          <w:b/>
          <w:lang w:eastAsia="en-US"/>
        </w:rPr>
        <w:tab/>
      </w:r>
      <w:r w:rsidRPr="005753F7">
        <w:rPr>
          <w:rFonts w:eastAsia="Calibri"/>
          <w:b/>
          <w:lang w:eastAsia="en-US"/>
        </w:rPr>
        <w:tab/>
        <w:t>Договаривающиеся стороны, применяющие настоящие Правила ООН, продолжают разрешать установку или использование на транспортных средствах, находящихся в эксплуатации, компоне</w:t>
      </w:r>
      <w:r w:rsidRPr="005753F7">
        <w:rPr>
          <w:rFonts w:eastAsia="Calibri"/>
          <w:b/>
          <w:lang w:eastAsia="en-US"/>
        </w:rPr>
        <w:t>н</w:t>
      </w:r>
      <w:r w:rsidRPr="005753F7">
        <w:rPr>
          <w:rFonts w:eastAsia="Calibri"/>
          <w:b/>
          <w:lang w:eastAsia="en-US"/>
        </w:rPr>
        <w:t>тов или частей, официально утвержденных на основании насто</w:t>
      </w:r>
      <w:r w:rsidRPr="005753F7">
        <w:rPr>
          <w:rFonts w:eastAsia="Calibri"/>
          <w:b/>
          <w:lang w:eastAsia="en-US"/>
        </w:rPr>
        <w:t>я</w:t>
      </w:r>
      <w:r w:rsidRPr="005753F7">
        <w:rPr>
          <w:rFonts w:eastAsia="Calibri"/>
          <w:b/>
          <w:lang w:eastAsia="en-US"/>
        </w:rPr>
        <w:t xml:space="preserve">щих Правил ООН с внесенными в них поправками предыдущих серий, после дата вступления в силу поправок серии 03. 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b/>
          <w:lang w:eastAsia="en-US"/>
        </w:rPr>
      </w:pPr>
      <w:r w:rsidRPr="005753F7">
        <w:rPr>
          <w:rFonts w:eastAsia="Calibri"/>
          <w:b/>
          <w:lang w:eastAsia="en-US"/>
        </w:rPr>
        <w:t>12.5</w:t>
      </w:r>
      <w:r w:rsidRPr="005753F7">
        <w:rPr>
          <w:rFonts w:eastAsia="Calibri"/>
          <w:b/>
          <w:lang w:eastAsia="en-US"/>
        </w:rPr>
        <w:tab/>
      </w:r>
      <w:r w:rsidRPr="005753F7">
        <w:rPr>
          <w:rFonts w:eastAsia="Calibri"/>
          <w:b/>
          <w:lang w:eastAsia="en-US"/>
        </w:rPr>
        <w:tab/>
        <w:t>Договаривающиеся стороны, применяющие настоящие Правила ООН, продолжают разрешать установку или использование на транспортных средствах, находящихся в эксплуатации, компоне</w:t>
      </w:r>
      <w:r w:rsidRPr="005753F7">
        <w:rPr>
          <w:rFonts w:eastAsia="Calibri"/>
          <w:b/>
          <w:lang w:eastAsia="en-US"/>
        </w:rPr>
        <w:t>н</w:t>
      </w:r>
      <w:r w:rsidRPr="005753F7">
        <w:rPr>
          <w:rFonts w:eastAsia="Calibri"/>
          <w:b/>
          <w:lang w:eastAsia="en-US"/>
        </w:rPr>
        <w:t>тов или частей официально утвержденных на основании насто</w:t>
      </w:r>
      <w:r w:rsidRPr="005753F7">
        <w:rPr>
          <w:rFonts w:eastAsia="Calibri"/>
          <w:b/>
          <w:lang w:eastAsia="en-US"/>
        </w:rPr>
        <w:t>я</w:t>
      </w:r>
      <w:r w:rsidRPr="005753F7">
        <w:rPr>
          <w:rFonts w:eastAsia="Calibri"/>
          <w:b/>
          <w:lang w:eastAsia="en-US"/>
        </w:rPr>
        <w:t>щих Правил ООН с внесенными в них поправками любой пред</w:t>
      </w:r>
      <w:r w:rsidRPr="005753F7">
        <w:rPr>
          <w:rFonts w:eastAsia="Calibri"/>
          <w:b/>
          <w:lang w:eastAsia="en-US"/>
        </w:rPr>
        <w:t>ы</w:t>
      </w:r>
      <w:r w:rsidRPr="005753F7">
        <w:rPr>
          <w:rFonts w:eastAsia="Calibri"/>
          <w:b/>
          <w:lang w:eastAsia="en-US"/>
        </w:rPr>
        <w:t>дущей серии, если эти компоненты или части предназначены для использования в качестве замены и если данные элементы или ч</w:t>
      </w:r>
      <w:r w:rsidRPr="005753F7">
        <w:rPr>
          <w:rFonts w:eastAsia="Calibri"/>
          <w:b/>
          <w:lang w:eastAsia="en-US"/>
        </w:rPr>
        <w:t>а</w:t>
      </w:r>
      <w:r w:rsidRPr="005753F7">
        <w:rPr>
          <w:rFonts w:eastAsia="Calibri"/>
          <w:b/>
          <w:lang w:eastAsia="en-US"/>
        </w:rPr>
        <w:t>сти в техническом плане не удовлетворяют новым предписаниям, содержащимся в настоящих Правилах ООН с внесенными в них поправками серии 03.</w:t>
      </w:r>
    </w:p>
    <w:p w:rsidR="005753F7" w:rsidRPr="005753F7" w:rsidRDefault="005753F7" w:rsidP="00742CB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b/>
          <w:lang w:eastAsia="en-US"/>
        </w:rPr>
      </w:pPr>
      <w:r w:rsidRPr="005753F7">
        <w:rPr>
          <w:rFonts w:eastAsia="Calibri"/>
          <w:b/>
          <w:lang w:eastAsia="en-US"/>
        </w:rPr>
        <w:t>12.</w:t>
      </w:r>
      <w:r w:rsidR="00742CB3">
        <w:rPr>
          <w:rFonts w:eastAsia="Calibri"/>
          <w:b/>
          <w:lang w:eastAsia="en-US"/>
        </w:rPr>
        <w:t>6</w:t>
      </w:r>
      <w:r w:rsidRPr="005753F7">
        <w:rPr>
          <w:rFonts w:eastAsia="Calibri"/>
          <w:b/>
          <w:lang w:eastAsia="en-US"/>
        </w:rPr>
        <w:tab/>
      </w:r>
      <w:r w:rsidRPr="005753F7">
        <w:rPr>
          <w:rFonts w:eastAsia="Calibri"/>
          <w:b/>
          <w:lang w:eastAsia="en-US"/>
        </w:rPr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5753F7">
        <w:rPr>
          <w:rFonts w:eastAsia="Calibri"/>
          <w:b/>
          <w:lang w:eastAsia="en-US"/>
        </w:rPr>
        <w:t>с</w:t>
      </w:r>
      <w:r w:rsidRPr="005753F7">
        <w:rPr>
          <w:rFonts w:eastAsia="Calibri"/>
          <w:b/>
          <w:lang w:eastAsia="en-US"/>
        </w:rPr>
        <w:t>портных средствах, находящихся в эксплуатации, сменных то</w:t>
      </w:r>
      <w:r w:rsidRPr="005753F7">
        <w:rPr>
          <w:rFonts w:eastAsia="Calibri"/>
          <w:b/>
          <w:lang w:eastAsia="en-US"/>
        </w:rPr>
        <w:t>р</w:t>
      </w:r>
      <w:r w:rsidRPr="005753F7">
        <w:rPr>
          <w:rFonts w:eastAsia="Calibri"/>
          <w:b/>
          <w:lang w:eastAsia="en-US"/>
        </w:rPr>
        <w:t>мозных накладок в сборе, официально утвержденных на основ</w:t>
      </w:r>
      <w:r w:rsidRPr="005753F7">
        <w:rPr>
          <w:rFonts w:eastAsia="Calibri"/>
          <w:b/>
          <w:lang w:eastAsia="en-US"/>
        </w:rPr>
        <w:t>а</w:t>
      </w:r>
      <w:r w:rsidRPr="005753F7">
        <w:rPr>
          <w:rFonts w:eastAsia="Calibri"/>
          <w:b/>
          <w:lang w:eastAsia="en-US"/>
        </w:rPr>
        <w:t>нии настоящих Правил в их первоначальном варианте без внесе</w:t>
      </w:r>
      <w:r w:rsidRPr="005753F7">
        <w:rPr>
          <w:rFonts w:eastAsia="Calibri"/>
          <w:b/>
          <w:lang w:eastAsia="en-US"/>
        </w:rPr>
        <w:t>н</w:t>
      </w:r>
      <w:r w:rsidRPr="005753F7">
        <w:rPr>
          <w:rFonts w:eastAsia="Calibri"/>
          <w:b/>
          <w:lang w:eastAsia="en-US"/>
        </w:rPr>
        <w:t>ных поправок</w:t>
      </w:r>
      <w:r w:rsidRPr="005753F7">
        <w:rPr>
          <w:rFonts w:eastAsia="Calibri"/>
          <w:lang w:eastAsia="en-US"/>
        </w:rPr>
        <w:t>".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lang w:eastAsia="en-US"/>
        </w:rPr>
      </w:pPr>
      <w:r w:rsidRPr="005753F7">
        <w:rPr>
          <w:rFonts w:eastAsia="Calibri"/>
          <w:i/>
          <w:lang w:eastAsia="en-US"/>
        </w:rPr>
        <w:t>Приложение 2</w:t>
      </w:r>
      <w:r w:rsidRPr="005753F7">
        <w:rPr>
          <w:rFonts w:eastAsia="Calibri"/>
          <w:lang w:eastAsia="en-US"/>
        </w:rPr>
        <w:t xml:space="preserve"> изменить следующим образом: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="Calibri"/>
          <w:lang w:eastAsia="en-US"/>
        </w:rPr>
      </w:pPr>
      <w:r w:rsidRPr="005753F7">
        <w:rPr>
          <w:rFonts w:eastAsia="Calibri"/>
          <w:lang w:eastAsia="en-US"/>
        </w:rPr>
        <w:t>"</w:t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7" w:right="1267"/>
        <w:jc w:val="both"/>
        <w:rPr>
          <w:rFonts w:eastAsia="Calibri"/>
          <w:lang w:eastAsia="en-US"/>
        </w:rPr>
      </w:pPr>
      <w:r w:rsidRPr="005753F7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F62D8" wp14:editId="2AEFF7C6">
                <wp:simplePos x="0" y="0"/>
                <wp:positionH relativeFrom="column">
                  <wp:posOffset>3407410</wp:posOffset>
                </wp:positionH>
                <wp:positionV relativeFrom="paragraph">
                  <wp:posOffset>289717</wp:posOffset>
                </wp:positionV>
                <wp:extent cx="285008" cy="235585"/>
                <wp:effectExtent l="0" t="0" r="1270" b="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FA9" w:rsidRPr="00FF170E" w:rsidRDefault="00FC5FA9" w:rsidP="00FF170E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17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3pt;margin-top:22.8pt;width:22.45pt;height:1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" fillcolor="window" stroked="f" strokeweight=".5pt">
                <v:textbox inset="0,0,0,0">
                  <w:txbxContent>
                    <w:p w:rsidR="00FC5FA9" w:rsidRPr="00FF170E" w:rsidRDefault="00FC5FA9" w:rsidP="00FF170E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170E">
                        <w:rPr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5753F7">
        <w:rPr>
          <w:rFonts w:eastAsia="Calibri"/>
          <w:i/>
          <w:noProof/>
          <w:lang w:val="en-GB" w:eastAsia="en-GB"/>
        </w:rPr>
        <w:drawing>
          <wp:inline distT="0" distB="0" distL="0" distR="0" wp14:anchorId="530131C8" wp14:editId="6FDFB11A">
            <wp:extent cx="4654606" cy="920337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46" cy="9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7" w:rsidRPr="005753F7" w:rsidRDefault="005753F7" w:rsidP="005753F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="Calibri"/>
          <w:lang w:eastAsia="en-US"/>
        </w:rPr>
      </w:pPr>
      <w:r w:rsidRPr="005753F7">
        <w:rPr>
          <w:rFonts w:eastAsia="Calibri"/>
          <w:lang w:eastAsia="en-US"/>
        </w:rPr>
        <w:tab/>
        <w:t>Приведенный выше знак официального утверждения указывает, что соо</w:t>
      </w:r>
      <w:r w:rsidRPr="005753F7">
        <w:rPr>
          <w:rFonts w:eastAsia="Calibri"/>
          <w:lang w:eastAsia="en-US"/>
        </w:rPr>
        <w:t>т</w:t>
      </w:r>
      <w:r w:rsidRPr="005753F7">
        <w:rPr>
          <w:rFonts w:eastAsia="Calibri"/>
          <w:lang w:eastAsia="en-US"/>
        </w:rPr>
        <w:t>ветствующая деталь была официально утверждена во Франции (Е2) на основ</w:t>
      </w:r>
      <w:r w:rsidRPr="005753F7">
        <w:rPr>
          <w:rFonts w:eastAsia="Calibri"/>
          <w:lang w:eastAsia="en-US"/>
        </w:rPr>
        <w:t>а</w:t>
      </w:r>
      <w:r w:rsidRPr="005753F7">
        <w:rPr>
          <w:rFonts w:eastAsia="Calibri"/>
          <w:lang w:eastAsia="en-US"/>
        </w:rPr>
        <w:t xml:space="preserve">нии Правил № 90 под номером официального утверждения </w:t>
      </w:r>
      <w:r w:rsidRPr="005753F7">
        <w:rPr>
          <w:rFonts w:eastAsia="Calibri"/>
          <w:lang w:val="en-US" w:eastAsia="en-US"/>
        </w:rPr>
        <w:t>C</w:t>
      </w:r>
      <w:r w:rsidRPr="005753F7">
        <w:rPr>
          <w:rFonts w:eastAsia="Calibri"/>
          <w:lang w:eastAsia="en-US"/>
        </w:rPr>
        <w:t xml:space="preserve">0359/7248. Первые две цифры номера официального утверждения указывают, что официальное утверждение было предоставлено в соответствии с предписаниями Правил № 90 с внесенными в них поправками серии </w:t>
      </w:r>
      <w:r w:rsidRPr="00C93C63">
        <w:rPr>
          <w:rFonts w:eastAsia="Calibri"/>
          <w:b/>
          <w:bCs/>
          <w:lang w:eastAsia="en-US"/>
        </w:rPr>
        <w:t>03</w:t>
      </w:r>
      <w:r w:rsidRPr="005753F7">
        <w:rPr>
          <w:rFonts w:eastAsia="Calibri"/>
          <w:lang w:eastAsia="en-US"/>
        </w:rPr>
        <w:t>".</w:t>
      </w:r>
    </w:p>
    <w:p w:rsidR="005753F7" w:rsidRPr="005753F7" w:rsidRDefault="005753F7" w:rsidP="005753F7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="Calibri"/>
          <w:i/>
          <w:lang w:eastAsia="en-US"/>
        </w:rPr>
      </w:pPr>
      <w:r w:rsidRPr="005753F7">
        <w:rPr>
          <w:rFonts w:eastAsia="Calibri"/>
          <w:i/>
          <w:lang w:eastAsia="en-US"/>
        </w:rPr>
        <w:lastRenderedPageBreak/>
        <w:t>Приложение 9</w:t>
      </w:r>
    </w:p>
    <w:p w:rsidR="00606A3A" w:rsidRPr="00606A3A" w:rsidRDefault="00606A3A" w:rsidP="005753F7">
      <w:pPr>
        <w:pStyle w:val="SingleTxt"/>
        <w:keepNext/>
      </w:pPr>
      <w:r w:rsidRPr="00606A3A">
        <w:rPr>
          <w:i/>
        </w:rPr>
        <w:t>Название части B</w:t>
      </w:r>
      <w:r w:rsidRPr="00606A3A">
        <w:t xml:space="preserve"> изменить следующим образом:</w:t>
      </w:r>
    </w:p>
    <w:p w:rsidR="00606A3A" w:rsidRPr="00606A3A" w:rsidRDefault="00606A3A" w:rsidP="005753F7">
      <w:pPr>
        <w:pStyle w:val="SingleTxt"/>
        <w:ind w:left="2218" w:hanging="951"/>
        <w:rPr>
          <w:b/>
        </w:rPr>
      </w:pPr>
      <w:r w:rsidRPr="00606A3A">
        <w:t xml:space="preserve">"Часть B: </w:t>
      </w:r>
      <w:r w:rsidRPr="00606A3A">
        <w:tab/>
        <w:t xml:space="preserve">Соответствие производства тормозных дисков и барабанов </w:t>
      </w:r>
      <w:r w:rsidRPr="00606A3A">
        <w:rPr>
          <w:b/>
        </w:rPr>
        <w:t>из серого чугуна</w:t>
      </w:r>
      <w:r w:rsidRPr="00606A3A">
        <w:t>"</w:t>
      </w:r>
      <w:r w:rsidR="005753F7">
        <w:t>.</w:t>
      </w:r>
    </w:p>
    <w:p w:rsidR="00606A3A" w:rsidRPr="00606A3A" w:rsidRDefault="005753F7" w:rsidP="00606A3A">
      <w:pPr>
        <w:pStyle w:val="SingleTxt"/>
        <w:rPr>
          <w:i/>
        </w:rPr>
      </w:pPr>
      <w:r>
        <w:rPr>
          <w:i/>
        </w:rPr>
        <w:t xml:space="preserve">Включить </w:t>
      </w:r>
      <w:r w:rsidR="00606A3A" w:rsidRPr="00606A3A">
        <w:rPr>
          <w:i/>
        </w:rPr>
        <w:t>часть C</w:t>
      </w:r>
      <w:r w:rsidR="00606A3A" w:rsidRPr="00606A3A">
        <w:t xml:space="preserve"> следующего содержания:</w:t>
      </w:r>
    </w:p>
    <w:p w:rsidR="00606A3A" w:rsidRPr="00606A3A" w:rsidRDefault="00606A3A" w:rsidP="005753F7">
      <w:pPr>
        <w:pStyle w:val="SingleTxt"/>
        <w:ind w:left="2218" w:hanging="951"/>
        <w:rPr>
          <w:b/>
        </w:rPr>
      </w:pPr>
      <w:r w:rsidRPr="00606A3A">
        <w:t>"</w:t>
      </w:r>
      <w:r w:rsidRPr="00606A3A">
        <w:rPr>
          <w:b/>
        </w:rPr>
        <w:t>Часть C:</w:t>
      </w:r>
      <w:r w:rsidRPr="00606A3A">
        <w:rPr>
          <w:b/>
        </w:rPr>
        <w:tab/>
        <w:t>Соответствие производства тормозных дисков из нержавеющей мартенситной стали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1.</w:t>
      </w:r>
      <w:r w:rsidRPr="00606A3A">
        <w:rPr>
          <w:b/>
        </w:rPr>
        <w:tab/>
        <w:t>Введение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Часть С применяется к сменным тормозным дискам, официально утвержденным на основании настоящих Правил.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</w:t>
      </w:r>
      <w:r w:rsidRPr="00606A3A">
        <w:rPr>
          <w:b/>
        </w:rPr>
        <w:tab/>
        <w:t>Требования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Соответствие производства должно подтверждаться с помощью обычного контроля и документации, как минимум, по нижеслед</w:t>
      </w:r>
      <w:r w:rsidRPr="00606A3A">
        <w:rPr>
          <w:b/>
        </w:rPr>
        <w:t>у</w:t>
      </w:r>
      <w:r w:rsidRPr="00606A3A">
        <w:rPr>
          <w:b/>
        </w:rPr>
        <w:t>ющим параметрам: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2.1</w:t>
      </w:r>
      <w:r w:rsidRPr="00606A3A">
        <w:rPr>
          <w:b/>
        </w:rPr>
        <w:tab/>
        <w:t>химический состав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2.2</w:t>
      </w:r>
      <w:r w:rsidRPr="00606A3A">
        <w:rPr>
          <w:b/>
        </w:rPr>
        <w:tab/>
        <w:t>механические свойства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Твердость по шкале С Роквелла, измеряемая в соответствии со стандартом ISO 6508-1:2005.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В каждом случае измерения должны производиться на образцах, взятых из фактического тормозного диска или барабана.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2.3</w:t>
      </w:r>
      <w:r w:rsidRPr="00606A3A">
        <w:rPr>
          <w:b/>
        </w:rPr>
        <w:tab/>
        <w:t>Геометрические характеристики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Тормозные диски:</w:t>
      </w:r>
    </w:p>
    <w:p w:rsidR="00606A3A" w:rsidRPr="00606A3A" w:rsidRDefault="005753F7" w:rsidP="00606A3A">
      <w:pPr>
        <w:pStyle w:val="SingleTxt"/>
        <w:rPr>
          <w:b/>
        </w:rPr>
      </w:pPr>
      <w:r>
        <w:rPr>
          <w:b/>
        </w:rPr>
        <w:tab/>
      </w:r>
      <w:r w:rsidR="00606A3A" w:rsidRPr="00606A3A">
        <w:rPr>
          <w:b/>
        </w:rPr>
        <w:tab/>
        <w:t>а)</w:t>
      </w:r>
      <w:r w:rsidR="00606A3A" w:rsidRPr="00606A3A">
        <w:rPr>
          <w:b/>
        </w:rPr>
        <w:tab/>
        <w:t>отклонение толщины;</w:t>
      </w:r>
    </w:p>
    <w:p w:rsidR="00606A3A" w:rsidRPr="00606A3A" w:rsidRDefault="005753F7" w:rsidP="00606A3A">
      <w:pPr>
        <w:pStyle w:val="SingleTxt"/>
        <w:rPr>
          <w:b/>
        </w:rPr>
      </w:pPr>
      <w:r>
        <w:rPr>
          <w:b/>
        </w:rPr>
        <w:tab/>
      </w:r>
      <w:r w:rsidR="00606A3A" w:rsidRPr="00606A3A">
        <w:rPr>
          <w:b/>
        </w:rPr>
        <w:tab/>
        <w:t>b)</w:t>
      </w:r>
      <w:r w:rsidR="00606A3A" w:rsidRPr="00606A3A">
        <w:rPr>
          <w:b/>
        </w:rPr>
        <w:tab/>
        <w:t>износ фрикционной поверхности;</w:t>
      </w:r>
    </w:p>
    <w:p w:rsidR="00606A3A" w:rsidRPr="00606A3A" w:rsidRDefault="005753F7" w:rsidP="00606A3A">
      <w:pPr>
        <w:pStyle w:val="SingleTxt"/>
        <w:rPr>
          <w:b/>
        </w:rPr>
      </w:pPr>
      <w:r>
        <w:rPr>
          <w:b/>
        </w:rPr>
        <w:tab/>
      </w:r>
      <w:r w:rsidR="00606A3A" w:rsidRPr="00606A3A">
        <w:rPr>
          <w:b/>
        </w:rPr>
        <w:tab/>
        <w:t>c)</w:t>
      </w:r>
      <w:r w:rsidR="00606A3A" w:rsidRPr="00606A3A">
        <w:rPr>
          <w:b/>
        </w:rPr>
        <w:tab/>
        <w:t>шероховатость фрикционной поверхности.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2.4</w:t>
      </w:r>
      <w:r w:rsidRPr="00606A3A">
        <w:rPr>
          <w:b/>
        </w:rPr>
        <w:tab/>
        <w:t>Критерии приемлемости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Каждая заявка на официальное утверждение сменного тормозного диска или барабана сопровождается соответствующей произво</w:t>
      </w:r>
      <w:r w:rsidRPr="00606A3A">
        <w:rPr>
          <w:b/>
        </w:rPr>
        <w:t>д</w:t>
      </w:r>
      <w:r w:rsidRPr="00606A3A">
        <w:rPr>
          <w:b/>
        </w:rPr>
        <w:t>ственной спецификацией, охватывающей:</w:t>
      </w:r>
    </w:p>
    <w:p w:rsidR="00606A3A" w:rsidRPr="00606A3A" w:rsidRDefault="005753F7" w:rsidP="005753F7">
      <w:pPr>
        <w:pStyle w:val="SingleTxt"/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ab/>
        <w:t>a)</w:t>
      </w:r>
      <w:r w:rsidR="00606A3A" w:rsidRPr="00606A3A">
        <w:rPr>
          <w:b/>
        </w:rPr>
        <w:tab/>
        <w:t>химический состав и его допустимые пределы или, в соотве</w:t>
      </w:r>
      <w:r w:rsidR="00606A3A" w:rsidRPr="00606A3A">
        <w:rPr>
          <w:b/>
        </w:rPr>
        <w:t>т</w:t>
      </w:r>
      <w:r w:rsidR="00606A3A" w:rsidRPr="00606A3A">
        <w:rPr>
          <w:b/>
        </w:rPr>
        <w:t>ствующих случаях, максимальное значение по каждому эл</w:t>
      </w:r>
      <w:r w:rsidR="00606A3A" w:rsidRPr="00606A3A">
        <w:rPr>
          <w:b/>
        </w:rPr>
        <w:t>е</w:t>
      </w:r>
      <w:r w:rsidR="00606A3A" w:rsidRPr="00606A3A">
        <w:rPr>
          <w:b/>
        </w:rPr>
        <w:t>менту;</w:t>
      </w:r>
    </w:p>
    <w:p w:rsidR="00606A3A" w:rsidRPr="00606A3A" w:rsidRDefault="005753F7" w:rsidP="005753F7">
      <w:pPr>
        <w:pStyle w:val="SingleTxt"/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ab/>
        <w:t>b)</w:t>
      </w:r>
      <w:r w:rsidR="00606A3A" w:rsidRPr="00606A3A">
        <w:rPr>
          <w:b/>
        </w:rPr>
        <w:tab/>
        <w:t>механические свойства в соответствии с пунктом 2.3 и их д</w:t>
      </w:r>
      <w:r w:rsidR="00606A3A" w:rsidRPr="00606A3A">
        <w:rPr>
          <w:b/>
        </w:rPr>
        <w:t>о</w:t>
      </w:r>
      <w:r w:rsidR="00606A3A" w:rsidRPr="00606A3A">
        <w:rPr>
          <w:b/>
        </w:rPr>
        <w:t>пустимые пределы или, в соответствующих случаях, макс</w:t>
      </w:r>
      <w:r w:rsidR="00606A3A" w:rsidRPr="00606A3A">
        <w:rPr>
          <w:b/>
        </w:rPr>
        <w:t>и</w:t>
      </w:r>
      <w:r w:rsidR="00606A3A" w:rsidRPr="00606A3A">
        <w:rPr>
          <w:b/>
        </w:rPr>
        <w:t>мальное значение.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В процессе обычного производства официально утвержденного сменного тормозного диска или барабана производство должно с</w:t>
      </w:r>
      <w:r w:rsidRPr="00606A3A">
        <w:rPr>
          <w:b/>
        </w:rPr>
        <w:t>о</w:t>
      </w:r>
      <w:r w:rsidRPr="00606A3A">
        <w:rPr>
          <w:b/>
        </w:rPr>
        <w:t xml:space="preserve">ответствовать этим указанным </w:t>
      </w:r>
      <w:r w:rsidR="005753F7">
        <w:rPr>
          <w:b/>
        </w:rPr>
        <w:t>техническим требованиям</w:t>
      </w:r>
      <w:r w:rsidRPr="00606A3A">
        <w:rPr>
          <w:b/>
        </w:rPr>
        <w:t>.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В случае геометрических характеристик значения, предписанные в пункте 5.3.3.1.1 для тормозных дисков, не должны превышать установленные значения.</w:t>
      </w:r>
    </w:p>
    <w:p w:rsidR="00606A3A" w:rsidRPr="00606A3A" w:rsidRDefault="00606A3A" w:rsidP="005753F7">
      <w:pPr>
        <w:pStyle w:val="SingleTxt"/>
        <w:keepNext/>
        <w:tabs>
          <w:tab w:val="clear" w:pos="1742"/>
        </w:tabs>
        <w:rPr>
          <w:b/>
        </w:rPr>
      </w:pPr>
      <w:r w:rsidRPr="00606A3A">
        <w:rPr>
          <w:b/>
        </w:rPr>
        <w:lastRenderedPageBreak/>
        <w:t>2.5</w:t>
      </w:r>
      <w:r w:rsidRPr="00606A3A">
        <w:rPr>
          <w:b/>
        </w:rPr>
        <w:tab/>
        <w:t>Документация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В документации должны быть указаны максимальные и мин</w:t>
      </w:r>
      <w:r w:rsidRPr="00606A3A">
        <w:rPr>
          <w:b/>
        </w:rPr>
        <w:t>и</w:t>
      </w:r>
      <w:r w:rsidRPr="00606A3A">
        <w:rPr>
          <w:b/>
        </w:rPr>
        <w:t>мальные значения, допустимые изготовителем.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2.6</w:t>
      </w:r>
      <w:r w:rsidRPr="00606A3A">
        <w:rPr>
          <w:b/>
        </w:rPr>
        <w:tab/>
        <w:t>Частота проведения испытаний</w:t>
      </w:r>
    </w:p>
    <w:p w:rsidR="00606A3A" w:rsidRPr="00606A3A" w:rsidRDefault="00606A3A" w:rsidP="005753F7">
      <w:pPr>
        <w:pStyle w:val="SingleTxt"/>
        <w:ind w:left="2218"/>
        <w:rPr>
          <w:b/>
        </w:rPr>
      </w:pPr>
      <w:r w:rsidRPr="00606A3A">
        <w:rPr>
          <w:b/>
        </w:rPr>
        <w:t>Измерения, предписанные в настоящем приложении, должны пр</w:t>
      </w:r>
      <w:r w:rsidRPr="00606A3A">
        <w:rPr>
          <w:b/>
        </w:rPr>
        <w:t>о</w:t>
      </w:r>
      <w:r w:rsidRPr="00606A3A">
        <w:rPr>
          <w:b/>
        </w:rPr>
        <w:t>водиться для каждой производственной партии</w:t>
      </w:r>
      <w:r w:rsidRPr="00606A3A">
        <w:t>".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Приложение 10</w:t>
      </w:r>
      <w:r w:rsidR="005753F7">
        <w:rPr>
          <w:i/>
        </w:rPr>
        <w:t xml:space="preserve">, пункт 1 </w:t>
      </w:r>
      <w:r w:rsidR="005753F7" w:rsidRPr="005753F7">
        <w:t>изменить следующим образом:</w:t>
      </w:r>
      <w:r w:rsidRPr="00606A3A">
        <w:rPr>
          <w:i/>
        </w:rPr>
        <w:t xml:space="preserve"> </w:t>
      </w:r>
    </w:p>
    <w:p w:rsidR="00606A3A" w:rsidRPr="00606A3A" w:rsidRDefault="00606A3A" w:rsidP="005753F7">
      <w:pPr>
        <w:pStyle w:val="SingleTxt"/>
        <w:tabs>
          <w:tab w:val="clear" w:pos="1742"/>
        </w:tabs>
        <w:ind w:left="2218" w:hanging="951"/>
      </w:pPr>
      <w:r w:rsidRPr="00606A3A">
        <w:t>"1.</w:t>
      </w:r>
      <w:r w:rsidRPr="00606A3A">
        <w:tab/>
        <w:t xml:space="preserve">Типы по конструкции тормозных дисков </w:t>
      </w:r>
      <w:r w:rsidRPr="00606A3A">
        <w:rPr>
          <w:b/>
        </w:rPr>
        <w:t xml:space="preserve">для категорий M, N и O </w:t>
      </w:r>
      <w:r w:rsidRPr="00606A3A">
        <w:t>(примеры)</w:t>
      </w:r>
    </w:p>
    <w:p w:rsidR="00606A3A" w:rsidRPr="00606A3A" w:rsidRDefault="00606A3A" w:rsidP="005753F7">
      <w:pPr>
        <w:pStyle w:val="SingleTxt"/>
        <w:tabs>
          <w:tab w:val="clear" w:pos="1742"/>
        </w:tabs>
      </w:pPr>
      <w:r w:rsidRPr="00606A3A">
        <w:tab/>
        <w:t>…"</w:t>
      </w:r>
    </w:p>
    <w:p w:rsidR="00606A3A" w:rsidRPr="00606A3A" w:rsidRDefault="00606A3A" w:rsidP="00606A3A">
      <w:pPr>
        <w:pStyle w:val="SingleTxt"/>
        <w:rPr>
          <w:i/>
        </w:rPr>
      </w:pPr>
      <w:r w:rsidRPr="00606A3A">
        <w:rPr>
          <w:i/>
        </w:rPr>
        <w:t>Пункт 2</w:t>
      </w:r>
      <w:r w:rsidRPr="00606A3A">
        <w:t xml:space="preserve"> изменить следующим образом:</w:t>
      </w:r>
    </w:p>
    <w:p w:rsidR="00606A3A" w:rsidRPr="00606A3A" w:rsidRDefault="00606A3A" w:rsidP="005753F7">
      <w:pPr>
        <w:pStyle w:val="SingleTxt"/>
        <w:tabs>
          <w:tab w:val="clear" w:pos="1742"/>
        </w:tabs>
        <w:rPr>
          <w:b/>
        </w:rPr>
      </w:pPr>
      <w:r w:rsidRPr="00606A3A">
        <w:t>"2.</w:t>
      </w:r>
      <w:r w:rsidRPr="00606A3A">
        <w:tab/>
        <w:t xml:space="preserve">Тормозной барабан для </w:t>
      </w:r>
      <w:r w:rsidRPr="00606A3A">
        <w:rPr>
          <w:b/>
        </w:rPr>
        <w:t>категорий M, N и O</w:t>
      </w:r>
      <w:r w:rsidRPr="00606A3A">
        <w:t xml:space="preserve"> (примеры)</w:t>
      </w:r>
    </w:p>
    <w:p w:rsidR="00606A3A" w:rsidRPr="00606A3A" w:rsidRDefault="00606A3A" w:rsidP="005753F7">
      <w:pPr>
        <w:pStyle w:val="SingleTxt"/>
        <w:tabs>
          <w:tab w:val="clear" w:pos="1742"/>
        </w:tabs>
      </w:pPr>
      <w:r w:rsidRPr="00606A3A">
        <w:tab/>
        <w:t>…"</w:t>
      </w:r>
    </w:p>
    <w:p w:rsidR="00606A3A" w:rsidRPr="00606A3A" w:rsidRDefault="005753F7" w:rsidP="00606A3A">
      <w:pPr>
        <w:pStyle w:val="SingleTxt"/>
      </w:pPr>
      <w:r>
        <w:rPr>
          <w:i/>
        </w:rPr>
        <w:t xml:space="preserve">Включить </w:t>
      </w:r>
      <w:r w:rsidR="00606A3A" w:rsidRPr="00606A3A">
        <w:rPr>
          <w:i/>
        </w:rPr>
        <w:t>новый пункт 3</w:t>
      </w:r>
      <w:r w:rsidR="00606A3A" w:rsidRPr="00606A3A">
        <w:t xml:space="preserve"> следующего содержания:</w:t>
      </w:r>
    </w:p>
    <w:p w:rsidR="00606A3A" w:rsidRPr="00606A3A" w:rsidRDefault="00606A3A" w:rsidP="005753F7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"3.</w:t>
      </w:r>
      <w:r w:rsidRPr="00606A3A">
        <w:rPr>
          <w:b/>
        </w:rPr>
        <w:tab/>
        <w:t>Типы по конструкции тормозных дисков для категорий 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,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 xml:space="preserve"> (примеры)</w:t>
      </w:r>
    </w:p>
    <w:p w:rsidR="00606A3A" w:rsidRPr="00606A3A" w:rsidRDefault="00606A3A" w:rsidP="00693C6A">
      <w:pPr>
        <w:pStyle w:val="SingleTxt"/>
        <w:ind w:left="2218"/>
        <w:rPr>
          <w:b/>
        </w:rPr>
      </w:pPr>
      <w:r w:rsidRPr="00606A3A">
        <w:rPr>
          <w:b/>
        </w:rPr>
        <w:t>Цельный тип: тормозной диск с тормозной поверхностью и ступ</w:t>
      </w:r>
      <w:r w:rsidRPr="00606A3A">
        <w:rPr>
          <w:b/>
        </w:rPr>
        <w:t>и</w:t>
      </w:r>
      <w:r w:rsidRPr="00606A3A">
        <w:rPr>
          <w:b/>
        </w:rPr>
        <w:t>ца, изготовленные в виде цельной детали и, как следствие, из о</w:t>
      </w:r>
      <w:r w:rsidRPr="00606A3A">
        <w:rPr>
          <w:b/>
        </w:rPr>
        <w:t>д</w:t>
      </w:r>
      <w:r w:rsidRPr="00606A3A">
        <w:rPr>
          <w:b/>
        </w:rPr>
        <w:t>ного и того же материала</w:t>
      </w:r>
    </w:p>
    <w:p w:rsidR="00606A3A" w:rsidRPr="00606A3A" w:rsidRDefault="006A5F52" w:rsidP="00693C6A">
      <w:pPr>
        <w:pStyle w:val="SingleTxt"/>
        <w:spacing w:line="240" w:lineRule="auto"/>
        <w:rPr>
          <w:b/>
        </w:rPr>
      </w:pPr>
      <w:r w:rsidRPr="005753F7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44FF7" wp14:editId="4B6C76F2">
                <wp:simplePos x="0" y="0"/>
                <wp:positionH relativeFrom="column">
                  <wp:posOffset>993775</wp:posOffset>
                </wp:positionH>
                <wp:positionV relativeFrom="paragraph">
                  <wp:posOffset>942340</wp:posOffset>
                </wp:positionV>
                <wp:extent cx="112395" cy="379730"/>
                <wp:effectExtent l="0" t="0" r="1905" b="1270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FA9" w:rsidRPr="004C7047" w:rsidRDefault="00FC5FA9" w:rsidP="006A5F5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(мин.)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25pt;margin-top:74.2pt;width:8.8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" fillcolor="window" stroked="f" strokeweight=".5pt">
                <v:textbox style="layout-flow:vertical;mso-layout-flow-alt:bottom-to-top" inset="0,0,0,0">
                  <w:txbxContent>
                    <w:p w:rsidR="00FC5FA9" w:rsidRPr="004C7047" w:rsidRDefault="00FC5FA9" w:rsidP="006A5F5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(мин.)</w:t>
                      </w:r>
                    </w:p>
                  </w:txbxContent>
                </v:textbox>
              </v:shape>
            </w:pict>
          </mc:Fallback>
        </mc:AlternateContent>
      </w:r>
      <w:r w:rsidR="00693C6A" w:rsidRPr="005753F7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A1480" wp14:editId="5E31631E">
                <wp:simplePos x="0" y="0"/>
                <wp:positionH relativeFrom="column">
                  <wp:posOffset>836617</wp:posOffset>
                </wp:positionH>
                <wp:positionV relativeFrom="paragraph">
                  <wp:posOffset>945292</wp:posOffset>
                </wp:positionV>
                <wp:extent cx="112816" cy="379796"/>
                <wp:effectExtent l="0" t="0" r="1905" b="127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6" cy="379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FA9" w:rsidRPr="004C7047" w:rsidRDefault="00FC5FA9" w:rsidP="004C704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C7047">
                              <w:rPr>
                                <w:sz w:val="16"/>
                                <w:szCs w:val="16"/>
                              </w:rPr>
                              <w:t>(нов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.9pt;margin-top:74.45pt;width:8.9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" fillcolor="window" stroked="f" strokeweight=".5pt">
                <v:textbox style="layout-flow:vertical;mso-layout-flow-alt:bottom-to-top" inset="0,0,0,0">
                  <w:txbxContent>
                    <w:p w:rsidR="00FC5FA9" w:rsidRPr="004C7047" w:rsidRDefault="00FC5FA9" w:rsidP="004C704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C7047">
                        <w:rPr>
                          <w:sz w:val="16"/>
                          <w:szCs w:val="16"/>
                        </w:rPr>
                        <w:t>(нов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w:drawing>
          <wp:inline distT="0" distB="0" distL="0" distR="0" wp14:anchorId="12984E2A" wp14:editId="77FB69C9">
            <wp:extent cx="4773881" cy="1828800"/>
            <wp:effectExtent l="0" t="0" r="825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8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A" w:rsidRPr="00606A3A" w:rsidRDefault="00606A3A" w:rsidP="00742CB3">
      <w:pPr>
        <w:pStyle w:val="SingleTxt"/>
        <w:ind w:left="2218"/>
        <w:rPr>
          <w:b/>
        </w:rPr>
      </w:pPr>
      <w:r w:rsidRPr="00606A3A">
        <w:rPr>
          <w:b/>
        </w:rPr>
        <w:t>Составной жестко закрепленный тип: тормозной диск, в котором тормозной фланец изготовлен из стали, а ступица − из иного мат</w:t>
      </w:r>
      <w:r w:rsidRPr="00606A3A">
        <w:rPr>
          <w:b/>
        </w:rPr>
        <w:t>е</w:t>
      </w:r>
      <w:r w:rsidRPr="00606A3A">
        <w:rPr>
          <w:b/>
        </w:rPr>
        <w:t>риала, как правило, алюминия: обе детали жестко скреплены резьбовым соединением или заклепками</w:t>
      </w:r>
    </w:p>
    <w:p w:rsidR="00606A3A" w:rsidRPr="00606A3A" w:rsidRDefault="006A5F52" w:rsidP="00693C6A">
      <w:pPr>
        <w:pStyle w:val="SingleTxt"/>
        <w:spacing w:line="240" w:lineRule="auto"/>
      </w:pPr>
      <w:r w:rsidRPr="005753F7">
        <w:rPr>
          <w:rFonts w:eastAsia="Calibri"/>
          <w:noProof/>
          <w:w w:val="1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B81A8" wp14:editId="1749B7F7">
                <wp:simplePos x="0" y="0"/>
                <wp:positionH relativeFrom="column">
                  <wp:posOffset>1306830</wp:posOffset>
                </wp:positionH>
                <wp:positionV relativeFrom="paragraph">
                  <wp:posOffset>153827</wp:posOffset>
                </wp:positionV>
                <wp:extent cx="112395" cy="379730"/>
                <wp:effectExtent l="0" t="0" r="1905" b="1270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FA9" w:rsidRPr="004C7047" w:rsidRDefault="00FC5FA9" w:rsidP="006A5F5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C704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42CB3">
                              <w:rPr>
                                <w:sz w:val="16"/>
                                <w:szCs w:val="16"/>
                              </w:rPr>
                              <w:t>мин.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2.9pt;margin-top:12.1pt;width:8.8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" fillcolor="window" stroked="f" strokeweight=".5pt">
                <v:textbox style="layout-flow:vertical;mso-layout-flow-alt:bottom-to-top" inset="0,0,0,0">
                  <w:txbxContent>
                    <w:p w:rsidR="00FC5FA9" w:rsidRPr="004C7047" w:rsidRDefault="00FC5FA9" w:rsidP="006A5F5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C7047">
                        <w:rPr>
                          <w:sz w:val="16"/>
                          <w:szCs w:val="16"/>
                        </w:rPr>
                        <w:t>(</w:t>
                      </w:r>
                      <w:r w:rsidR="00742CB3">
                        <w:rPr>
                          <w:sz w:val="16"/>
                          <w:szCs w:val="16"/>
                        </w:rPr>
                        <w:t>мин.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753F7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6E878" wp14:editId="0F711ABD">
                <wp:simplePos x="0" y="0"/>
                <wp:positionH relativeFrom="column">
                  <wp:posOffset>1085998</wp:posOffset>
                </wp:positionH>
                <wp:positionV relativeFrom="paragraph">
                  <wp:posOffset>188240</wp:posOffset>
                </wp:positionV>
                <wp:extent cx="112816" cy="374073"/>
                <wp:effectExtent l="0" t="0" r="1905" b="6985"/>
                <wp:wrapNone/>
                <wp:docPr id="1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6" cy="3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FA9" w:rsidRPr="004C7047" w:rsidRDefault="00FC5FA9" w:rsidP="006A5F5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C7047">
                              <w:rPr>
                                <w:sz w:val="16"/>
                                <w:szCs w:val="16"/>
                              </w:rPr>
                              <w:t>(нов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.5pt;margin-top:14.8pt;width:8.9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" fillcolor="window" stroked="f" strokeweight=".5pt">
                <v:textbox style="layout-flow:vertical;mso-layout-flow-alt:bottom-to-top" inset="0,0,0,0">
                  <w:txbxContent>
                    <w:p w:rsidR="00FC5FA9" w:rsidRPr="004C7047" w:rsidRDefault="00FC5FA9" w:rsidP="006A5F5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C7047">
                        <w:rPr>
                          <w:sz w:val="16"/>
                          <w:szCs w:val="16"/>
                        </w:rPr>
                        <w:t>(нов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w:drawing>
          <wp:inline distT="0" distB="0" distL="0" distR="0" wp14:anchorId="75C480C3" wp14:editId="0E8CA9FC">
            <wp:extent cx="4827320" cy="204069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71" cy="20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A" w:rsidRPr="00606A3A" w:rsidRDefault="00606A3A" w:rsidP="006A5F52">
      <w:pPr>
        <w:pStyle w:val="SingleTxt"/>
        <w:ind w:left="2375"/>
      </w:pPr>
      <w:r w:rsidRPr="00606A3A">
        <w:rPr>
          <w:b/>
        </w:rPr>
        <w:t>Плавающий тип: тормозной диск, в котором между тормозным фланцем и ступицей предусмотрен радиальный зазор на тепловое расширение</w:t>
      </w:r>
    </w:p>
    <w:p w:rsidR="00606A3A" w:rsidRPr="00606A3A" w:rsidRDefault="006A5F52" w:rsidP="006A5F52">
      <w:pPr>
        <w:pStyle w:val="SingleTxt"/>
        <w:spacing w:line="240" w:lineRule="auto"/>
        <w:jc w:val="right"/>
      </w:pPr>
      <w:r w:rsidRPr="005753F7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D7138" wp14:editId="2CED195B">
                <wp:simplePos x="0" y="0"/>
                <wp:positionH relativeFrom="column">
                  <wp:posOffset>1029335</wp:posOffset>
                </wp:positionH>
                <wp:positionV relativeFrom="paragraph">
                  <wp:posOffset>154239</wp:posOffset>
                </wp:positionV>
                <wp:extent cx="112395" cy="379730"/>
                <wp:effectExtent l="0" t="0" r="1905" b="1270"/>
                <wp:wrapNone/>
                <wp:docPr id="1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FA9" w:rsidRPr="004C7047" w:rsidRDefault="00FC5FA9" w:rsidP="006A5F5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C7047">
                              <w:rPr>
                                <w:sz w:val="16"/>
                                <w:szCs w:val="16"/>
                              </w:rPr>
                              <w:t>(нов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1.05pt;margin-top:12.15pt;width:8.8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" fillcolor="window" stroked="f" strokeweight=".5pt">
                <v:textbox style="layout-flow:vertical;mso-layout-flow-alt:bottom-to-top" inset="0,0,0,0">
                  <w:txbxContent>
                    <w:p w:rsidR="00FC5FA9" w:rsidRPr="004C7047" w:rsidRDefault="00FC5FA9" w:rsidP="006A5F5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C7047">
                        <w:rPr>
                          <w:sz w:val="16"/>
                          <w:szCs w:val="16"/>
                        </w:rPr>
                        <w:t>(нов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753F7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13C0C" wp14:editId="411955CD">
                <wp:simplePos x="0" y="0"/>
                <wp:positionH relativeFrom="column">
                  <wp:posOffset>1194435</wp:posOffset>
                </wp:positionH>
                <wp:positionV relativeFrom="paragraph">
                  <wp:posOffset>193675</wp:posOffset>
                </wp:positionV>
                <wp:extent cx="112395" cy="379730"/>
                <wp:effectExtent l="0" t="0" r="1905" b="1270"/>
                <wp:wrapNone/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FA9" w:rsidRPr="004C7047" w:rsidRDefault="00FC5FA9" w:rsidP="006A5F5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C704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мин.</w:t>
                            </w:r>
                            <w:r w:rsidR="00742CB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4.05pt;margin-top:15.25pt;width:8.85pt;height:2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" fillcolor="window" stroked="f" strokeweight=".5pt">
                <v:textbox style="layout-flow:vertical;mso-layout-flow-alt:bottom-to-top" inset="0,0,0,0">
                  <w:txbxContent>
                    <w:p w:rsidR="00FC5FA9" w:rsidRPr="004C7047" w:rsidRDefault="00FC5FA9" w:rsidP="006A5F5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C704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мин.</w:t>
                      </w:r>
                      <w:r w:rsidR="00742CB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w:drawing>
          <wp:inline distT="0" distB="0" distL="0" distR="0" wp14:anchorId="1C70447F" wp14:editId="1A0070F7">
            <wp:extent cx="5338057" cy="1615044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78" cy="16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3A" w:rsidRPr="00606A3A">
        <w:t>"</w:t>
      </w:r>
    </w:p>
    <w:p w:rsidR="006A5F52" w:rsidRPr="006A5F52" w:rsidRDefault="006A5F52" w:rsidP="006A5F5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="Calibri"/>
          <w:i/>
          <w:lang w:eastAsia="en-US"/>
        </w:rPr>
      </w:pPr>
      <w:r w:rsidRPr="006A5F52">
        <w:rPr>
          <w:rFonts w:eastAsia="Calibri"/>
          <w:i/>
          <w:lang w:eastAsia="en-US"/>
        </w:rPr>
        <w:t>Приложение 13</w:t>
      </w:r>
    </w:p>
    <w:p w:rsidR="006A5F52" w:rsidRPr="006A5F52" w:rsidRDefault="006A5F52" w:rsidP="006A5F5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="Calibri"/>
          <w:lang w:eastAsia="en-US"/>
        </w:rPr>
      </w:pPr>
      <w:r w:rsidRPr="006A5F52">
        <w:rPr>
          <w:rFonts w:eastAsia="Calibri"/>
          <w:i/>
          <w:lang w:eastAsia="en-US"/>
        </w:rPr>
        <w:t>Пункт 8</w:t>
      </w:r>
      <w:r w:rsidRPr="006A5F52">
        <w:rPr>
          <w:rFonts w:eastAsia="Calibri"/>
          <w:lang w:eastAsia="en-US"/>
        </w:rPr>
        <w:t xml:space="preserve"> изменить следующим образом:</w:t>
      </w:r>
    </w:p>
    <w:p w:rsidR="006A5F52" w:rsidRPr="006A5F52" w:rsidRDefault="006A5F52" w:rsidP="006A5F5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="Calibri"/>
          <w:lang w:eastAsia="en-US"/>
        </w:rPr>
      </w:pPr>
      <w:r w:rsidRPr="006A5F52">
        <w:rPr>
          <w:rFonts w:eastAsia="Calibri"/>
          <w:lang w:eastAsia="en-US"/>
        </w:rPr>
        <w:t>"8.</w:t>
      </w:r>
      <w:r w:rsidRPr="006A5F52">
        <w:rPr>
          <w:rFonts w:eastAsia="Calibri"/>
          <w:lang w:eastAsia="en-US"/>
        </w:rPr>
        <w:tab/>
      </w:r>
      <w:r w:rsidRPr="006A5F52">
        <w:rPr>
          <w:rFonts w:eastAsia="Calibri"/>
          <w:lang w:eastAsia="en-US"/>
        </w:rPr>
        <w:tab/>
        <w:t>Данное испытание было проведено, и его результаты были доведены до сведения в соответствии с Правилами № 90 с последними попра</w:t>
      </w:r>
      <w:r w:rsidRPr="006A5F52">
        <w:rPr>
          <w:rFonts w:eastAsia="Calibri"/>
          <w:lang w:eastAsia="en-US"/>
        </w:rPr>
        <w:t>в</w:t>
      </w:r>
      <w:r w:rsidRPr="006A5F52">
        <w:rPr>
          <w:rFonts w:eastAsia="Calibri"/>
          <w:lang w:eastAsia="en-US"/>
        </w:rPr>
        <w:t xml:space="preserve">ками серии </w:t>
      </w:r>
      <w:r w:rsidRPr="006A5F52">
        <w:rPr>
          <w:rFonts w:eastAsia="Calibri"/>
          <w:b/>
          <w:lang w:eastAsia="en-US"/>
        </w:rPr>
        <w:t>03</w:t>
      </w:r>
      <w:r w:rsidRPr="006A5F52">
        <w:rPr>
          <w:rFonts w:eastAsia="Calibri"/>
          <w:lang w:eastAsia="en-US"/>
        </w:rPr>
        <w:t>".</w:t>
      </w:r>
    </w:p>
    <w:p w:rsidR="006A5F52" w:rsidRPr="006A5F52" w:rsidRDefault="006A5F52" w:rsidP="006A5F5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="Calibri"/>
          <w:lang w:eastAsia="en-US"/>
        </w:rPr>
      </w:pPr>
      <w:r w:rsidRPr="006A5F52">
        <w:rPr>
          <w:rFonts w:eastAsia="Calibri"/>
          <w:i/>
          <w:lang w:eastAsia="en-US"/>
        </w:rPr>
        <w:t>Включить новое приложение 14</w:t>
      </w:r>
      <w:r w:rsidRPr="006A5F52">
        <w:rPr>
          <w:rFonts w:eastAsia="Calibri"/>
          <w:lang w:eastAsia="en-US"/>
        </w:rPr>
        <w:t xml:space="preserve"> следующего содержания:</w:t>
      </w:r>
    </w:p>
    <w:p w:rsidR="007701B9" w:rsidRPr="007701B9" w:rsidRDefault="007701B9" w:rsidP="007701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606A3A" w:rsidRPr="00606A3A" w:rsidRDefault="00606A3A" w:rsidP="006A5F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5F52">
        <w:rPr>
          <w:b w:val="0"/>
          <w:bCs/>
          <w:sz w:val="22"/>
        </w:rPr>
        <w:t>"</w:t>
      </w:r>
      <w:r w:rsidRPr="00606A3A">
        <w:t xml:space="preserve">Приложение 14 </w:t>
      </w:r>
    </w:p>
    <w:p w:rsidR="006A5F52" w:rsidRPr="006A5F52" w:rsidRDefault="006A5F52" w:rsidP="006A5F52">
      <w:pPr>
        <w:pStyle w:val="SingleTxt"/>
        <w:spacing w:after="0" w:line="120" w:lineRule="exact"/>
        <w:rPr>
          <w:b/>
          <w:sz w:val="10"/>
        </w:rPr>
      </w:pPr>
    </w:p>
    <w:p w:rsidR="006A5F52" w:rsidRPr="006A5F52" w:rsidRDefault="006A5F52" w:rsidP="006A5F52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A5F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6A3A">
        <w:tab/>
      </w:r>
      <w:r w:rsidRPr="00606A3A">
        <w:tab/>
        <w:t>Требования к сменным тормозным дискам для транспортных средств категорий L</w:t>
      </w:r>
      <w:r w:rsidRPr="00606A3A">
        <w:rPr>
          <w:vertAlign w:val="subscript"/>
        </w:rPr>
        <w:t>1</w:t>
      </w:r>
      <w:r w:rsidRPr="00606A3A">
        <w:t>, L</w:t>
      </w:r>
      <w:r w:rsidRPr="00606A3A">
        <w:rPr>
          <w:vertAlign w:val="subscript"/>
        </w:rPr>
        <w:t>2</w:t>
      </w:r>
      <w:r w:rsidRPr="00606A3A">
        <w:t>, L</w:t>
      </w:r>
      <w:r w:rsidRPr="00606A3A">
        <w:rPr>
          <w:vertAlign w:val="subscript"/>
        </w:rPr>
        <w:t>3</w:t>
      </w:r>
      <w:r w:rsidRPr="00606A3A">
        <w:t>, L</w:t>
      </w:r>
      <w:r w:rsidRPr="00606A3A">
        <w:rPr>
          <w:vertAlign w:val="subscript"/>
        </w:rPr>
        <w:t>4</w:t>
      </w:r>
      <w:r w:rsidRPr="00606A3A">
        <w:t xml:space="preserve"> и L</w:t>
      </w:r>
      <w:r w:rsidRPr="00606A3A">
        <w:rPr>
          <w:vertAlign w:val="subscript"/>
        </w:rPr>
        <w:t>5</w:t>
      </w:r>
    </w:p>
    <w:p w:rsidR="006A5F52" w:rsidRPr="006A5F52" w:rsidRDefault="006A5F52" w:rsidP="006A5F52">
      <w:pPr>
        <w:pStyle w:val="SingleTxt"/>
        <w:spacing w:after="0" w:line="120" w:lineRule="exact"/>
        <w:rPr>
          <w:b/>
          <w:sz w:val="10"/>
        </w:rPr>
      </w:pPr>
    </w:p>
    <w:p w:rsidR="006A5F52" w:rsidRPr="006A5F52" w:rsidRDefault="006A5F52" w:rsidP="006A5F52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A5F52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1.</w:t>
      </w:r>
      <w:r w:rsidRPr="00606A3A">
        <w:rPr>
          <w:b/>
        </w:rPr>
        <w:tab/>
        <w:t>Перечень испытаний</w:t>
      </w:r>
    </w:p>
    <w:p w:rsidR="00606A3A" w:rsidRPr="00606A3A" w:rsidRDefault="00606A3A" w:rsidP="006A5F52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Испытания, предусмотренные пунктом 5.3 настоящих Правил, применяются следующим образом в зависимости от категории транспортного средства:</w:t>
      </w:r>
    </w:p>
    <w:p w:rsidR="00606A3A" w:rsidRDefault="00FF4B7D" w:rsidP="00606A3A">
      <w:pPr>
        <w:pStyle w:val="SingleTxt"/>
        <w:rPr>
          <w:b/>
        </w:rPr>
      </w:pPr>
      <w:r>
        <w:rPr>
          <w:b/>
        </w:rPr>
        <w:br w:type="page"/>
      </w:r>
      <w:r w:rsidR="00606A3A" w:rsidRPr="00606A3A">
        <w:rPr>
          <w:b/>
        </w:rPr>
        <w:lastRenderedPageBreak/>
        <w:tab/>
      </w:r>
      <w:r w:rsidR="00606A3A" w:rsidRPr="00606A3A">
        <w:rPr>
          <w:b/>
        </w:rPr>
        <w:tab/>
        <w:t>Таблица A14/1</w:t>
      </w:r>
    </w:p>
    <w:p w:rsidR="00FF4B7D" w:rsidRPr="00FF4B7D" w:rsidRDefault="00FF4B7D" w:rsidP="00FF4B7D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170"/>
        <w:gridCol w:w="2120"/>
        <w:gridCol w:w="2121"/>
      </w:tblGrid>
      <w:tr w:rsidR="00E35BE8" w:rsidRPr="00FF4B7D" w:rsidTr="00C93C63">
        <w:trPr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FF4B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FF4B7D">
            <w:pPr>
              <w:pStyle w:val="SingleTxt"/>
              <w:spacing w:before="80" w:after="80" w:line="160" w:lineRule="exact"/>
              <w:ind w:left="0" w:right="0"/>
              <w:jc w:val="left"/>
              <w:rPr>
                <w:b/>
                <w:i/>
                <w:sz w:val="14"/>
              </w:rPr>
            </w:pPr>
            <w:r w:rsidRPr="00FF4B7D">
              <w:rPr>
                <w:b/>
                <w:i/>
                <w:sz w:val="14"/>
              </w:rPr>
              <w:t>Статическое испытание на динамометрич</w:t>
            </w:r>
            <w:r w:rsidRPr="00FF4B7D">
              <w:rPr>
                <w:b/>
                <w:i/>
                <w:sz w:val="14"/>
              </w:rPr>
              <w:t>е</w:t>
            </w:r>
            <w:r w:rsidRPr="00FF4B7D">
              <w:rPr>
                <w:b/>
                <w:i/>
                <w:sz w:val="14"/>
              </w:rPr>
              <w:t>ском стенде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120FBF">
            <w:pPr>
              <w:pStyle w:val="SingleTxt"/>
              <w:spacing w:before="80" w:after="80" w:line="160" w:lineRule="exact"/>
              <w:ind w:left="45" w:right="102"/>
              <w:jc w:val="left"/>
              <w:rPr>
                <w:b/>
                <w:i/>
                <w:sz w:val="14"/>
              </w:rPr>
            </w:pPr>
            <w:r w:rsidRPr="00FF4B7D">
              <w:rPr>
                <w:b/>
                <w:i/>
                <w:sz w:val="14"/>
              </w:rPr>
              <w:t xml:space="preserve">Испытание </w:t>
            </w:r>
            <w:r w:rsidR="00120FBF">
              <w:rPr>
                <w:b/>
                <w:i/>
                <w:sz w:val="14"/>
              </w:rPr>
              <w:br/>
            </w:r>
            <w:r w:rsidRPr="00FF4B7D">
              <w:rPr>
                <w:b/>
                <w:i/>
                <w:sz w:val="14"/>
              </w:rPr>
              <w:t xml:space="preserve">транспортного </w:t>
            </w:r>
            <w:r w:rsidR="00E35BE8">
              <w:rPr>
                <w:b/>
                <w:i/>
                <w:sz w:val="14"/>
              </w:rPr>
              <w:br/>
            </w:r>
            <w:r w:rsidRPr="00FF4B7D">
              <w:rPr>
                <w:b/>
                <w:i/>
                <w:sz w:val="14"/>
              </w:rPr>
              <w:t>средства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120FBF">
            <w:pPr>
              <w:pStyle w:val="SingleTxt"/>
              <w:spacing w:before="80" w:after="80" w:line="160" w:lineRule="exact"/>
              <w:ind w:left="0" w:right="106"/>
              <w:jc w:val="left"/>
              <w:rPr>
                <w:b/>
                <w:i/>
                <w:sz w:val="14"/>
              </w:rPr>
            </w:pPr>
            <w:r w:rsidRPr="00FF4B7D">
              <w:rPr>
                <w:b/>
                <w:i/>
                <w:sz w:val="14"/>
              </w:rPr>
              <w:t>Альтернативное испытание на</w:t>
            </w:r>
            <w:r>
              <w:rPr>
                <w:b/>
                <w:i/>
                <w:sz w:val="14"/>
              </w:rPr>
              <w:t xml:space="preserve"> </w:t>
            </w:r>
            <w:r w:rsidRPr="00FF4B7D">
              <w:rPr>
                <w:b/>
                <w:i/>
                <w:sz w:val="14"/>
              </w:rPr>
              <w:t xml:space="preserve">динамометрическом </w:t>
            </w:r>
            <w:r w:rsidR="00120FBF">
              <w:rPr>
                <w:b/>
                <w:i/>
                <w:sz w:val="14"/>
              </w:rPr>
              <w:br/>
            </w:r>
            <w:r w:rsidRPr="00FF4B7D">
              <w:rPr>
                <w:b/>
                <w:i/>
                <w:sz w:val="14"/>
              </w:rPr>
              <w:t>стенде</w:t>
            </w:r>
          </w:p>
        </w:tc>
      </w:tr>
      <w:tr w:rsidR="00FF4B7D" w:rsidRPr="00FF4B7D" w:rsidTr="00C93C63">
        <w:trPr>
          <w:trHeight w:hRule="exact" w:val="115"/>
          <w:tblHeader/>
        </w:trPr>
        <w:tc>
          <w:tcPr>
            <w:tcW w:w="21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FF4B7D">
            <w:pPr>
              <w:pStyle w:val="SingleTxt"/>
              <w:spacing w:before="40" w:after="80"/>
              <w:ind w:left="0" w:right="40"/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FF4B7D">
            <w:pPr>
              <w:pStyle w:val="SingleTxt"/>
              <w:spacing w:before="40" w:after="80"/>
              <w:ind w:left="0" w:right="0"/>
              <w:jc w:val="left"/>
              <w:rPr>
                <w:b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FF4B7D">
            <w:pPr>
              <w:pStyle w:val="SingleTxt"/>
              <w:spacing w:before="40" w:after="80"/>
              <w:ind w:left="0" w:right="102"/>
              <w:jc w:val="left"/>
              <w:rPr>
                <w:b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B7D" w:rsidRPr="00FF4B7D" w:rsidRDefault="00FF4B7D" w:rsidP="00FF4B7D">
            <w:pPr>
              <w:pStyle w:val="SingleTxt"/>
              <w:spacing w:before="40" w:after="80"/>
              <w:ind w:left="0" w:right="106"/>
              <w:jc w:val="left"/>
              <w:rPr>
                <w:b/>
              </w:rPr>
            </w:pPr>
          </w:p>
        </w:tc>
      </w:tr>
      <w:tr w:rsidR="00FF4B7D" w:rsidRPr="00FF4B7D" w:rsidTr="00C93C63"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40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 xml:space="preserve">Испытание </w:t>
            </w:r>
            <w:r w:rsidR="00120FBF">
              <w:rPr>
                <w:b/>
                <w:sz w:val="18"/>
                <w:szCs w:val="18"/>
              </w:rPr>
              <w:t xml:space="preserve">на </w:t>
            </w:r>
            <w:r w:rsidRPr="00FF4B7D">
              <w:rPr>
                <w:b/>
                <w:sz w:val="18"/>
                <w:szCs w:val="18"/>
              </w:rPr>
              <w:t>сопр</w:t>
            </w:r>
            <w:r w:rsidRPr="00FF4B7D">
              <w:rPr>
                <w:b/>
                <w:sz w:val="18"/>
                <w:szCs w:val="18"/>
              </w:rPr>
              <w:t>о</w:t>
            </w:r>
            <w:r w:rsidRPr="00FF4B7D">
              <w:rPr>
                <w:b/>
                <w:sz w:val="18"/>
                <w:szCs w:val="18"/>
              </w:rPr>
              <w:t>тивление статическому крутящему моменту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0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2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6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−</w:t>
            </w:r>
          </w:p>
        </w:tc>
      </w:tr>
      <w:tr w:rsidR="00E35BE8" w:rsidRPr="00FF4B7D" w:rsidTr="00C93C63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120F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Испытание на эффе</w:t>
            </w:r>
            <w:r w:rsidRPr="00FF4B7D">
              <w:rPr>
                <w:b/>
                <w:sz w:val="18"/>
                <w:szCs w:val="18"/>
              </w:rPr>
              <w:t>к</w:t>
            </w:r>
            <w:r w:rsidRPr="00FF4B7D">
              <w:rPr>
                <w:b/>
                <w:sz w:val="18"/>
                <w:szCs w:val="18"/>
              </w:rPr>
              <w:t>тивность в соотве</w:t>
            </w:r>
            <w:r w:rsidRPr="00FF4B7D">
              <w:rPr>
                <w:b/>
                <w:sz w:val="18"/>
                <w:szCs w:val="18"/>
              </w:rPr>
              <w:t>т</w:t>
            </w:r>
            <w:r w:rsidRPr="00FF4B7D">
              <w:rPr>
                <w:b/>
                <w:sz w:val="18"/>
                <w:szCs w:val="18"/>
              </w:rPr>
              <w:t>ствии с Правилами № 78</w:t>
            </w:r>
            <w:r w:rsidR="00120FBF" w:rsidRPr="00FF4B7D">
              <w:rPr>
                <w:b/>
                <w:sz w:val="18"/>
                <w:szCs w:val="18"/>
              </w:rPr>
              <w:t xml:space="preserve"> ООН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0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2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3.2.3</w:t>
            </w:r>
            <w:r w:rsidRPr="00FF4B7D">
              <w:rPr>
                <w:b/>
                <w:sz w:val="18"/>
                <w:szCs w:val="18"/>
              </w:rPr>
              <w:tab/>
              <w:t>Испытание на торможение на сухой поверхности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6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4.4.1</w:t>
            </w:r>
            <w:r w:rsidRPr="00FF4B7D">
              <w:rPr>
                <w:b/>
                <w:sz w:val="18"/>
                <w:szCs w:val="18"/>
              </w:rPr>
              <w:tab/>
              <w:t>Испытание на торможение на сухой поверхности</w:t>
            </w:r>
          </w:p>
        </w:tc>
      </w:tr>
      <w:tr w:rsidR="00E35BE8" w:rsidRPr="00FF4B7D" w:rsidTr="00C93C63"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2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3.2.4</w:t>
            </w:r>
            <w:r w:rsidRPr="00FF4B7D">
              <w:rPr>
                <w:b/>
                <w:sz w:val="18"/>
                <w:szCs w:val="18"/>
              </w:rPr>
              <w:tab/>
              <w:t>Испытание с влажными тормозами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6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−</w:t>
            </w:r>
          </w:p>
        </w:tc>
      </w:tr>
      <w:tr w:rsidR="00E35BE8" w:rsidRPr="00FF4B7D" w:rsidTr="00C93C63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2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3.2.5</w:t>
            </w:r>
            <w:r w:rsidRPr="00FF4B7D">
              <w:rPr>
                <w:b/>
                <w:sz w:val="18"/>
                <w:szCs w:val="18"/>
              </w:rPr>
              <w:tab/>
              <w:t>Испытание тормозов на потерю эффективности при нагреве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E8" w:rsidRPr="00FF4B7D" w:rsidRDefault="00E35BE8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6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4.4.2</w:t>
            </w:r>
            <w:r w:rsidRPr="00FF4B7D">
              <w:rPr>
                <w:b/>
                <w:sz w:val="18"/>
                <w:szCs w:val="18"/>
              </w:rPr>
              <w:tab/>
              <w:t>Испытание тормозов на потерю эффективности при нагреве</w:t>
            </w:r>
          </w:p>
        </w:tc>
      </w:tr>
      <w:tr w:rsidR="00FF4B7D" w:rsidRPr="00FF4B7D" w:rsidTr="00C93C6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40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Испытание на сравн</w:t>
            </w:r>
            <w:r w:rsidRPr="00FF4B7D">
              <w:rPr>
                <w:b/>
                <w:sz w:val="18"/>
                <w:szCs w:val="18"/>
              </w:rPr>
              <w:t>е</w:t>
            </w:r>
            <w:r w:rsidRPr="00FF4B7D">
              <w:rPr>
                <w:b/>
                <w:sz w:val="18"/>
                <w:szCs w:val="18"/>
              </w:rPr>
              <w:t xml:space="preserve">ние с оригинальной </w:t>
            </w:r>
            <w:r w:rsidR="00C93C63">
              <w:rPr>
                <w:b/>
                <w:sz w:val="18"/>
                <w:szCs w:val="18"/>
              </w:rPr>
              <w:br/>
            </w:r>
            <w:r w:rsidRPr="00FF4B7D">
              <w:rPr>
                <w:b/>
                <w:sz w:val="18"/>
                <w:szCs w:val="18"/>
              </w:rPr>
              <w:t xml:space="preserve">деталью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0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2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3.2.6</w:t>
            </w:r>
            <w:r w:rsidRPr="00FF4B7D">
              <w:rPr>
                <w:b/>
                <w:sz w:val="18"/>
                <w:szCs w:val="18"/>
              </w:rPr>
              <w:tab/>
              <w:t>Испытание на проверку динамич</w:t>
            </w:r>
            <w:r w:rsidRPr="00FF4B7D">
              <w:rPr>
                <w:b/>
                <w:sz w:val="18"/>
                <w:szCs w:val="18"/>
              </w:rPr>
              <w:t>е</w:t>
            </w:r>
            <w:r w:rsidRPr="00FF4B7D">
              <w:rPr>
                <w:b/>
                <w:sz w:val="18"/>
                <w:szCs w:val="18"/>
              </w:rPr>
              <w:t>ских фрикционных свойств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6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4.4.3</w:t>
            </w:r>
            <w:r w:rsidRPr="00FF4B7D">
              <w:rPr>
                <w:b/>
                <w:sz w:val="18"/>
                <w:szCs w:val="18"/>
              </w:rPr>
              <w:tab/>
              <w:t>Испытание на проверку динамич</w:t>
            </w:r>
            <w:r w:rsidRPr="00FF4B7D">
              <w:rPr>
                <w:b/>
                <w:sz w:val="18"/>
                <w:szCs w:val="18"/>
              </w:rPr>
              <w:t>е</w:t>
            </w:r>
            <w:r w:rsidRPr="00FF4B7D">
              <w:rPr>
                <w:b/>
                <w:sz w:val="18"/>
                <w:szCs w:val="18"/>
              </w:rPr>
              <w:t>ских фрикционных свойств</w:t>
            </w:r>
          </w:p>
        </w:tc>
      </w:tr>
      <w:tr w:rsidR="00FF4B7D" w:rsidRPr="00FF4B7D" w:rsidTr="00C93C6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40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Испытание на целос</w:t>
            </w:r>
            <w:r w:rsidRPr="00FF4B7D">
              <w:rPr>
                <w:b/>
                <w:sz w:val="18"/>
                <w:szCs w:val="18"/>
              </w:rPr>
              <w:t>т</w:t>
            </w:r>
            <w:r w:rsidRPr="00FF4B7D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FF4B7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0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−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120FB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2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Испытание на тран</w:t>
            </w:r>
            <w:r w:rsidRPr="00FF4B7D">
              <w:rPr>
                <w:b/>
                <w:sz w:val="18"/>
                <w:szCs w:val="18"/>
              </w:rPr>
              <w:t>с</w:t>
            </w:r>
            <w:r w:rsidRPr="00FF4B7D">
              <w:rPr>
                <w:b/>
                <w:sz w:val="18"/>
                <w:szCs w:val="18"/>
              </w:rPr>
              <w:t>портном средстве не проводят − использ</w:t>
            </w:r>
            <w:r w:rsidRPr="00FF4B7D">
              <w:rPr>
                <w:b/>
                <w:sz w:val="18"/>
                <w:szCs w:val="18"/>
              </w:rPr>
              <w:t>у</w:t>
            </w:r>
            <w:r w:rsidRPr="00FF4B7D">
              <w:rPr>
                <w:b/>
                <w:sz w:val="18"/>
                <w:szCs w:val="18"/>
              </w:rPr>
              <w:t>ют испытание на д</w:t>
            </w:r>
            <w:r w:rsidRPr="00FF4B7D">
              <w:rPr>
                <w:b/>
                <w:sz w:val="18"/>
                <w:szCs w:val="18"/>
              </w:rPr>
              <w:t>и</w:t>
            </w:r>
            <w:r w:rsidRPr="00FF4B7D">
              <w:rPr>
                <w:b/>
                <w:sz w:val="18"/>
                <w:szCs w:val="18"/>
              </w:rPr>
              <w:t>намометрическом стенде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4B7D" w:rsidRPr="00FF4B7D" w:rsidRDefault="00FF4B7D" w:rsidP="006B5600">
            <w:pPr>
              <w:pStyle w:val="SingleTxt"/>
              <w:tabs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0" w:right="106"/>
              <w:jc w:val="left"/>
              <w:rPr>
                <w:b/>
                <w:sz w:val="18"/>
                <w:szCs w:val="18"/>
              </w:rPr>
            </w:pPr>
            <w:r w:rsidRPr="00FF4B7D">
              <w:rPr>
                <w:b/>
                <w:sz w:val="18"/>
                <w:szCs w:val="18"/>
              </w:rPr>
              <w:t>5.1</w:t>
            </w:r>
            <w:r w:rsidRPr="00FF4B7D">
              <w:rPr>
                <w:b/>
                <w:sz w:val="18"/>
                <w:szCs w:val="18"/>
              </w:rPr>
              <w:tab/>
              <w:t>Испытание тормозного диска на термическую уст</w:t>
            </w:r>
            <w:r w:rsidRPr="00FF4B7D">
              <w:rPr>
                <w:b/>
                <w:sz w:val="18"/>
                <w:szCs w:val="18"/>
              </w:rPr>
              <w:t>а</w:t>
            </w:r>
            <w:r w:rsidRPr="00FF4B7D">
              <w:rPr>
                <w:b/>
                <w:sz w:val="18"/>
                <w:szCs w:val="18"/>
              </w:rPr>
              <w:t>лость</w:t>
            </w:r>
          </w:p>
        </w:tc>
      </w:tr>
    </w:tbl>
    <w:p w:rsidR="00FF4B7D" w:rsidRPr="00E35BE8" w:rsidRDefault="00FF4B7D" w:rsidP="00E35BE8">
      <w:pPr>
        <w:pStyle w:val="SingleTxt"/>
        <w:spacing w:after="0" w:line="120" w:lineRule="exact"/>
        <w:rPr>
          <w:b/>
          <w:sz w:val="10"/>
        </w:rPr>
      </w:pPr>
    </w:p>
    <w:p w:rsidR="00E35BE8" w:rsidRPr="00E35BE8" w:rsidRDefault="00E35BE8" w:rsidP="00E35BE8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E35BE8">
      <w:pPr>
        <w:pStyle w:val="SingleTxt"/>
        <w:ind w:left="2218"/>
        <w:rPr>
          <w:b/>
        </w:rPr>
      </w:pPr>
      <w:r w:rsidRPr="00606A3A">
        <w:rPr>
          <w:b/>
        </w:rPr>
        <w:t>Для каждого типа диска как минимум одна испытываемая группа (см. определение в пункте 5.3.6 настоящих Правил) предполагает необходимость проведения на транспортном средстве испытаний "на торможение на сухой поверхности", "с влажными тормозами" и "на потерю эффективности при нагреве</w:t>
      </w:r>
      <w:r w:rsidRPr="00606A3A">
        <w:t>".</w:t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</w:t>
      </w:r>
      <w:r w:rsidRPr="00606A3A">
        <w:rPr>
          <w:b/>
        </w:rPr>
        <w:tab/>
        <w:t>Требования к статическим испытаниям на динамометрическом стенде</w:t>
      </w:r>
    </w:p>
    <w:p w:rsidR="00606A3A" w:rsidRPr="00606A3A" w:rsidRDefault="00606A3A" w:rsidP="00E35BE8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2.1</w:t>
      </w:r>
      <w:r w:rsidRPr="00606A3A">
        <w:rPr>
          <w:b/>
        </w:rPr>
        <w:tab/>
        <w:t xml:space="preserve">Цель </w:t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Проверка прочности ступицы и, в случае плавающих дисков, − с</w:t>
      </w:r>
      <w:r w:rsidRPr="00606A3A">
        <w:rPr>
          <w:b/>
        </w:rPr>
        <w:t>и</w:t>
      </w:r>
      <w:r w:rsidRPr="00606A3A">
        <w:rPr>
          <w:b/>
        </w:rPr>
        <w:t>стемы крепления к тормозному фланцу, когда диск подвергается воздействию тормозного момента.</w:t>
      </w:r>
    </w:p>
    <w:p w:rsidR="00606A3A" w:rsidRPr="00606A3A" w:rsidRDefault="00606A3A" w:rsidP="00E35BE8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2.2</w:t>
      </w:r>
      <w:r w:rsidRPr="00606A3A">
        <w:rPr>
          <w:b/>
        </w:rPr>
        <w:tab/>
        <w:t>Процедура и условия проведения испытаний</w:t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Статическое испытание, проводимое на специальном испытател</w:t>
      </w:r>
      <w:r w:rsidRPr="00606A3A">
        <w:rPr>
          <w:b/>
        </w:rPr>
        <w:t>ь</w:t>
      </w:r>
      <w:r w:rsidRPr="00606A3A">
        <w:rPr>
          <w:b/>
        </w:rPr>
        <w:t>ном динамометрическом стенде, показано на рис. 1.</w:t>
      </w:r>
    </w:p>
    <w:p w:rsidR="00606A3A" w:rsidRPr="00C93C63" w:rsidRDefault="00606A3A" w:rsidP="00E35BE8">
      <w:pPr>
        <w:pStyle w:val="SingleTxt"/>
        <w:keepNext/>
        <w:tabs>
          <w:tab w:val="clear" w:pos="1742"/>
        </w:tabs>
        <w:rPr>
          <w:b/>
          <w:bCs/>
        </w:rPr>
      </w:pPr>
      <w:r w:rsidRPr="00606A3A">
        <w:lastRenderedPageBreak/>
        <w:tab/>
      </w:r>
      <w:r w:rsidRPr="00C93C63">
        <w:rPr>
          <w:b/>
          <w:bCs/>
        </w:rPr>
        <w:t>Рис. 1</w:t>
      </w:r>
    </w:p>
    <w:p w:rsidR="00606A3A" w:rsidRPr="00606A3A" w:rsidRDefault="00E35BE8" w:rsidP="00E35BE8">
      <w:pPr>
        <w:pStyle w:val="SingleTxt"/>
        <w:spacing w:line="240" w:lineRule="auto"/>
        <w:ind w:left="2218"/>
      </w:pPr>
      <w:r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5085E" wp14:editId="0CDEF942">
                <wp:simplePos x="0" y="0"/>
                <wp:positionH relativeFrom="column">
                  <wp:posOffset>3954145</wp:posOffset>
                </wp:positionH>
                <wp:positionV relativeFrom="paragraph">
                  <wp:posOffset>2009140</wp:posOffset>
                </wp:positionV>
                <wp:extent cx="247015" cy="119380"/>
                <wp:effectExtent l="0" t="0" r="63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16324" w:rsidRDefault="00FC5FA9" w:rsidP="00606A3A">
                            <w:pPr>
                              <w:spacing w:line="240" w:lineRule="auto"/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</w:pPr>
                            <w:r w:rsidRPr="00616324"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  <w:t>Диск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311.35pt;margin-top:158.2pt;width:19.45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" stroked="f">
                <v:textbox inset="0,0,0,0">
                  <w:txbxContent>
                    <w:p w:rsidR="00FC5FA9" w:rsidRPr="00616324" w:rsidRDefault="00FC5FA9" w:rsidP="00606A3A">
                      <w:pPr>
                        <w:spacing w:line="240" w:lineRule="auto"/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</w:pPr>
                      <w:r w:rsidRPr="00616324"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  <w:t>Диск</w:t>
                      </w:r>
                    </w:p>
                  </w:txbxContent>
                </v:textbox>
              </v:shape>
            </w:pict>
          </mc:Fallback>
        </mc:AlternateContent>
      </w:r>
      <w:r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66849" wp14:editId="51BBAB29">
                <wp:simplePos x="0" y="0"/>
                <wp:positionH relativeFrom="column">
                  <wp:posOffset>3952240</wp:posOffset>
                </wp:positionH>
                <wp:positionV relativeFrom="paragraph">
                  <wp:posOffset>906145</wp:posOffset>
                </wp:positionV>
                <wp:extent cx="237490" cy="113665"/>
                <wp:effectExtent l="0" t="0" r="0" b="6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16324" w:rsidRDefault="00FC5FA9" w:rsidP="00606A3A">
                            <w:pPr>
                              <w:spacing w:line="240" w:lineRule="auto"/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</w:pPr>
                            <w:r w:rsidRPr="00616324"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  <w:t>Диск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311.2pt;margin-top:71.35pt;width:18.7pt;height: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16fg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" stroked="f">
                <v:textbox inset="0,0,0,0">
                  <w:txbxContent>
                    <w:p w:rsidR="00FC5FA9" w:rsidRPr="00616324" w:rsidRDefault="00FC5FA9" w:rsidP="00606A3A">
                      <w:pPr>
                        <w:spacing w:line="240" w:lineRule="auto"/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</w:pPr>
                      <w:r w:rsidRPr="00616324"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  <w:t>Диск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1A4A" wp14:editId="10D74CEC">
                <wp:simplePos x="0" y="0"/>
                <wp:positionH relativeFrom="column">
                  <wp:posOffset>1263650</wp:posOffset>
                </wp:positionH>
                <wp:positionV relativeFrom="paragraph">
                  <wp:posOffset>963930</wp:posOffset>
                </wp:positionV>
                <wp:extent cx="778510" cy="347345"/>
                <wp:effectExtent l="0" t="0" r="254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50733" w:rsidRDefault="00FC5FA9" w:rsidP="00606A3A">
                            <w:pPr>
                              <w:spacing w:line="240" w:lineRule="auto"/>
                              <w:jc w:val="right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650733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 xml:space="preserve">Крепление </w:t>
                            </w:r>
                            <w:r w:rsidRPr="00650733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br/>
                              <w:t xml:space="preserve">с помощью </w:t>
                            </w:r>
                            <w:r w:rsidRPr="00650733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br/>
                              <w:t>штифта</w:t>
                            </w:r>
                          </w:p>
                        </w:txbxContent>
                      </wps:txbx>
                      <wps:bodyPr rot="0" vert="horz" wrap="square" lIns="37440" tIns="16920" rIns="37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99.5pt;margin-top:75.9pt;width:61.3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EDhgIAABc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" stroked="f">
                <v:textbox inset="1.04mm,.47mm,1.04mm,.47mm">
                  <w:txbxContent>
                    <w:p w:rsidR="00FC5FA9" w:rsidRPr="00650733" w:rsidRDefault="00FC5FA9" w:rsidP="00606A3A">
                      <w:pPr>
                        <w:spacing w:line="240" w:lineRule="auto"/>
                        <w:jc w:val="right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650733">
                        <w:rPr>
                          <w:rFonts w:ascii="Century" w:hAnsi="Century"/>
                          <w:sz w:val="14"/>
                          <w:szCs w:val="14"/>
                        </w:rPr>
                        <w:t xml:space="preserve">Крепление </w:t>
                      </w:r>
                      <w:r w:rsidRPr="00650733">
                        <w:rPr>
                          <w:rFonts w:ascii="Century" w:hAnsi="Century"/>
                          <w:sz w:val="14"/>
                          <w:szCs w:val="14"/>
                        </w:rPr>
                        <w:br/>
                        <w:t xml:space="preserve">с помощью </w:t>
                      </w:r>
                      <w:r w:rsidRPr="00650733">
                        <w:rPr>
                          <w:rFonts w:ascii="Century" w:hAnsi="Century"/>
                          <w:sz w:val="14"/>
                          <w:szCs w:val="14"/>
                        </w:rPr>
                        <w:br/>
                        <w:t>штифта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EAA84" wp14:editId="7DD046F1">
                <wp:simplePos x="0" y="0"/>
                <wp:positionH relativeFrom="column">
                  <wp:posOffset>3997960</wp:posOffset>
                </wp:positionH>
                <wp:positionV relativeFrom="paragraph">
                  <wp:posOffset>771525</wp:posOffset>
                </wp:positionV>
                <wp:extent cx="259080" cy="11366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16324" w:rsidRDefault="00FC5FA9" w:rsidP="00606A3A">
                            <w:pPr>
                              <w:spacing w:line="240" w:lineRule="auto"/>
                              <w:jc w:val="right"/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</w:pPr>
                            <w:r w:rsidRPr="00616324"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  <w:t>Штифт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314.8pt;margin-top:60.75pt;width:20.4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jxfg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" stroked="f">
                <v:textbox inset="0,0,0,0">
                  <w:txbxContent>
                    <w:p w:rsidR="00FC5FA9" w:rsidRPr="00616324" w:rsidRDefault="00FC5FA9" w:rsidP="00606A3A">
                      <w:pPr>
                        <w:spacing w:line="240" w:lineRule="auto"/>
                        <w:jc w:val="right"/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</w:pPr>
                      <w:r w:rsidRPr="00616324"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  <w:t>Штифт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E8636" wp14:editId="0BAF866F">
                <wp:simplePos x="0" y="0"/>
                <wp:positionH relativeFrom="column">
                  <wp:posOffset>4011295</wp:posOffset>
                </wp:positionH>
                <wp:positionV relativeFrom="paragraph">
                  <wp:posOffset>1887220</wp:posOffset>
                </wp:positionV>
                <wp:extent cx="266700" cy="11366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16324" w:rsidRDefault="00FC5FA9" w:rsidP="00606A3A">
                            <w:pPr>
                              <w:spacing w:line="240" w:lineRule="auto"/>
                              <w:jc w:val="right"/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</w:pPr>
                            <w:r w:rsidRPr="00616324">
                              <w:rPr>
                                <w:rFonts w:ascii="Century" w:hAnsi="Century"/>
                                <w:spacing w:val="-8"/>
                                <w:sz w:val="12"/>
                                <w:szCs w:val="12"/>
                              </w:rPr>
                              <w:t>Штифт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left:0;text-align:left;margin-left:315.85pt;margin-top:148.6pt;width:21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" stroked="f">
                <v:textbox inset="0,0,0,0">
                  <w:txbxContent>
                    <w:p w:rsidR="00FC5FA9" w:rsidRPr="00616324" w:rsidRDefault="00FC5FA9" w:rsidP="00606A3A">
                      <w:pPr>
                        <w:spacing w:line="240" w:lineRule="auto"/>
                        <w:jc w:val="right"/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</w:pPr>
                      <w:r w:rsidRPr="00616324">
                        <w:rPr>
                          <w:rFonts w:ascii="Century" w:hAnsi="Century"/>
                          <w:spacing w:val="-8"/>
                          <w:sz w:val="12"/>
                          <w:szCs w:val="12"/>
                        </w:rPr>
                        <w:t>Штифт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259080</wp:posOffset>
                </wp:positionV>
                <wp:extent cx="358140" cy="13144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50733" w:rsidRDefault="00FC5FA9" w:rsidP="00606A3A">
                            <w:pPr>
                              <w:spacing w:line="240" w:lineRule="auto"/>
                              <w:jc w:val="right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650733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Диск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251.95pt;margin-top:20.4pt;width:28.2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y+fwIAAAg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" stroked="f">
                <v:textbox inset="0,0,0,0">
                  <w:txbxContent>
                    <w:p w:rsidR="00FC5FA9" w:rsidRPr="00650733" w:rsidRDefault="00FC5FA9" w:rsidP="00606A3A">
                      <w:pPr>
                        <w:spacing w:line="240" w:lineRule="auto"/>
                        <w:jc w:val="right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650733">
                        <w:rPr>
                          <w:rFonts w:ascii="Century" w:hAnsi="Century"/>
                          <w:sz w:val="14"/>
                          <w:szCs w:val="14"/>
                        </w:rPr>
                        <w:t>Диск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1837055</wp:posOffset>
                </wp:positionV>
                <wp:extent cx="1058545" cy="181610"/>
                <wp:effectExtent l="0" t="0" r="825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50733" w:rsidRDefault="00FC5FA9" w:rsidP="00606A3A">
                            <w:pPr>
                              <w:spacing w:line="240" w:lineRule="auto"/>
                              <w:jc w:val="right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650733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Приспособление</w:t>
                            </w:r>
                          </w:p>
                        </w:txbxContent>
                      </wps:txbx>
                      <wps:bodyPr rot="0" vert="horz" wrap="square" lIns="37440" tIns="16920" rIns="37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80pt;margin-top:144.65pt;width:83.3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" stroked="f">
                <v:textbox inset="1.04mm,.47mm,1.04mm,.47mm">
                  <w:txbxContent>
                    <w:p w:rsidR="00FC5FA9" w:rsidRPr="00650733" w:rsidRDefault="00FC5FA9" w:rsidP="00606A3A">
                      <w:pPr>
                        <w:spacing w:line="240" w:lineRule="auto"/>
                        <w:jc w:val="right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650733">
                        <w:rPr>
                          <w:rFonts w:ascii="Century" w:hAnsi="Century"/>
                          <w:sz w:val="14"/>
                          <w:szCs w:val="14"/>
                        </w:rPr>
                        <w:t>Приспособление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379730</wp:posOffset>
                </wp:positionV>
                <wp:extent cx="1041400" cy="146050"/>
                <wp:effectExtent l="0" t="0" r="6350" b="63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50733" w:rsidRDefault="00FC5FA9" w:rsidP="00606A3A">
                            <w:pPr>
                              <w:spacing w:line="240" w:lineRule="auto"/>
                              <w:jc w:val="right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650733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Приспособление</w:t>
                            </w:r>
                          </w:p>
                        </w:txbxContent>
                      </wps:txbx>
                      <wps:bodyPr rot="0" vert="horz" wrap="square" lIns="37440" tIns="16920" rIns="37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left:0;text-align:left;margin-left:79.2pt;margin-top:29.9pt;width:8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6bhwIAABkFAAAOAAAAZHJzL2Uyb0RvYy54bWysVNuO2yAQfa/Uf0C8Z22nJBtb66z20lSV&#10;thdptx9AAMeoGCiQ2NtV/70DTtJ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" stroked="f">
                <v:textbox inset="1.04mm,.47mm,1.04mm,.47mm">
                  <w:txbxContent>
                    <w:p w:rsidR="00FC5FA9" w:rsidRPr="00650733" w:rsidRDefault="00FC5FA9" w:rsidP="00606A3A">
                      <w:pPr>
                        <w:spacing w:line="240" w:lineRule="auto"/>
                        <w:jc w:val="right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650733">
                        <w:rPr>
                          <w:rFonts w:ascii="Century" w:hAnsi="Century"/>
                          <w:sz w:val="14"/>
                          <w:szCs w:val="14"/>
                        </w:rPr>
                        <w:t>Приспособление</w:t>
                      </w:r>
                    </w:p>
                  </w:txbxContent>
                </v:textbox>
              </v:shape>
            </w:pict>
          </mc:Fallback>
        </mc:AlternateContent>
      </w:r>
      <w:r w:rsidR="00A54B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152.4pt">
            <v:imagedata r:id="rId20" o:title=""/>
          </v:shape>
        </w:pict>
      </w:r>
      <w:r w:rsidR="00606A3A" w:rsidRPr="00606A3A">
        <w:rPr>
          <w:noProof/>
          <w:lang w:val="en-GB" w:eastAsia="en-GB"/>
        </w:rPr>
        <w:drawing>
          <wp:inline distT="0" distB="0" distL="0" distR="0">
            <wp:extent cx="1496060" cy="2119630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5" t="18550" r="44055" b="2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2.2.1</w:t>
      </w:r>
      <w:r w:rsidRPr="00606A3A">
        <w:rPr>
          <w:b/>
        </w:rPr>
        <w:tab/>
        <w:t>Просверлить отверстие на тормозной поверхности диска на ра</w:t>
      </w:r>
      <w:r w:rsidRPr="00606A3A">
        <w:rPr>
          <w:b/>
        </w:rPr>
        <w:t>с</w:t>
      </w:r>
      <w:r w:rsidRPr="00606A3A">
        <w:rPr>
          <w:b/>
        </w:rPr>
        <w:t>стоянии от центра, равном эффективному радиусу Rd.</w:t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2.2.2</w:t>
      </w:r>
      <w:r w:rsidRPr="00606A3A">
        <w:rPr>
          <w:b/>
        </w:rPr>
        <w:tab/>
        <w:t>Установить диск на испытательном динамометрическом стенде и закрепить его с помощью специальных крепежных винтов.</w:t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2.2.3</w:t>
      </w:r>
      <w:r w:rsidRPr="00606A3A">
        <w:rPr>
          <w:b/>
        </w:rPr>
        <w:tab/>
        <w:t>Вставить рычаг стенда в отверстие, просверленное в тормозном диске.</w:t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2.2.4</w:t>
      </w:r>
      <w:r w:rsidRPr="00606A3A">
        <w:rPr>
          <w:b/>
        </w:rPr>
        <w:tab/>
        <w:t xml:space="preserve">Приложить усилие F, указанное в таблице </w:t>
      </w:r>
      <w:r w:rsidR="00E35BE8">
        <w:rPr>
          <w:b/>
        </w:rPr>
        <w:t>А14/2.2.5</w:t>
      </w:r>
      <w:r w:rsidRPr="00606A3A">
        <w:rPr>
          <w:b/>
        </w:rPr>
        <w:t>, как показано на рис. 1.</w:t>
      </w:r>
    </w:p>
    <w:p w:rsidR="00606A3A" w:rsidRPr="00606A3A" w:rsidRDefault="00606A3A" w:rsidP="00E35BE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2.2.5</w:t>
      </w:r>
      <w:r w:rsidRPr="00606A3A">
        <w:rPr>
          <w:b/>
        </w:rPr>
        <w:tab/>
        <w:t>Зарегистрировать число ходов и величину сил, как показано на рис. 2.</w:t>
      </w:r>
    </w:p>
    <w:p w:rsid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Таблица A14/2.2.5</w:t>
      </w:r>
    </w:p>
    <w:p w:rsidR="00C14D7B" w:rsidRPr="00C14D7B" w:rsidRDefault="00C14D7B" w:rsidP="00C14D7B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5"/>
      </w:tblGrid>
      <w:tr w:rsidR="00C14D7B" w:rsidRPr="00C14D7B" w:rsidTr="00C14D7B">
        <w:trPr>
          <w:tblHeader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suppressAutoHyphens/>
              <w:spacing w:before="80" w:after="80" w:line="160" w:lineRule="exact"/>
              <w:ind w:left="0" w:right="40"/>
              <w:jc w:val="center"/>
              <w:rPr>
                <w:b/>
                <w:i/>
                <w:sz w:val="14"/>
              </w:rPr>
            </w:pPr>
            <w:r w:rsidRPr="00C14D7B">
              <w:rPr>
                <w:b/>
                <w:i/>
                <w:sz w:val="14"/>
              </w:rPr>
              <w:t>Диаметр диска</w:t>
            </w:r>
            <w:r w:rsidRPr="00C14D7B">
              <w:rPr>
                <w:b/>
                <w:i/>
                <w:sz w:val="14"/>
              </w:rPr>
              <w:br/>
              <w:t>[мм]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suppressAutoHyphens/>
              <w:spacing w:before="80" w:after="80" w:line="160" w:lineRule="exact"/>
              <w:ind w:left="0" w:right="113"/>
              <w:jc w:val="center"/>
              <w:rPr>
                <w:b/>
                <w:i/>
                <w:sz w:val="14"/>
              </w:rPr>
            </w:pPr>
            <w:r w:rsidRPr="00C14D7B">
              <w:rPr>
                <w:b/>
                <w:i/>
                <w:sz w:val="14"/>
              </w:rPr>
              <w:t>Толщина диска</w:t>
            </w:r>
            <w:r w:rsidRPr="00C14D7B">
              <w:rPr>
                <w:b/>
                <w:i/>
                <w:sz w:val="14"/>
              </w:rPr>
              <w:br/>
              <w:t>[мм]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suppressAutoHyphens/>
              <w:spacing w:before="80" w:after="80" w:line="160" w:lineRule="exact"/>
              <w:ind w:left="0" w:right="113"/>
              <w:jc w:val="center"/>
              <w:rPr>
                <w:b/>
                <w:i/>
                <w:sz w:val="14"/>
              </w:rPr>
            </w:pPr>
            <w:r w:rsidRPr="00C14D7B">
              <w:rPr>
                <w:b/>
                <w:i/>
                <w:sz w:val="14"/>
              </w:rPr>
              <w:t>Касательная сила F</w:t>
            </w:r>
            <w:r w:rsidRPr="00C14D7B">
              <w:rPr>
                <w:b/>
                <w:i/>
                <w:sz w:val="14"/>
              </w:rPr>
              <w:br/>
              <w:t>[кН] мин.</w:t>
            </w:r>
          </w:p>
        </w:tc>
      </w:tr>
      <w:tr w:rsidR="00C14D7B" w:rsidRPr="00C14D7B" w:rsidTr="00C14D7B">
        <w:trPr>
          <w:trHeight w:hRule="exact" w:val="115"/>
          <w:tblHeader/>
        </w:trPr>
        <w:tc>
          <w:tcPr>
            <w:tcW w:w="21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b/>
                <w:sz w:val="17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</w:p>
        </w:tc>
      </w:tr>
      <w:tr w:rsidR="00C14D7B" w:rsidRPr="00C14D7B" w:rsidTr="00C14D7B"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  <w:r w:rsidRPr="00C14D7B">
              <w:rPr>
                <w:b/>
                <w:sz w:val="17"/>
              </w:rPr>
              <w:t>≥ 150 &lt; 200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≤ 4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8</w:t>
            </w:r>
          </w:p>
        </w:tc>
      </w:tr>
      <w:tr w:rsidR="00C14D7B" w:rsidRPr="00C14D7B" w:rsidTr="00955870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&gt;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10</w:t>
            </w:r>
          </w:p>
        </w:tc>
      </w:tr>
      <w:tr w:rsidR="00C14D7B" w:rsidRPr="00C14D7B" w:rsidTr="00C14D7B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  <w:r w:rsidRPr="00C14D7B">
              <w:rPr>
                <w:b/>
                <w:sz w:val="17"/>
              </w:rPr>
              <w:t>≥ 200 &lt; 250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≤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8</w:t>
            </w:r>
          </w:p>
        </w:tc>
      </w:tr>
      <w:tr w:rsidR="00C14D7B" w:rsidRPr="00C14D7B" w:rsidTr="00955870"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&gt;3 ≤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10</w:t>
            </w:r>
          </w:p>
        </w:tc>
      </w:tr>
      <w:tr w:rsidR="00C14D7B" w:rsidRPr="00C14D7B" w:rsidTr="00955870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&gt;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12</w:t>
            </w:r>
          </w:p>
        </w:tc>
      </w:tr>
      <w:tr w:rsidR="00C14D7B" w:rsidRPr="00C14D7B" w:rsidTr="00C14D7B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  <w:r w:rsidRPr="00C14D7B">
              <w:rPr>
                <w:b/>
                <w:sz w:val="17"/>
              </w:rPr>
              <w:t>≥ 250 &lt; 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≤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8</w:t>
            </w:r>
          </w:p>
        </w:tc>
      </w:tr>
      <w:tr w:rsidR="00C14D7B" w:rsidRPr="00C14D7B" w:rsidTr="00955870"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jc w:val="center"/>
              <w:rPr>
                <w:b/>
                <w:sz w:val="17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&gt; 3 ≤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10</w:t>
            </w:r>
          </w:p>
        </w:tc>
      </w:tr>
      <w:tr w:rsidR="00C14D7B" w:rsidRPr="00C14D7B" w:rsidTr="00955870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&gt;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12</w:t>
            </w:r>
          </w:p>
        </w:tc>
      </w:tr>
      <w:tr w:rsidR="00C14D7B" w:rsidRPr="00C14D7B" w:rsidTr="00C14D7B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  <w:r w:rsidRPr="00C14D7B">
              <w:rPr>
                <w:b/>
                <w:sz w:val="17"/>
              </w:rPr>
              <w:t>≥ 300 &lt; 350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≤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8</w:t>
            </w:r>
          </w:p>
        </w:tc>
      </w:tr>
      <w:tr w:rsidR="00C14D7B" w:rsidRPr="00C14D7B" w:rsidTr="00955870"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&gt; 4 ≤ 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11</w:t>
            </w:r>
          </w:p>
        </w:tc>
      </w:tr>
      <w:tr w:rsidR="00C14D7B" w:rsidRPr="00C14D7B" w:rsidTr="00955870">
        <w:tc>
          <w:tcPr>
            <w:tcW w:w="21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&gt; 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B" w:rsidRPr="00C14D7B" w:rsidRDefault="00C14D7B" w:rsidP="00C14D7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center"/>
              <w:rPr>
                <w:b/>
                <w:sz w:val="17"/>
              </w:rPr>
            </w:pPr>
            <w:r w:rsidRPr="00C14D7B">
              <w:rPr>
                <w:b/>
                <w:sz w:val="17"/>
              </w:rPr>
              <w:t>≥ 14</w:t>
            </w:r>
          </w:p>
        </w:tc>
      </w:tr>
    </w:tbl>
    <w:p w:rsidR="00C14D7B" w:rsidRPr="00C14D7B" w:rsidRDefault="00C14D7B" w:rsidP="00C14D7B">
      <w:pPr>
        <w:pStyle w:val="SingleTxt"/>
        <w:spacing w:after="0" w:line="120" w:lineRule="exact"/>
        <w:rPr>
          <w:b/>
          <w:sz w:val="10"/>
        </w:rPr>
      </w:pPr>
    </w:p>
    <w:p w:rsidR="00C14D7B" w:rsidRPr="00C14D7B" w:rsidRDefault="00C14D7B" w:rsidP="00C14D7B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C14D7B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2.2.6</w:t>
      </w:r>
      <w:r w:rsidRPr="00606A3A">
        <w:rPr>
          <w:b/>
        </w:rPr>
        <w:tab/>
        <w:t>Примечание</w:t>
      </w:r>
      <w:r w:rsidR="00C14D7B">
        <w:rPr>
          <w:b/>
        </w:rPr>
        <w:t>:</w:t>
      </w:r>
      <w:r w:rsidRPr="00606A3A">
        <w:rPr>
          <w:b/>
        </w:rPr>
        <w:t xml:space="preserve"> Испытание проводят в двух положениях: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>2.2.6.1</w:t>
      </w:r>
      <w:r w:rsidRPr="00606A3A">
        <w:rPr>
          <w:b/>
        </w:rPr>
        <w:tab/>
        <w:t>Плавающий и составной жестко закрепленный диск</w:t>
      </w:r>
    </w:p>
    <w:p w:rsidR="00606A3A" w:rsidRPr="00606A3A" w:rsidRDefault="00606A3A" w:rsidP="00C14D7B">
      <w:pPr>
        <w:pStyle w:val="SingleTxt"/>
        <w:ind w:left="2218"/>
        <w:rPr>
          <w:b/>
        </w:rPr>
      </w:pPr>
      <w:r w:rsidRPr="00606A3A">
        <w:rPr>
          <w:b/>
        </w:rPr>
        <w:t>Отверстие на тормозной поверхности совпадает с соединительной втулкой.</w:t>
      </w:r>
    </w:p>
    <w:p w:rsidR="00606A3A" w:rsidRPr="00606A3A" w:rsidRDefault="00606A3A" w:rsidP="00C14D7B">
      <w:pPr>
        <w:pStyle w:val="SingleTxt"/>
        <w:ind w:left="2218"/>
        <w:rPr>
          <w:b/>
        </w:rPr>
      </w:pPr>
      <w:r w:rsidRPr="00606A3A">
        <w:rPr>
          <w:b/>
        </w:rPr>
        <w:lastRenderedPageBreak/>
        <w:t>Отверстие на тормозной поверхности совпадает с центральной л</w:t>
      </w:r>
      <w:r w:rsidRPr="00606A3A">
        <w:rPr>
          <w:b/>
        </w:rPr>
        <w:t>и</w:t>
      </w:r>
      <w:r w:rsidRPr="00606A3A">
        <w:rPr>
          <w:b/>
        </w:rPr>
        <w:t>нией, проходящей между двумя соединительными втулками.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>2.2.6.2</w:t>
      </w:r>
      <w:r w:rsidRPr="00606A3A">
        <w:rPr>
          <w:b/>
        </w:rPr>
        <w:tab/>
        <w:t>Цельный диск</w:t>
      </w:r>
    </w:p>
    <w:p w:rsidR="00606A3A" w:rsidRPr="00606A3A" w:rsidRDefault="00606A3A" w:rsidP="00C14D7B">
      <w:pPr>
        <w:pStyle w:val="SingleTxt"/>
        <w:ind w:left="2218"/>
        <w:rPr>
          <w:b/>
        </w:rPr>
      </w:pPr>
      <w:r w:rsidRPr="00606A3A">
        <w:rPr>
          <w:b/>
        </w:rPr>
        <w:t>Отверстие на тормозной поверхности совпадает с крепежным о</w:t>
      </w:r>
      <w:r w:rsidRPr="00606A3A">
        <w:rPr>
          <w:b/>
        </w:rPr>
        <w:t>т</w:t>
      </w:r>
      <w:r w:rsidRPr="00606A3A">
        <w:rPr>
          <w:b/>
        </w:rPr>
        <w:t>верстием.</w:t>
      </w:r>
    </w:p>
    <w:p w:rsidR="00606A3A" w:rsidRPr="00606A3A" w:rsidRDefault="00606A3A" w:rsidP="00C14D7B">
      <w:pPr>
        <w:pStyle w:val="SingleTxt"/>
        <w:ind w:left="2218"/>
        <w:rPr>
          <w:b/>
        </w:rPr>
      </w:pPr>
      <w:r w:rsidRPr="00606A3A">
        <w:rPr>
          <w:b/>
        </w:rPr>
        <w:t>Отверстие на тормозной поверхности совпадает с центральной л</w:t>
      </w:r>
      <w:r w:rsidRPr="00606A3A">
        <w:rPr>
          <w:b/>
        </w:rPr>
        <w:t>и</w:t>
      </w:r>
      <w:r w:rsidRPr="00606A3A">
        <w:rPr>
          <w:b/>
        </w:rPr>
        <w:t>нией, проходящей между двумя крепежными отверстиями.</w:t>
      </w:r>
    </w:p>
    <w:p w:rsidR="00606A3A" w:rsidRPr="00606A3A" w:rsidRDefault="00606A3A" w:rsidP="00C14D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7" w:right="1260" w:hanging="1267"/>
      </w:pPr>
      <w:r w:rsidRPr="00606A3A">
        <w:tab/>
      </w:r>
      <w:r w:rsidRPr="00606A3A">
        <w:tab/>
      </w:r>
      <w:r w:rsidR="00C14D7B">
        <w:tab/>
      </w:r>
      <w:r w:rsidR="00C14D7B">
        <w:tab/>
      </w:r>
      <w:r w:rsidRPr="00606A3A">
        <w:t>Рис. 2</w:t>
      </w:r>
      <w:r w:rsidRPr="00606A3A">
        <w:tab/>
      </w:r>
      <w:r w:rsidRPr="00606A3A">
        <w:br/>
        <w:t xml:space="preserve">Перемещение </w:t>
      </w:r>
    </w:p>
    <w:p w:rsidR="00C14D7B" w:rsidRPr="00C14D7B" w:rsidRDefault="00C14D7B" w:rsidP="00C14D7B">
      <w:pPr>
        <w:pStyle w:val="SingleTxt"/>
        <w:spacing w:after="0" w:line="120" w:lineRule="exact"/>
        <w:rPr>
          <w:sz w:val="10"/>
        </w:rPr>
      </w:pPr>
    </w:p>
    <w:p w:rsidR="00606A3A" w:rsidRPr="00606A3A" w:rsidRDefault="00606A3A" w:rsidP="00955870">
      <w:pPr>
        <w:pStyle w:val="SingleTxt"/>
        <w:spacing w:line="240" w:lineRule="auto"/>
        <w:ind w:left="2217"/>
      </w:pPr>
      <w:r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820420</wp:posOffset>
                </wp:positionV>
                <wp:extent cx="257175" cy="231140"/>
                <wp:effectExtent l="0" t="0" r="952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FA9" w:rsidRPr="00835BFB" w:rsidRDefault="00FC5FA9" w:rsidP="00606A3A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5BFB">
                              <w:rPr>
                                <w:rFonts w:ascii="Century" w:hAnsi="Century"/>
                                <w:sz w:val="32"/>
                                <w:szCs w:val="32"/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left:0;text-align:left;margin-left:209.95pt;margin-top:64.6pt;width:20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" stroked="f">
                <v:textbox inset="0,0,0,0">
                  <w:txbxContent>
                    <w:p w:rsidR="00FC5FA9" w:rsidRPr="00835BFB" w:rsidRDefault="00FC5FA9" w:rsidP="00606A3A">
                      <w:pPr>
                        <w:jc w:val="center"/>
                        <w:rPr>
                          <w:rFonts w:ascii="Century" w:hAnsi="Century"/>
                          <w:sz w:val="32"/>
                          <w:szCs w:val="32"/>
                          <w:lang w:val="it-IT"/>
                        </w:rPr>
                      </w:pPr>
                      <w:r w:rsidRPr="00835BFB">
                        <w:rPr>
                          <w:rFonts w:ascii="Century" w:hAnsi="Century"/>
                          <w:sz w:val="32"/>
                          <w:szCs w:val="32"/>
                          <w:lang w:val="it-I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1181100</wp:posOffset>
                </wp:positionV>
                <wp:extent cx="488315" cy="114935"/>
                <wp:effectExtent l="0" t="0" r="698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FA9" w:rsidRPr="00001398" w:rsidRDefault="00FC5FA9" w:rsidP="00606A3A">
                            <w:pPr>
                              <w:spacing w:line="240" w:lineRule="auto"/>
                              <w:rPr>
                                <w:rFonts w:ascii="Century" w:hAnsi="Century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001398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left:0;text-align:left;margin-left:198pt;margin-top:93pt;width:38.4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" stroked="f">
                <v:textbox inset="0,0,0,0">
                  <w:txbxContent>
                    <w:p w:rsidR="00FC5FA9" w:rsidRPr="00001398" w:rsidRDefault="00FC5FA9" w:rsidP="00606A3A">
                      <w:pPr>
                        <w:spacing w:line="240" w:lineRule="auto"/>
                        <w:rPr>
                          <w:rFonts w:ascii="Century" w:hAnsi="Century"/>
                          <w:sz w:val="14"/>
                          <w:szCs w:val="14"/>
                          <w:lang w:val="it-IT"/>
                        </w:rPr>
                      </w:pPr>
                      <w:r w:rsidRPr="00001398">
                        <w:rPr>
                          <w:rFonts w:ascii="Century" w:hAnsi="Century"/>
                          <w:sz w:val="14"/>
                          <w:szCs w:val="14"/>
                        </w:rPr>
                        <w:t>Нагрузка</w:t>
                      </w:r>
                    </w:p>
                  </w:txbxContent>
                </v:textbox>
              </v:shape>
            </w:pict>
          </mc:Fallback>
        </mc:AlternateContent>
      </w:r>
      <w:r w:rsidR="00A54BF6">
        <w:pict>
          <v:shape id="_x0000_i1026" type="#_x0000_t75" style="width:146.8pt;height:243.6pt">
            <v:imagedata r:id="rId22" o:title="" croptop="2219f" cropbottom="4267f"/>
          </v:shape>
        </w:pict>
      </w:r>
      <w:r w:rsidR="00C14D7B">
        <w:t>,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где:</w:t>
      </w:r>
    </w:p>
    <w:p w:rsidR="00606A3A" w:rsidRPr="00606A3A" w:rsidRDefault="00606A3A" w:rsidP="00C14D7B">
      <w:pPr>
        <w:pStyle w:val="SingleTxt"/>
        <w:ind w:left="2693" w:hanging="475"/>
        <w:rPr>
          <w:b/>
        </w:rPr>
      </w:pPr>
      <w:r w:rsidRPr="00606A3A">
        <w:rPr>
          <w:b/>
        </w:rPr>
        <w:t>a)</w:t>
      </w:r>
      <w:r w:rsidRPr="00606A3A">
        <w:rPr>
          <w:b/>
        </w:rPr>
        <w:tab/>
        <w:t>величина корректировки оборудования (устранение любого зазора между отверстием в тормозной поверхности и штифтом, соединяющим его с рычагом стенда);</w:t>
      </w:r>
    </w:p>
    <w:p w:rsidR="00606A3A" w:rsidRPr="00606A3A" w:rsidRDefault="00606A3A" w:rsidP="00C14D7B">
      <w:pPr>
        <w:pStyle w:val="SingleTxt"/>
        <w:ind w:left="2693" w:hanging="475"/>
        <w:rPr>
          <w:b/>
        </w:rPr>
      </w:pPr>
      <w:r w:rsidRPr="00606A3A">
        <w:rPr>
          <w:b/>
        </w:rPr>
        <w:t>b)</w:t>
      </w:r>
      <w:r w:rsidRPr="00606A3A">
        <w:rPr>
          <w:b/>
        </w:rPr>
        <w:tab/>
        <w:t>нагрузка, передаваемая крепежными винтами на оборудов</w:t>
      </w:r>
      <w:r w:rsidRPr="00606A3A">
        <w:rPr>
          <w:b/>
        </w:rPr>
        <w:t>а</w:t>
      </w:r>
      <w:r w:rsidRPr="00606A3A">
        <w:rPr>
          <w:b/>
        </w:rPr>
        <w:t>ние;</w:t>
      </w:r>
    </w:p>
    <w:p w:rsidR="00606A3A" w:rsidRPr="00606A3A" w:rsidRDefault="00606A3A" w:rsidP="00C14D7B">
      <w:pPr>
        <w:pStyle w:val="SingleTxt"/>
        <w:ind w:left="2693" w:hanging="475"/>
        <w:rPr>
          <w:b/>
        </w:rPr>
      </w:pPr>
      <w:r w:rsidRPr="00606A3A">
        <w:rPr>
          <w:b/>
        </w:rPr>
        <w:t>c)</w:t>
      </w:r>
      <w:r w:rsidRPr="00606A3A">
        <w:rPr>
          <w:b/>
        </w:rPr>
        <w:tab/>
        <w:t>перемещение тормозного диска, обусловленное его вращением с проскальзыванием по пластине оборудования, когда кр</w:t>
      </w:r>
      <w:r w:rsidRPr="00606A3A">
        <w:rPr>
          <w:b/>
        </w:rPr>
        <w:t>е</w:t>
      </w:r>
      <w:r w:rsidRPr="00606A3A">
        <w:rPr>
          <w:b/>
        </w:rPr>
        <w:t>пежные винты диска упираются в стенку фиксирующих о</w:t>
      </w:r>
      <w:r w:rsidRPr="00606A3A">
        <w:rPr>
          <w:b/>
        </w:rPr>
        <w:t>т</w:t>
      </w:r>
      <w:r w:rsidRPr="00606A3A">
        <w:rPr>
          <w:b/>
        </w:rPr>
        <w:t>верстий на диске;</w:t>
      </w:r>
    </w:p>
    <w:p w:rsidR="00606A3A" w:rsidRPr="00606A3A" w:rsidRDefault="00606A3A" w:rsidP="00C14D7B">
      <w:pPr>
        <w:pStyle w:val="SingleTxt"/>
        <w:ind w:left="2693" w:hanging="475"/>
        <w:rPr>
          <w:b/>
        </w:rPr>
      </w:pPr>
      <w:r w:rsidRPr="00606A3A">
        <w:rPr>
          <w:b/>
        </w:rPr>
        <w:t>d)</w:t>
      </w:r>
      <w:r w:rsidRPr="00606A3A">
        <w:rPr>
          <w:b/>
        </w:rPr>
        <w:tab/>
        <w:t>нагрузка, прилагаемая к тормозному диску;</w:t>
      </w:r>
    </w:p>
    <w:p w:rsidR="00606A3A" w:rsidRPr="00606A3A" w:rsidRDefault="00606A3A" w:rsidP="00C14D7B">
      <w:pPr>
        <w:pStyle w:val="SingleTxt"/>
        <w:ind w:left="2693" w:hanging="475"/>
        <w:rPr>
          <w:b/>
        </w:rPr>
      </w:pPr>
      <w:r w:rsidRPr="00606A3A">
        <w:rPr>
          <w:b/>
        </w:rPr>
        <w:t>e)</w:t>
      </w:r>
      <w:r w:rsidRPr="00606A3A">
        <w:rPr>
          <w:b/>
        </w:rPr>
        <w:tab/>
        <w:t>остаточная деформация тормозного диска (начиная с точки А).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2.3</w:t>
      </w:r>
      <w:r w:rsidRPr="00606A3A">
        <w:rPr>
          <w:b/>
        </w:rPr>
        <w:tab/>
        <w:t>Результаты испытания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Диск не должен подвергаться остаточной деформации до достиж</w:t>
      </w:r>
      <w:r w:rsidRPr="00606A3A">
        <w:rPr>
          <w:b/>
        </w:rPr>
        <w:t>е</w:t>
      </w:r>
      <w:r w:rsidRPr="00606A3A">
        <w:rPr>
          <w:b/>
        </w:rPr>
        <w:t xml:space="preserve">ния силы F, указанной в таблице </w:t>
      </w:r>
      <w:r w:rsidR="00955870">
        <w:rPr>
          <w:b/>
        </w:rPr>
        <w:t>А</w:t>
      </w:r>
      <w:r w:rsidRPr="00606A3A">
        <w:rPr>
          <w:b/>
        </w:rPr>
        <w:t>1</w:t>
      </w:r>
      <w:r w:rsidR="00955870">
        <w:rPr>
          <w:b/>
        </w:rPr>
        <w:t>4/2.2.5</w:t>
      </w:r>
      <w:r w:rsidRPr="00606A3A">
        <w:rPr>
          <w:b/>
        </w:rPr>
        <w:t>; измерение силы д</w:t>
      </w:r>
      <w:r w:rsidRPr="00606A3A">
        <w:rPr>
          <w:b/>
        </w:rPr>
        <w:t>е</w:t>
      </w:r>
      <w:r w:rsidRPr="00606A3A">
        <w:rPr>
          <w:b/>
        </w:rPr>
        <w:t>формации должно производиться в точке А, как показано на рис. 2.</w:t>
      </w:r>
    </w:p>
    <w:p w:rsidR="00606A3A" w:rsidRPr="00606A3A" w:rsidRDefault="00606A3A" w:rsidP="00955870">
      <w:pPr>
        <w:pStyle w:val="SingleTxt"/>
        <w:keepNext/>
        <w:tabs>
          <w:tab w:val="clear" w:pos="1742"/>
        </w:tabs>
        <w:ind w:left="2217" w:hanging="950"/>
        <w:rPr>
          <w:b/>
        </w:rPr>
      </w:pPr>
      <w:r w:rsidRPr="00606A3A">
        <w:rPr>
          <w:b/>
        </w:rPr>
        <w:lastRenderedPageBreak/>
        <w:t>3.</w:t>
      </w:r>
      <w:r w:rsidRPr="00606A3A">
        <w:rPr>
          <w:b/>
        </w:rPr>
        <w:tab/>
        <w:t>Проверка соблюдения требований, предъявляемых к испытанию транспортного средства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3.1</w:t>
      </w:r>
      <w:r w:rsidRPr="00606A3A">
        <w:rPr>
          <w:b/>
        </w:rPr>
        <w:tab/>
        <w:t>Испытуемое транспортное средство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Транспортное средство, являющееся репрезентативным для от</w:t>
      </w:r>
      <w:r w:rsidRPr="00606A3A">
        <w:rPr>
          <w:b/>
        </w:rPr>
        <w:t>о</w:t>
      </w:r>
      <w:r w:rsidRPr="00606A3A">
        <w:rPr>
          <w:b/>
        </w:rPr>
        <w:t>бранной испытуемой группы (см. определение в пункте 5.3.6 настоящих Правил), для которого испрашивается официальное утверждение или протокол испытания сменного тормозного диска, оборудуют этим сменным тормозным диском, а также устройств</w:t>
      </w:r>
      <w:r w:rsidRPr="00606A3A">
        <w:rPr>
          <w:b/>
        </w:rPr>
        <w:t>а</w:t>
      </w:r>
      <w:r w:rsidRPr="00606A3A">
        <w:rPr>
          <w:b/>
        </w:rPr>
        <w:t>ми для испытания тормозов на основании положений Правил № 78</w:t>
      </w:r>
      <w:r w:rsidR="00955870" w:rsidRPr="00955870">
        <w:rPr>
          <w:b/>
        </w:rPr>
        <w:t xml:space="preserve"> </w:t>
      </w:r>
      <w:r w:rsidR="00955870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Сменный тормозной диск устанавливают на данное колесо вместе с соответствующей тормозной накладкой, которая была офиц</w:t>
      </w:r>
      <w:r w:rsidRPr="00606A3A">
        <w:rPr>
          <w:b/>
        </w:rPr>
        <w:t>и</w:t>
      </w:r>
      <w:r w:rsidRPr="00606A3A">
        <w:rPr>
          <w:b/>
        </w:rPr>
        <w:t>ально утверждена по типу конструкции на основании Правил № 78 или 90</w:t>
      </w:r>
      <w:r w:rsidR="00955870" w:rsidRPr="00955870">
        <w:rPr>
          <w:b/>
        </w:rPr>
        <w:t xml:space="preserve"> </w:t>
      </w:r>
      <w:r w:rsidR="00955870" w:rsidRPr="00606A3A">
        <w:rPr>
          <w:b/>
        </w:rPr>
        <w:t>ООН</w:t>
      </w:r>
      <w:r w:rsidRPr="00606A3A">
        <w:rPr>
          <w:b/>
        </w:rPr>
        <w:t>, представленной изготовителем транспортного средства.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Если единообразной процедуры, устанавливающей соответству</w:t>
      </w:r>
      <w:r w:rsidRPr="00606A3A">
        <w:rPr>
          <w:b/>
        </w:rPr>
        <w:t>ю</w:t>
      </w:r>
      <w:r w:rsidRPr="00606A3A">
        <w:rPr>
          <w:b/>
        </w:rPr>
        <w:t>щий метод торможения, нет, то испытание проводят по согласов</w:t>
      </w:r>
      <w:r w:rsidRPr="00606A3A">
        <w:rPr>
          <w:b/>
        </w:rPr>
        <w:t>а</w:t>
      </w:r>
      <w:r w:rsidRPr="00606A3A">
        <w:rPr>
          <w:b/>
        </w:rPr>
        <w:t>нию с технической службой. Все испытания, перечисленные ниже, проводят на притертых тормозах.</w:t>
      </w:r>
    </w:p>
    <w:p w:rsidR="00606A3A" w:rsidRPr="00606A3A" w:rsidRDefault="00606A3A" w:rsidP="00742CB3">
      <w:pPr>
        <w:pStyle w:val="SingleTxt"/>
        <w:tabs>
          <w:tab w:val="clear" w:pos="1742"/>
          <w:tab w:val="clear" w:pos="2218"/>
          <w:tab w:val="left" w:pos="2214"/>
        </w:tabs>
        <w:ind w:left="2218" w:hanging="951"/>
        <w:rPr>
          <w:b/>
        </w:rPr>
      </w:pPr>
      <w:r w:rsidRPr="00606A3A">
        <w:rPr>
          <w:b/>
        </w:rPr>
        <w:tab/>
        <w:t>Одну и ту же программу "притирки" используют как для сменных, так и для оригинальных тормозных дисков.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</w:t>
      </w:r>
      <w:r w:rsidRPr="00606A3A">
        <w:rPr>
          <w:b/>
        </w:rPr>
        <w:tab/>
        <w:t>Система рабочего тормоза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3.2.1</w:t>
      </w:r>
      <w:r w:rsidRPr="00606A3A">
        <w:rPr>
          <w:b/>
        </w:rPr>
        <w:tab/>
        <w:t>Измерение температуры тормозов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Эту процедуру осуществляют в соответствии с пунктом 2.4 прил</w:t>
      </w:r>
      <w:r w:rsidRPr="00606A3A">
        <w:rPr>
          <w:b/>
        </w:rPr>
        <w:t>о</w:t>
      </w:r>
      <w:r w:rsidRPr="00606A3A">
        <w:rPr>
          <w:b/>
        </w:rPr>
        <w:t>жения 3 к Правилам № 78</w:t>
      </w:r>
      <w:r w:rsidR="00955870" w:rsidRPr="00955870">
        <w:rPr>
          <w:b/>
        </w:rPr>
        <w:t xml:space="preserve"> </w:t>
      </w:r>
      <w:r w:rsidR="00955870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3.2.2</w:t>
      </w:r>
      <w:r w:rsidRPr="00606A3A">
        <w:rPr>
          <w:b/>
        </w:rPr>
        <w:tab/>
        <w:t>Процедура приработки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Эту процедуру осуществляют в соответствии с пунктом 2.5 прил</w:t>
      </w:r>
      <w:r w:rsidRPr="00606A3A">
        <w:rPr>
          <w:b/>
        </w:rPr>
        <w:t>о</w:t>
      </w:r>
      <w:r w:rsidRPr="00606A3A">
        <w:rPr>
          <w:b/>
        </w:rPr>
        <w:t>жения 3 к Правилам № 78</w:t>
      </w:r>
      <w:r w:rsidR="00955870" w:rsidRPr="00955870">
        <w:rPr>
          <w:b/>
        </w:rPr>
        <w:t xml:space="preserve"> </w:t>
      </w:r>
      <w:r w:rsidR="00955870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3.2.3</w:t>
      </w:r>
      <w:r w:rsidRPr="00606A3A">
        <w:rPr>
          <w:b/>
        </w:rPr>
        <w:tab/>
        <w:t>Испытание на торможение на сухой поверхности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проводят в соответствии с пунктом 3 приложения 3 к Правилам № 78</w:t>
      </w:r>
      <w:r w:rsidR="00955870" w:rsidRPr="00955870">
        <w:rPr>
          <w:b/>
        </w:rPr>
        <w:t xml:space="preserve"> </w:t>
      </w:r>
      <w:r w:rsidR="00955870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3.2.4</w:t>
      </w:r>
      <w:r w:rsidRPr="00606A3A">
        <w:rPr>
          <w:b/>
        </w:rPr>
        <w:tab/>
        <w:t>Испытание с влажными тормозами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проводят в соответствии с пунктом 6 приложения 3 к Правилам № 78</w:t>
      </w:r>
      <w:r w:rsidR="00955870" w:rsidRPr="00955870">
        <w:rPr>
          <w:b/>
        </w:rPr>
        <w:t xml:space="preserve"> </w:t>
      </w:r>
      <w:r w:rsidR="00955870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3.2.5</w:t>
      </w:r>
      <w:r w:rsidRPr="00606A3A">
        <w:rPr>
          <w:b/>
        </w:rPr>
        <w:tab/>
        <w:t>Испытание тормозов на потерю эффективности при нагреве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применимо к транспортным средствам категорий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проводят в соответствии с пунктом 7 приложения 3 к Правилам № 78</w:t>
      </w:r>
      <w:r w:rsidR="00955870" w:rsidRPr="00955870">
        <w:rPr>
          <w:b/>
        </w:rPr>
        <w:t xml:space="preserve"> </w:t>
      </w:r>
      <w:r w:rsidR="00955870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3.2.6</w:t>
      </w:r>
      <w:r w:rsidRPr="00606A3A">
        <w:rPr>
          <w:b/>
        </w:rPr>
        <w:tab/>
        <w:t>Проверка динамических фрикционных свойств (сопоставительное испытание, проводимое на отдельном колесе)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случае этого испытания транспортное средство находится в гр</w:t>
      </w:r>
      <w:r w:rsidRPr="00606A3A">
        <w:rPr>
          <w:b/>
        </w:rPr>
        <w:t>у</w:t>
      </w:r>
      <w:r w:rsidRPr="00606A3A">
        <w:rPr>
          <w:b/>
        </w:rPr>
        <w:t>женом состоянии и все нажатия на педаль тормоза производят на ровной дороге при отключенном двигателе.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lastRenderedPageBreak/>
        <w:tab/>
        <w:t>Система рабочего тормоза транспортного средства должна быть оснащена устройством, позволяющим отсоединять тормоза пере</w:t>
      </w:r>
      <w:r w:rsidRPr="00606A3A">
        <w:rPr>
          <w:b/>
        </w:rPr>
        <w:t>д</w:t>
      </w:r>
      <w:r w:rsidRPr="00606A3A">
        <w:rPr>
          <w:b/>
        </w:rPr>
        <w:t>них колес от тормозов задних колес, с тем чтобы они во всех сл</w:t>
      </w:r>
      <w:r w:rsidRPr="00606A3A">
        <w:rPr>
          <w:b/>
        </w:rPr>
        <w:t>у</w:t>
      </w:r>
      <w:r w:rsidRPr="00606A3A">
        <w:rPr>
          <w:b/>
        </w:rPr>
        <w:t>чаях работали независимо друг от друга.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Если в связи со сменным тормозным диском для тормозов пере</w:t>
      </w:r>
      <w:r w:rsidRPr="00606A3A">
        <w:rPr>
          <w:b/>
        </w:rPr>
        <w:t>д</w:t>
      </w:r>
      <w:r w:rsidRPr="00606A3A">
        <w:rPr>
          <w:b/>
        </w:rPr>
        <w:t>них колес требуется официальное утверждение или протокол и</w:t>
      </w:r>
      <w:r w:rsidRPr="00606A3A">
        <w:rPr>
          <w:b/>
        </w:rPr>
        <w:t>с</w:t>
      </w:r>
      <w:r w:rsidRPr="00606A3A">
        <w:rPr>
          <w:b/>
        </w:rPr>
        <w:t>пытания соответствующей детали, то на протяжении всего исп</w:t>
      </w:r>
      <w:r w:rsidRPr="00606A3A">
        <w:rPr>
          <w:b/>
        </w:rPr>
        <w:t>ы</w:t>
      </w:r>
      <w:r w:rsidRPr="00606A3A">
        <w:rPr>
          <w:b/>
        </w:rPr>
        <w:t>тания тормоза задних колес отключают.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Если в связи со сменным тормозным диском для тормозов задних колес требуется официальное утверждение или протокол испыт</w:t>
      </w:r>
      <w:r w:rsidRPr="00606A3A">
        <w:rPr>
          <w:b/>
        </w:rPr>
        <w:t>а</w:t>
      </w:r>
      <w:r w:rsidRPr="00606A3A">
        <w:rPr>
          <w:b/>
        </w:rPr>
        <w:t>ния соответствующей детали, то на протяжении всего испытания тормоза передних колес отключают.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3.2.6.1</w:t>
      </w:r>
      <w:r w:rsidRPr="00606A3A">
        <w:rPr>
          <w:b/>
        </w:rPr>
        <w:tab/>
        <w:t>Испытание на сравнение эффективности холодных тормозов.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606A3A">
        <w:rPr>
          <w:b/>
        </w:rPr>
        <w:tab/>
        <w:t>В случае холодных тормозов эффективность сменного тормозного диска сравнивают с эффективностью оригинальных дисков по р</w:t>
      </w:r>
      <w:r w:rsidRPr="00606A3A">
        <w:rPr>
          <w:b/>
        </w:rPr>
        <w:t>е</w:t>
      </w:r>
      <w:r w:rsidRPr="00606A3A">
        <w:rPr>
          <w:b/>
        </w:rPr>
        <w:t>зультатам испытания, описанного ниже</w:t>
      </w:r>
      <w:r w:rsidRPr="00606A3A">
        <w:rPr>
          <w:b/>
          <w:bCs/>
        </w:rPr>
        <w:t>.</w:t>
      </w:r>
    </w:p>
    <w:p w:rsidR="00606A3A" w:rsidRPr="00606A3A" w:rsidRDefault="00606A3A" w:rsidP="0095587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3.2.6.2</w:t>
      </w:r>
      <w:r w:rsidRPr="00606A3A">
        <w:rPr>
          <w:b/>
        </w:rPr>
        <w:tab/>
        <w:t>При сменном тормозном диске производят не менее шести посл</w:t>
      </w:r>
      <w:r w:rsidRPr="00606A3A">
        <w:rPr>
          <w:b/>
        </w:rPr>
        <w:t>е</w:t>
      </w:r>
      <w:r w:rsidRPr="00606A3A">
        <w:rPr>
          <w:b/>
        </w:rPr>
        <w:t>довательных нажатий на педаль тормоза с приложением различн</w:t>
      </w:r>
      <w:r w:rsidRPr="00606A3A">
        <w:rPr>
          <w:b/>
        </w:rPr>
        <w:t>о</w:t>
      </w:r>
      <w:r w:rsidRPr="00606A3A">
        <w:rPr>
          <w:b/>
        </w:rPr>
        <w:t>го, постепенно увеличивающегося контрольного усилия или да</w:t>
      </w:r>
      <w:r w:rsidRPr="00606A3A">
        <w:rPr>
          <w:b/>
        </w:rPr>
        <w:t>в</w:t>
      </w:r>
      <w:r w:rsidRPr="00606A3A">
        <w:rPr>
          <w:b/>
        </w:rPr>
        <w:t>ления в тормозной магистрали до момента, когда колеса блокир</w:t>
      </w:r>
      <w:r w:rsidRPr="00606A3A">
        <w:rPr>
          <w:b/>
        </w:rPr>
        <w:t>у</w:t>
      </w:r>
      <w:r w:rsidRPr="00606A3A">
        <w:rPr>
          <w:b/>
        </w:rPr>
        <w:t>ются, или до достижения среднего значения полного замедления, равного 6 м/с</w:t>
      </w:r>
      <w:r w:rsidRPr="00606A3A">
        <w:rPr>
          <w:b/>
          <w:vertAlign w:val="superscript"/>
        </w:rPr>
        <w:t>2</w:t>
      </w:r>
      <w:r w:rsidRPr="00606A3A">
        <w:rPr>
          <w:b/>
        </w:rPr>
        <w:t>, либо до достижения максимального усилия торм</w:t>
      </w:r>
      <w:r w:rsidRPr="00606A3A">
        <w:rPr>
          <w:b/>
        </w:rPr>
        <w:t>о</w:t>
      </w:r>
      <w:r w:rsidRPr="00606A3A">
        <w:rPr>
          <w:b/>
        </w:rPr>
        <w:t>жения или давления в тормозной магистрали, допустимых для данной категории транспортного средства; при этом начальная скорость в ходе испытания установленных на передних или задних осях тормозных дисков должна соответствовать величинам, ук</w:t>
      </w:r>
      <w:r w:rsidRPr="00606A3A">
        <w:rPr>
          <w:b/>
        </w:rPr>
        <w:t>а</w:t>
      </w:r>
      <w:r w:rsidRPr="00606A3A">
        <w:rPr>
          <w:b/>
        </w:rPr>
        <w:t>занным в таблице ниже:</w:t>
      </w:r>
    </w:p>
    <w:p w:rsid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Таблица A14/3.2.6.2</w:t>
      </w:r>
    </w:p>
    <w:p w:rsidR="00955870" w:rsidRPr="00A853AC" w:rsidRDefault="00955870" w:rsidP="00A853AC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890"/>
        <w:gridCol w:w="1725"/>
      </w:tblGrid>
      <w:tr w:rsidR="00D55638" w:rsidRPr="00955870" w:rsidTr="007C2D46">
        <w:trPr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40"/>
              <w:rPr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Категория транспортного средства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95587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Испытательная скорость в км/ч</w:t>
            </w:r>
          </w:p>
        </w:tc>
      </w:tr>
      <w:tr w:rsidR="00D55638" w:rsidRPr="00955870" w:rsidTr="007C2D46">
        <w:trPr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40"/>
              <w:rPr>
                <w:b/>
                <w:i/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Переднее колесо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Заднее колесо</w:t>
            </w:r>
          </w:p>
        </w:tc>
      </w:tr>
      <w:tr w:rsidR="00955870" w:rsidRPr="00955870" w:rsidTr="00955870">
        <w:trPr>
          <w:trHeight w:hRule="exact" w:val="115"/>
          <w:tblHeader/>
        </w:trPr>
        <w:tc>
          <w:tcPr>
            <w:tcW w:w="29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</w:tr>
      <w:tr w:rsidR="00955870" w:rsidRPr="00955870" w:rsidTr="00955870"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L</w:t>
            </w:r>
            <w:r w:rsidRPr="00955870">
              <w:rPr>
                <w:b/>
                <w:sz w:val="17"/>
                <w:vertAlign w:val="subscript"/>
              </w:rPr>
              <w:t>1</w:t>
            </w:r>
            <w:r w:rsidRPr="00955870">
              <w:rPr>
                <w:b/>
                <w:sz w:val="17"/>
              </w:rPr>
              <w:t>, L</w:t>
            </w:r>
            <w:r w:rsidRPr="00955870">
              <w:rPr>
                <w:b/>
                <w:sz w:val="17"/>
                <w:vertAlign w:val="subscript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30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30</w:t>
            </w:r>
          </w:p>
        </w:tc>
      </w:tr>
      <w:tr w:rsidR="00955870" w:rsidTr="0095587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L</w:t>
            </w:r>
            <w:r w:rsidRPr="00955870">
              <w:rPr>
                <w:b/>
                <w:sz w:val="17"/>
                <w:vertAlign w:val="subscript"/>
              </w:rPr>
              <w:t>3</w:t>
            </w:r>
            <w:r w:rsidRPr="00955870">
              <w:rPr>
                <w:b/>
                <w:sz w:val="17"/>
              </w:rPr>
              <w:t>, L</w:t>
            </w:r>
            <w:r w:rsidRPr="00955870">
              <w:rPr>
                <w:b/>
                <w:sz w:val="17"/>
                <w:vertAlign w:val="subscript"/>
              </w:rPr>
              <w:t>4</w:t>
            </w:r>
            <w:r w:rsidRPr="00955870">
              <w:rPr>
                <w:b/>
                <w:sz w:val="17"/>
              </w:rPr>
              <w:t>, L</w:t>
            </w:r>
            <w:r w:rsidRPr="00955870">
              <w:rPr>
                <w:b/>
                <w:sz w:val="17"/>
                <w:vertAlign w:val="subscript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870" w:rsidRPr="00955870" w:rsidRDefault="00955870" w:rsidP="00955870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45</w:t>
            </w:r>
          </w:p>
        </w:tc>
      </w:tr>
    </w:tbl>
    <w:p w:rsidR="00955870" w:rsidRPr="00A853AC" w:rsidRDefault="00955870" w:rsidP="00A853AC">
      <w:pPr>
        <w:pStyle w:val="SingleTxt"/>
        <w:spacing w:after="0" w:line="120" w:lineRule="exact"/>
        <w:rPr>
          <w:b/>
          <w:sz w:val="10"/>
        </w:rPr>
      </w:pPr>
    </w:p>
    <w:p w:rsidR="00A853AC" w:rsidRPr="00A853AC" w:rsidRDefault="00A853AC" w:rsidP="00A853AC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A853AC">
      <w:pPr>
        <w:pStyle w:val="SingleTxt"/>
        <w:ind w:left="2218"/>
        <w:rPr>
          <w:b/>
        </w:rPr>
      </w:pPr>
      <w:r w:rsidRPr="00606A3A">
        <w:rPr>
          <w:b/>
        </w:rPr>
        <w:t>Первоначальная температура тормозного диска перед каждым нажатием на педаль составляет ≤80 °С.</w:t>
      </w:r>
    </w:p>
    <w:p w:rsidR="00606A3A" w:rsidRPr="00606A3A" w:rsidRDefault="00606A3A" w:rsidP="00A853AC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3.2.6.3</w:t>
      </w:r>
      <w:r w:rsidRPr="00606A3A">
        <w:rPr>
          <w:b/>
        </w:rPr>
        <w:tab/>
        <w:t>Испытание тормозов, описанное в пункте 3.2.6.2, также проводят с использованием оригинального тормозного диска.</w:t>
      </w:r>
    </w:p>
    <w:p w:rsidR="00606A3A" w:rsidRPr="00606A3A" w:rsidRDefault="00606A3A" w:rsidP="006F04A1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3.2.6.4</w:t>
      </w:r>
      <w:r w:rsidRPr="00606A3A">
        <w:rPr>
          <w:b/>
        </w:rPr>
        <w:tab/>
        <w:t>Динамические фрикционные свойства сменного тормозного диска можно считать аналогичными свойствам оригинального тормо</w:t>
      </w:r>
      <w:r w:rsidRPr="00606A3A">
        <w:rPr>
          <w:b/>
        </w:rPr>
        <w:t>з</w:t>
      </w:r>
      <w:r w:rsidRPr="00606A3A">
        <w:rPr>
          <w:b/>
        </w:rPr>
        <w:t>ного диска при условии, что достигаемые значения среднего по</w:t>
      </w:r>
      <w:r w:rsidRPr="00606A3A">
        <w:rPr>
          <w:b/>
        </w:rPr>
        <w:t>л</w:t>
      </w:r>
      <w:r w:rsidRPr="00606A3A">
        <w:rPr>
          <w:b/>
        </w:rPr>
        <w:t>ного замедления при одинаковых величинах рабочего давления или одних и тех же усилиях, прилагаемых на педаль тормоза, в верхней части образовавшейся кривой, соответствующей 2/3 ее длины, не отклоняются более чем на ±15% или ±0,4 м/с</w:t>
      </w:r>
      <w:r w:rsidRPr="00606A3A">
        <w:rPr>
          <w:b/>
          <w:vertAlign w:val="superscript"/>
        </w:rPr>
        <w:t>2</w:t>
      </w:r>
      <w:r w:rsidRPr="00606A3A">
        <w:rPr>
          <w:b/>
        </w:rPr>
        <w:t xml:space="preserve"> от знач</w:t>
      </w:r>
      <w:r w:rsidRPr="00606A3A">
        <w:rPr>
          <w:b/>
        </w:rPr>
        <w:t>е</w:t>
      </w:r>
      <w:r w:rsidRPr="00606A3A">
        <w:rPr>
          <w:b/>
        </w:rPr>
        <w:t>ний, полученных на оригинальном тормозном диске (см. пример кривой на рис. 3 и 4).</w:t>
      </w:r>
    </w:p>
    <w:p w:rsidR="00606A3A" w:rsidRPr="00606A3A" w:rsidRDefault="00606A3A" w:rsidP="00E30B6B">
      <w:pPr>
        <w:pStyle w:val="SingleTxt"/>
        <w:keepNext/>
        <w:rPr>
          <w:b/>
        </w:rPr>
      </w:pPr>
      <w:r w:rsidRPr="00606A3A">
        <w:rPr>
          <w:b/>
        </w:rPr>
        <w:lastRenderedPageBreak/>
        <w:tab/>
      </w:r>
      <w:r w:rsidRPr="00606A3A">
        <w:rPr>
          <w:b/>
        </w:rPr>
        <w:tab/>
        <w:t>Рис. 3</w:t>
      </w:r>
    </w:p>
    <w:p w:rsidR="00606A3A" w:rsidRPr="00606A3A" w:rsidRDefault="00742CB3" w:rsidP="00E30B6B">
      <w:pPr>
        <w:pStyle w:val="SingleTxt"/>
        <w:spacing w:line="240" w:lineRule="auto"/>
      </w:pPr>
      <w:r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A4726" wp14:editId="65D85225">
                <wp:simplePos x="0" y="0"/>
                <wp:positionH relativeFrom="column">
                  <wp:posOffset>2916555</wp:posOffset>
                </wp:positionH>
                <wp:positionV relativeFrom="paragraph">
                  <wp:posOffset>462915</wp:posOffset>
                </wp:positionV>
                <wp:extent cx="1245870" cy="2286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282230" w:rsidRDefault="00FC5FA9" w:rsidP="00606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230">
                              <w:rPr>
                                <w:sz w:val="16"/>
                                <w:szCs w:val="16"/>
                              </w:rPr>
                              <w:t>(±15% или ±0,4 м/с</w:t>
                            </w:r>
                            <w:r w:rsidRPr="0028223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left:0;text-align:left;margin-left:229.65pt;margin-top:36.45pt;width:98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" stroked="f">
                <v:textbox inset=".5mm,.3mm,.5mm,.3mm">
                  <w:txbxContent>
                    <w:p w:rsidR="00FC5FA9" w:rsidRPr="00282230" w:rsidRDefault="00FC5FA9" w:rsidP="00606A3A">
                      <w:pPr>
                        <w:rPr>
                          <w:sz w:val="16"/>
                          <w:szCs w:val="16"/>
                        </w:rPr>
                      </w:pPr>
                      <w:r w:rsidRPr="00282230">
                        <w:rPr>
                          <w:sz w:val="16"/>
                          <w:szCs w:val="16"/>
                        </w:rPr>
                        <w:t>(±15% или ±0,4 м/с</w:t>
                      </w:r>
                      <w:proofErr w:type="gramStart"/>
                      <w:r w:rsidRPr="00282230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  <w:r w:rsidRPr="00282230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6A081" wp14:editId="0238450A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247650</wp:posOffset>
                </wp:positionV>
                <wp:extent cx="932180" cy="29591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282230" w:rsidRDefault="00FC5FA9" w:rsidP="00606A3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− 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>Замедление −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[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>м/с</w:t>
                            </w:r>
                            <w:r w:rsidRPr="0028223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left:0;text-align:left;margin-left:126pt;margin-top:19.5pt;width:73.4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" stroked="f">
                <v:textbox inset=".5mm,.3mm,.5mm,.3mm">
                  <w:txbxContent>
                    <w:p w:rsidR="00FC5FA9" w:rsidRPr="00282230" w:rsidRDefault="00FC5FA9" w:rsidP="00606A3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 xml:space="preserve">− </w:t>
                      </w:r>
                      <w:r w:rsidRPr="00282230">
                        <w:rPr>
                          <w:sz w:val="16"/>
                          <w:szCs w:val="16"/>
                        </w:rPr>
                        <w:t xml:space="preserve">Замедление </w:t>
                      </w:r>
                      <w:proofErr w:type="gramStart"/>
                      <w:r w:rsidRPr="00282230">
                        <w:rPr>
                          <w:sz w:val="16"/>
                          <w:szCs w:val="16"/>
                        </w:rPr>
                        <w:t>−</w:t>
                      </w:r>
                      <w:proofErr w:type="gramEnd"/>
                      <w:r w:rsidRPr="00282230">
                        <w:rPr>
                          <w:sz w:val="16"/>
                          <w:szCs w:val="16"/>
                        </w:rPr>
                        <w:br/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[</w:t>
                      </w:r>
                      <w:r w:rsidRPr="00282230">
                        <w:rPr>
                          <w:sz w:val="16"/>
                          <w:szCs w:val="16"/>
                        </w:rPr>
                        <w:t>м/с</w:t>
                      </w:r>
                      <w:r w:rsidRPr="00282230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D51BF" wp14:editId="50F5E04F">
                <wp:simplePos x="0" y="0"/>
                <wp:positionH relativeFrom="column">
                  <wp:posOffset>1925955</wp:posOffset>
                </wp:positionH>
                <wp:positionV relativeFrom="paragraph">
                  <wp:posOffset>2065655</wp:posOffset>
                </wp:positionV>
                <wp:extent cx="594995" cy="17208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282230" w:rsidRDefault="00FC5FA9" w:rsidP="00606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+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>0,4 м/с</w:t>
                            </w:r>
                            <w:r w:rsidRPr="0028223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151.65pt;margin-top:162.65pt;width:46.8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" stroked="f">
                <v:textbox inset=".5mm,.3mm,.5mm,.3mm">
                  <w:txbxContent>
                    <w:p w:rsidR="00FC5FA9" w:rsidRPr="00282230" w:rsidRDefault="00FC5FA9" w:rsidP="00606A3A">
                      <w:pPr>
                        <w:rPr>
                          <w:sz w:val="16"/>
                          <w:szCs w:val="16"/>
                        </w:rPr>
                      </w:pP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+</w:t>
                      </w:r>
                      <w:r w:rsidRPr="00282230">
                        <w:rPr>
                          <w:sz w:val="16"/>
                          <w:szCs w:val="16"/>
                        </w:rPr>
                        <w:t>0</w:t>
                      </w:r>
                      <w:proofErr w:type="gramStart"/>
                      <w:r w:rsidRPr="00282230">
                        <w:rPr>
                          <w:sz w:val="16"/>
                          <w:szCs w:val="16"/>
                        </w:rPr>
                        <w:t>,4</w:t>
                      </w:r>
                      <w:proofErr w:type="gramEnd"/>
                      <w:r w:rsidRPr="00282230">
                        <w:rPr>
                          <w:sz w:val="16"/>
                          <w:szCs w:val="16"/>
                        </w:rPr>
                        <w:t xml:space="preserve"> м/с</w:t>
                      </w:r>
                      <w:r w:rsidRPr="00282230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B11F7" wp14:editId="54DCED59">
                <wp:simplePos x="0" y="0"/>
                <wp:positionH relativeFrom="column">
                  <wp:posOffset>2923540</wp:posOffset>
                </wp:positionH>
                <wp:positionV relativeFrom="paragraph">
                  <wp:posOffset>2313305</wp:posOffset>
                </wp:positionV>
                <wp:extent cx="594995" cy="17208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282230" w:rsidRDefault="00FC5FA9" w:rsidP="00606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230">
                              <w:rPr>
                                <w:sz w:val="16"/>
                                <w:szCs w:val="16"/>
                              </w:rPr>
                              <w:t>−0,4 м/с</w:t>
                            </w:r>
                            <w:r w:rsidRPr="0028223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left:0;text-align:left;margin-left:230.2pt;margin-top:182.15pt;width:46.8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" stroked="f">
                <v:textbox inset=".5mm,.3mm,.5mm,.3mm">
                  <w:txbxContent>
                    <w:p w:rsidR="00FC5FA9" w:rsidRPr="00282230" w:rsidRDefault="00FC5FA9" w:rsidP="00606A3A">
                      <w:pPr>
                        <w:rPr>
                          <w:sz w:val="16"/>
                          <w:szCs w:val="16"/>
                        </w:rPr>
                      </w:pPr>
                      <w:r w:rsidRPr="00282230">
                        <w:rPr>
                          <w:sz w:val="16"/>
                          <w:szCs w:val="16"/>
                        </w:rPr>
                        <w:t>−0,4 м/с</w:t>
                      </w:r>
                      <w:proofErr w:type="gramStart"/>
                      <w:r w:rsidRPr="00282230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2638425</wp:posOffset>
                </wp:positionV>
                <wp:extent cx="724535" cy="16256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282230" w:rsidRDefault="00FC5FA9" w:rsidP="00606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230">
                              <w:rPr>
                                <w:sz w:val="16"/>
                                <w:szCs w:val="16"/>
                              </w:rPr>
                              <w:t xml:space="preserve">− Р </w:t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−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[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>бар</w:t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left:0;text-align:left;margin-left:265.6pt;margin-top:207.75pt;width:57.0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" stroked="f">
                <v:textbox inset=".5mm,.3mm,.5mm,.3mm">
                  <w:txbxContent>
                    <w:p w:rsidR="00FC5FA9" w:rsidRPr="00282230" w:rsidRDefault="00FC5FA9" w:rsidP="00606A3A">
                      <w:pPr>
                        <w:rPr>
                          <w:sz w:val="16"/>
                          <w:szCs w:val="16"/>
                        </w:rPr>
                      </w:pPr>
                      <w:r w:rsidRPr="00282230">
                        <w:rPr>
                          <w:sz w:val="16"/>
                          <w:szCs w:val="16"/>
                        </w:rPr>
                        <w:t xml:space="preserve">− </w:t>
                      </w:r>
                      <w:proofErr w:type="gramStart"/>
                      <w:r w:rsidRPr="00282230">
                        <w:rPr>
                          <w:sz w:val="16"/>
                          <w:szCs w:val="16"/>
                        </w:rPr>
                        <w:t>Р</w:t>
                      </w:r>
                      <w:proofErr w:type="gramEnd"/>
                      <w:r w:rsidRPr="002822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−</w:t>
                      </w:r>
                      <w:r w:rsidRPr="002822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[</w:t>
                      </w:r>
                      <w:r w:rsidRPr="00282230">
                        <w:rPr>
                          <w:sz w:val="16"/>
                          <w:szCs w:val="16"/>
                        </w:rPr>
                        <w:t>бар</w:t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w:drawing>
          <wp:inline distT="0" distB="0" distL="0" distR="0">
            <wp:extent cx="3402330" cy="3010535"/>
            <wp:effectExtent l="0" t="0" r="7620" b="0"/>
            <wp:docPr id="38" name="Picture 38" descr="132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13241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Рис. 4</w:t>
      </w:r>
    </w:p>
    <w:p w:rsidR="00606A3A" w:rsidRPr="00606A3A" w:rsidRDefault="00B07385" w:rsidP="00E30B6B">
      <w:pPr>
        <w:pStyle w:val="SingleTxt"/>
        <w:spacing w:line="240" w:lineRule="auto"/>
      </w:pPr>
      <w:r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A1FBA" wp14:editId="27DFF25F">
                <wp:simplePos x="0" y="0"/>
                <wp:positionH relativeFrom="column">
                  <wp:posOffset>2320290</wp:posOffset>
                </wp:positionH>
                <wp:positionV relativeFrom="paragraph">
                  <wp:posOffset>1966883</wp:posOffset>
                </wp:positionV>
                <wp:extent cx="1886585" cy="15557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A90478" w:rsidRDefault="00FC5FA9" w:rsidP="00606A3A">
                            <w:pPr>
                              <w:spacing w:line="240" w:lineRule="auto"/>
                              <w:rPr>
                                <w:color w:val="00FF00"/>
                                <w:sz w:val="18"/>
                                <w:szCs w:val="18"/>
                              </w:rPr>
                            </w:pPr>
                            <w:r w:rsidRPr="00A90478">
                              <w:rPr>
                                <w:color w:val="00FF00"/>
                                <w:sz w:val="18"/>
                                <w:szCs w:val="18"/>
                              </w:rPr>
                              <w:t>Оригинальный тормозной диск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left:0;text-align:left;margin-left:182.7pt;margin-top:154.85pt;width:148.5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" stroked="f">
                <v:textbox inset=".5mm,.3mm,.5mm,.3mm">
                  <w:txbxContent>
                    <w:p w:rsidR="00FC5FA9" w:rsidRPr="00A90478" w:rsidRDefault="00FC5FA9" w:rsidP="00606A3A">
                      <w:pPr>
                        <w:spacing w:line="240" w:lineRule="auto"/>
                        <w:rPr>
                          <w:color w:val="00FF00"/>
                          <w:sz w:val="18"/>
                          <w:szCs w:val="18"/>
                        </w:rPr>
                      </w:pPr>
                      <w:r w:rsidRPr="00A90478">
                        <w:rPr>
                          <w:color w:val="00FF00"/>
                          <w:sz w:val="18"/>
                          <w:szCs w:val="18"/>
                        </w:rPr>
                        <w:t>Оригинальный тормозной диск</w:t>
                      </w:r>
                    </w:p>
                  </w:txbxContent>
                </v:textbox>
              </v:shape>
            </w:pict>
          </mc:Fallback>
        </mc:AlternateContent>
      </w:r>
      <w:r w:rsidR="00B3006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47D57" wp14:editId="7BE960F9">
                <wp:simplePos x="0" y="0"/>
                <wp:positionH relativeFrom="column">
                  <wp:posOffset>1536700</wp:posOffset>
                </wp:positionH>
                <wp:positionV relativeFrom="paragraph">
                  <wp:posOffset>248285</wp:posOffset>
                </wp:positionV>
                <wp:extent cx="823595" cy="25527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957981" w:rsidRDefault="00FC5FA9" w:rsidP="00B3006A">
                            <w:pPr>
                              <w:spacing w:line="240" w:lineRule="auto"/>
                              <w:jc w:val="center"/>
                            </w:pPr>
                            <w:r w:rsidRPr="00282230">
                              <w:rPr>
                                <w:sz w:val="16"/>
                                <w:szCs w:val="16"/>
                              </w:rPr>
                              <w:t>− Замедление −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br/>
                              <w:t>[м/с</w:t>
                            </w:r>
                            <w:r w:rsidRPr="0028223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121pt;margin-top:19.55pt;width:64.8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" stroked="f">
                <v:textbox inset=".5mm,.3mm,.5mm,.3mm">
                  <w:txbxContent>
                    <w:p w:rsidR="00FC5FA9" w:rsidRPr="00957981" w:rsidRDefault="00FC5FA9" w:rsidP="00B3006A">
                      <w:pPr>
                        <w:spacing w:line="240" w:lineRule="auto"/>
                        <w:jc w:val="center"/>
                      </w:pPr>
                      <w:r w:rsidRPr="00282230">
                        <w:rPr>
                          <w:sz w:val="16"/>
                          <w:szCs w:val="16"/>
                        </w:rPr>
                        <w:t>− Замедление −</w:t>
                      </w:r>
                      <w:r w:rsidRPr="00282230">
                        <w:rPr>
                          <w:sz w:val="16"/>
                          <w:szCs w:val="16"/>
                        </w:rPr>
                        <w:br/>
                        <w:t>[м/с</w:t>
                      </w:r>
                      <w:proofErr w:type="gramStart"/>
                      <w:r w:rsidRPr="00282230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  <w:r w:rsidRPr="00282230"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42CB3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515D6" wp14:editId="4733AD53">
                <wp:simplePos x="0" y="0"/>
                <wp:positionH relativeFrom="column">
                  <wp:posOffset>2604770</wp:posOffset>
                </wp:positionH>
                <wp:positionV relativeFrom="paragraph">
                  <wp:posOffset>1249680</wp:posOffset>
                </wp:positionV>
                <wp:extent cx="2597785" cy="2800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B3299" w:rsidRDefault="00FC5FA9" w:rsidP="00606A3A">
                            <w:pPr>
                              <w:spacing w:line="240" w:lineRule="auto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B3299">
                              <w:rPr>
                                <w:color w:val="0000FF"/>
                                <w:sz w:val="18"/>
                                <w:szCs w:val="18"/>
                              </w:rPr>
                              <w:t>Сменный тормозной диск</w:t>
                            </w:r>
                            <w:r w:rsidRPr="006B3299">
                              <w:rPr>
                                <w:color w:val="0000FF"/>
                                <w:sz w:val="18"/>
                                <w:szCs w:val="18"/>
                              </w:rPr>
                              <w:br/>
                              <w:t>(подлежит официальному утверждению)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left:0;text-align:left;margin-left:205.1pt;margin-top:98.4pt;width:204.5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GdhgIAABk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" stroked="f">
                <v:textbox inset=".5mm,.3mm,.5mm,.3mm">
                  <w:txbxContent>
                    <w:p w:rsidR="00FC5FA9" w:rsidRPr="006B3299" w:rsidRDefault="00FC5FA9" w:rsidP="00606A3A">
                      <w:pPr>
                        <w:spacing w:line="240" w:lineRule="auto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6B3299">
                        <w:rPr>
                          <w:color w:val="0000FF"/>
                          <w:sz w:val="18"/>
                          <w:szCs w:val="18"/>
                        </w:rPr>
                        <w:t>Сменный тормозной диск</w:t>
                      </w:r>
                      <w:r w:rsidRPr="006B3299">
                        <w:rPr>
                          <w:color w:val="0000FF"/>
                          <w:sz w:val="18"/>
                          <w:szCs w:val="18"/>
                        </w:rPr>
                        <w:br/>
                        <w:t>(подлежит официальному утверждению)</w:t>
                      </w:r>
                    </w:p>
                  </w:txbxContent>
                </v:textbox>
              </v:shape>
            </w:pict>
          </mc:Fallback>
        </mc:AlternateContent>
      </w:r>
      <w:r w:rsidR="00742CB3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D294A" wp14:editId="5675B115">
                <wp:simplePos x="0" y="0"/>
                <wp:positionH relativeFrom="column">
                  <wp:posOffset>2820035</wp:posOffset>
                </wp:positionH>
                <wp:positionV relativeFrom="paragraph">
                  <wp:posOffset>851535</wp:posOffset>
                </wp:positionV>
                <wp:extent cx="2465705" cy="27495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B3299" w:rsidRDefault="00FC5FA9" w:rsidP="00606A3A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3299">
                              <w:rPr>
                                <w:color w:val="FF0000"/>
                                <w:sz w:val="18"/>
                                <w:szCs w:val="18"/>
                              </w:rPr>
                              <w:t>Сменный тормозной диск</w:t>
                            </w:r>
                            <w:r w:rsidRPr="006B3299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  <w:t>(официальному утверждению не подлежит)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left:0;text-align:left;margin-left:222.05pt;margin-top:67.05pt;width:194.1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qlhAIAABk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" stroked="f">
                <v:textbox inset=".5mm,.3mm,.5mm,.3mm">
                  <w:txbxContent>
                    <w:p w:rsidR="00FC5FA9" w:rsidRPr="006B3299" w:rsidRDefault="00FC5FA9" w:rsidP="00606A3A">
                      <w:pPr>
                        <w:spacing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B3299">
                        <w:rPr>
                          <w:color w:val="FF0000"/>
                          <w:sz w:val="18"/>
                          <w:szCs w:val="18"/>
                        </w:rPr>
                        <w:t>Сменный тормозной диск</w:t>
                      </w:r>
                      <w:r w:rsidRPr="006B3299">
                        <w:rPr>
                          <w:color w:val="FF0000"/>
                          <w:sz w:val="18"/>
                          <w:szCs w:val="18"/>
                        </w:rPr>
                        <w:br/>
                        <w:t>(официальному утверждению не подлежит)</w:t>
                      </w:r>
                    </w:p>
                  </w:txbxContent>
                </v:textbox>
              </v:shape>
            </w:pict>
          </mc:Fallback>
        </mc:AlternateContent>
      </w:r>
      <w:r w:rsidR="00742CB3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74B1E" wp14:editId="24A9AB98">
                <wp:simplePos x="0" y="0"/>
                <wp:positionH relativeFrom="column">
                  <wp:posOffset>2724199</wp:posOffset>
                </wp:positionH>
                <wp:positionV relativeFrom="paragraph">
                  <wp:posOffset>104140</wp:posOffset>
                </wp:positionV>
                <wp:extent cx="2618105" cy="144780"/>
                <wp:effectExtent l="0" t="0" r="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6B3299" w:rsidRDefault="00FC5FA9" w:rsidP="00606A3A">
                            <w:pPr>
                              <w:spacing w:line="240" w:lineRule="auto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6B3299">
                              <w:rPr>
                                <w:color w:val="008000"/>
                                <w:sz w:val="18"/>
                                <w:szCs w:val="18"/>
                              </w:rPr>
                              <w:t>Пределы, определяющие диапазон допусков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left:0;text-align:left;margin-left:214.5pt;margin-top:8.2pt;width:206.15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jUhgIAABk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" stroked="f">
                <v:textbox inset=".5mm,.3mm,.5mm,.3mm">
                  <w:txbxContent>
                    <w:p w:rsidR="00FC5FA9" w:rsidRPr="006B3299" w:rsidRDefault="00FC5FA9" w:rsidP="00606A3A">
                      <w:pPr>
                        <w:spacing w:line="240" w:lineRule="auto"/>
                        <w:rPr>
                          <w:color w:val="008000"/>
                          <w:sz w:val="18"/>
                          <w:szCs w:val="18"/>
                        </w:rPr>
                      </w:pPr>
                      <w:r w:rsidRPr="006B3299">
                        <w:rPr>
                          <w:color w:val="008000"/>
                          <w:sz w:val="18"/>
                          <w:szCs w:val="18"/>
                        </w:rPr>
                        <w:t>Пределы, определяющие диапазон допусков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57706" wp14:editId="5F73E7FC">
                <wp:simplePos x="0" y="0"/>
                <wp:positionH relativeFrom="column">
                  <wp:posOffset>3429000</wp:posOffset>
                </wp:positionH>
                <wp:positionV relativeFrom="paragraph">
                  <wp:posOffset>2628900</wp:posOffset>
                </wp:positionV>
                <wp:extent cx="724535" cy="16256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A9" w:rsidRPr="00282230" w:rsidRDefault="00FC5FA9" w:rsidP="00606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−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 xml:space="preserve"> Р </w:t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−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[</w:t>
                            </w:r>
                            <w:r w:rsidRPr="00282230">
                              <w:rPr>
                                <w:sz w:val="16"/>
                                <w:szCs w:val="16"/>
                              </w:rPr>
                              <w:t>бар</w:t>
                            </w:r>
                            <w:r w:rsidRPr="00282230">
                              <w:rPr>
                                <w:sz w:val="16"/>
                                <w:szCs w:val="1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left:0;text-align:left;margin-left:270pt;margin-top:207pt;width:57.0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" stroked="f">
                <v:textbox inset=".5mm,.3mm,.5mm,.3mm">
                  <w:txbxContent>
                    <w:p w:rsidR="00FC5FA9" w:rsidRPr="00282230" w:rsidRDefault="00FC5FA9" w:rsidP="00606A3A">
                      <w:pPr>
                        <w:rPr>
                          <w:sz w:val="16"/>
                          <w:szCs w:val="16"/>
                        </w:rPr>
                      </w:pP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−</w:t>
                      </w:r>
                      <w:r w:rsidRPr="00282230">
                        <w:rPr>
                          <w:sz w:val="16"/>
                          <w:szCs w:val="16"/>
                        </w:rPr>
                        <w:t xml:space="preserve"> Р </w:t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−</w:t>
                      </w:r>
                      <w:r w:rsidRPr="002822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[</w:t>
                      </w:r>
                      <w:r w:rsidRPr="00282230">
                        <w:rPr>
                          <w:sz w:val="16"/>
                          <w:szCs w:val="16"/>
                        </w:rPr>
                        <w:t>бар</w:t>
                      </w:r>
                      <w:r w:rsidRPr="00282230">
                        <w:rPr>
                          <w:sz w:val="16"/>
                          <w:szCs w:val="16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06A3A" w:rsidRPr="00606A3A">
        <w:rPr>
          <w:noProof/>
          <w:lang w:val="en-GB" w:eastAsia="en-GB"/>
        </w:rPr>
        <w:drawing>
          <wp:inline distT="0" distB="0" distL="0" distR="0" wp14:anchorId="437C33C2" wp14:editId="0EDA6203">
            <wp:extent cx="3634105" cy="2957195"/>
            <wp:effectExtent l="0" t="0" r="4445" b="0"/>
            <wp:docPr id="37" name="Picture 37" descr="132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3241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</w:t>
      </w:r>
      <w:r w:rsidRPr="00606A3A">
        <w:rPr>
          <w:b/>
        </w:rPr>
        <w:tab/>
        <w:t>Испытание на инерционном динамометрическом стенде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4.1</w:t>
      </w:r>
      <w:r w:rsidRPr="00606A3A">
        <w:rPr>
          <w:b/>
        </w:rPr>
        <w:tab/>
        <w:t>Оборудование динамометрического стенда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Для целей испытания на динамометрический стенд устанавлив</w:t>
      </w:r>
      <w:r w:rsidRPr="00606A3A">
        <w:rPr>
          <w:b/>
        </w:rPr>
        <w:t>а</w:t>
      </w:r>
      <w:r w:rsidRPr="00606A3A">
        <w:rPr>
          <w:b/>
        </w:rPr>
        <w:t>ют оригинальный тормозной суппорт. Инерционный динамоме</w:t>
      </w:r>
      <w:r w:rsidRPr="00606A3A">
        <w:rPr>
          <w:b/>
        </w:rPr>
        <w:t>т</w:t>
      </w:r>
      <w:r w:rsidRPr="00606A3A">
        <w:rPr>
          <w:b/>
        </w:rPr>
        <w:t>рический стенд оснащают устройством обеспечения постоянного крутящего момента и оборудованием, позволяющим регистрир</w:t>
      </w:r>
      <w:r w:rsidRPr="00606A3A">
        <w:rPr>
          <w:b/>
        </w:rPr>
        <w:t>о</w:t>
      </w:r>
      <w:r w:rsidRPr="00606A3A">
        <w:rPr>
          <w:b/>
        </w:rPr>
        <w:t>вать на постоянной основе скорость вращения, давление в тормо</w:t>
      </w:r>
      <w:r w:rsidRPr="00606A3A">
        <w:rPr>
          <w:b/>
        </w:rPr>
        <w:t>з</w:t>
      </w:r>
      <w:r w:rsidRPr="00606A3A">
        <w:rPr>
          <w:b/>
        </w:rPr>
        <w:t>ной системе, число оборотов после начала торможения, тормозной момент, время торможения и температуру тормозных дисков.</w:t>
      </w:r>
    </w:p>
    <w:p w:rsidR="00606A3A" w:rsidRPr="00606A3A" w:rsidRDefault="00606A3A" w:rsidP="00E30B6B">
      <w:pPr>
        <w:pStyle w:val="SingleTxt"/>
        <w:keepNext/>
        <w:tabs>
          <w:tab w:val="clear" w:pos="1742"/>
        </w:tabs>
        <w:ind w:left="2217" w:hanging="950"/>
        <w:rPr>
          <w:b/>
        </w:rPr>
      </w:pPr>
      <w:r w:rsidRPr="00606A3A">
        <w:rPr>
          <w:b/>
        </w:rPr>
        <w:lastRenderedPageBreak/>
        <w:t>4.2</w:t>
      </w:r>
      <w:r w:rsidRPr="00606A3A">
        <w:rPr>
          <w:b/>
        </w:rPr>
        <w:tab/>
        <w:t>Условия проведения испытания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4.2.1</w:t>
      </w:r>
      <w:r w:rsidRPr="00606A3A">
        <w:rPr>
          <w:b/>
        </w:rPr>
        <w:tab/>
        <w:t>Инерционная масса динамометра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Инерционную массу динамометра устанавливают как можно бл</w:t>
      </w:r>
      <w:r w:rsidRPr="00606A3A">
        <w:rPr>
          <w:b/>
        </w:rPr>
        <w:t>и</w:t>
      </w:r>
      <w:r w:rsidRPr="00606A3A">
        <w:rPr>
          <w:b/>
        </w:rPr>
        <w:t>же (с допустимым отклонением в диапазоне ±5%) к теоретически требуемому значению, которое соответствует той части общей инерции транспортного средства, которая тормозится соотве</w:t>
      </w:r>
      <w:r w:rsidRPr="00606A3A">
        <w:rPr>
          <w:b/>
        </w:rPr>
        <w:t>т</w:t>
      </w:r>
      <w:r w:rsidRPr="00606A3A">
        <w:rPr>
          <w:b/>
        </w:rPr>
        <w:t>ствующим колесом. Формула, используемая для расчета, имеет следующий вид: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I = m </w:t>
      </w:r>
      <w:r w:rsidRPr="00606A3A">
        <w:rPr>
          <w:b/>
        </w:rPr>
        <w:sym w:font="Symbol" w:char="F0D7"/>
      </w:r>
      <w:r w:rsidRPr="00606A3A">
        <w:rPr>
          <w:b/>
        </w:rPr>
        <w:t xml:space="preserve"> r</w:t>
      </w:r>
      <w:r w:rsidRPr="00606A3A">
        <w:rPr>
          <w:b/>
          <w:vertAlign w:val="subscript"/>
        </w:rPr>
        <w:t>dyn</w:t>
      </w:r>
      <w:r w:rsidRPr="00606A3A">
        <w:rPr>
          <w:b/>
        </w:rPr>
        <w:t>²,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где: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I</w:t>
      </w:r>
      <w:r w:rsidRPr="00606A3A">
        <w:rPr>
          <w:b/>
        </w:rPr>
        <w:tab/>
        <w:t>=</w:t>
      </w:r>
      <w:r w:rsidRPr="00606A3A">
        <w:rPr>
          <w:b/>
        </w:rPr>
        <w:tab/>
        <w:t>инерция вращения (кгм</w:t>
      </w:r>
      <w:r w:rsidRPr="00606A3A">
        <w:rPr>
          <w:b/>
          <w:vertAlign w:val="superscript"/>
        </w:rPr>
        <w:t>2</w:t>
      </w:r>
      <w:r w:rsidRPr="00606A3A">
        <w:rPr>
          <w:b/>
        </w:rPr>
        <w:t>);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r</w:t>
      </w:r>
      <w:r w:rsidRPr="00606A3A">
        <w:rPr>
          <w:b/>
          <w:vertAlign w:val="subscript"/>
        </w:rPr>
        <w:t>dyn</w:t>
      </w:r>
      <w:r w:rsidRPr="00606A3A">
        <w:rPr>
          <w:b/>
        </w:rPr>
        <w:tab/>
        <w:t>=</w:t>
      </w:r>
      <w:r w:rsidRPr="00606A3A">
        <w:rPr>
          <w:b/>
        </w:rPr>
        <w:tab/>
        <w:t>динамический радиус качения шины (м);</w:t>
      </w:r>
    </w:p>
    <w:p w:rsidR="00606A3A" w:rsidRPr="00606A3A" w:rsidRDefault="00606A3A" w:rsidP="00120FBF">
      <w:pPr>
        <w:pStyle w:val="SingleTxt"/>
        <w:tabs>
          <w:tab w:val="clear" w:pos="1742"/>
        </w:tabs>
        <w:ind w:left="3182" w:hanging="1915"/>
        <w:rPr>
          <w:b/>
        </w:rPr>
      </w:pPr>
      <w:r w:rsidRPr="00606A3A">
        <w:rPr>
          <w:b/>
        </w:rPr>
        <w:tab/>
        <w:t>m</w:t>
      </w:r>
      <w:r w:rsidRPr="00606A3A">
        <w:rPr>
          <w:b/>
        </w:rPr>
        <w:tab/>
        <w:t>=</w:t>
      </w:r>
      <w:r w:rsidRPr="00606A3A">
        <w:rPr>
          <w:b/>
        </w:rPr>
        <w:tab/>
        <w:t>испытательная масса (часть максимальной массы транспортного средства, которая тормозится соотве</w:t>
      </w:r>
      <w:r w:rsidRPr="00606A3A">
        <w:rPr>
          <w:b/>
        </w:rPr>
        <w:t>т</w:t>
      </w:r>
      <w:r w:rsidRPr="00606A3A">
        <w:rPr>
          <w:b/>
        </w:rPr>
        <w:t>ствующим колесом), как предусмотрено настоящими Правилами.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4.2.1.1</w:t>
      </w:r>
      <w:r w:rsidRPr="00606A3A">
        <w:rPr>
          <w:b/>
        </w:rPr>
        <w:tab/>
        <w:t>Динамический радиус качения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Расчет инерционной массы производят с учетом динамического радиуса качения (r</w:t>
      </w:r>
      <w:r w:rsidRPr="00606A3A">
        <w:rPr>
          <w:b/>
          <w:vertAlign w:val="subscript"/>
        </w:rPr>
        <w:t>dyn</w:t>
      </w:r>
      <w:r w:rsidRPr="00606A3A">
        <w:rPr>
          <w:b/>
        </w:rPr>
        <w:t>) наиболее крупной шины, разрешенной к и</w:t>
      </w:r>
      <w:r w:rsidRPr="00606A3A">
        <w:rPr>
          <w:b/>
        </w:rPr>
        <w:t>с</w:t>
      </w:r>
      <w:r w:rsidRPr="00606A3A">
        <w:rPr>
          <w:b/>
        </w:rPr>
        <w:t>пользованию на данном транспортном средстве.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4.2.1.2</w:t>
      </w:r>
      <w:r w:rsidRPr="00606A3A">
        <w:rPr>
          <w:b/>
        </w:rPr>
        <w:tab/>
        <w:t>Испытательная масса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Испытательную массу для расчета инерционной массы определ</w:t>
      </w:r>
      <w:r w:rsidRPr="00606A3A">
        <w:rPr>
          <w:b/>
        </w:rPr>
        <w:t>я</w:t>
      </w:r>
      <w:r w:rsidRPr="00606A3A">
        <w:rPr>
          <w:b/>
        </w:rPr>
        <w:t>ют следующим образом:</w:t>
      </w:r>
    </w:p>
    <w:p w:rsidR="00606A3A" w:rsidRPr="00606A3A" w:rsidRDefault="00606A3A" w:rsidP="00E30B6B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a)</w:t>
      </w:r>
      <w:r w:rsidRPr="00606A3A">
        <w:rPr>
          <w:b/>
        </w:rPr>
        <w:tab/>
        <w:t>при испытании тормозного диска переднего колеса:</w:t>
      </w:r>
    </w:p>
    <w:tbl>
      <w:tblPr>
        <w:tblStyle w:val="TabNum"/>
        <w:tblW w:w="6030" w:type="dxa"/>
        <w:tblInd w:w="2728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90"/>
      </w:tblGrid>
      <w:tr w:rsidR="00606A3A" w:rsidRPr="00606A3A" w:rsidTr="0012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606A3A" w:rsidRPr="00BB05A4" w:rsidRDefault="00606A3A" w:rsidP="00BB05A4">
            <w:pPr>
              <w:pStyle w:val="SingleTxt"/>
              <w:spacing w:line="240" w:lineRule="auto"/>
              <w:ind w:left="0" w:right="0"/>
              <w:jc w:val="left"/>
              <w:rPr>
                <w:rFonts w:eastAsiaTheme="minorEastAsia"/>
              </w:rPr>
            </w:pPr>
            <w:r w:rsidRPr="00606A3A">
              <w:rPr>
                <w:rFonts w:eastAsiaTheme="minorEastAsia"/>
                <w:b/>
                <w:szCs w:val="22"/>
              </w:rPr>
              <w:t>m = x · m</w:t>
            </w:r>
            <w:r w:rsidRPr="00606A3A">
              <w:rPr>
                <w:rFonts w:eastAsiaTheme="minorEastAsia"/>
                <w:b/>
                <w:szCs w:val="22"/>
                <w:vertAlign w:val="subscript"/>
              </w:rPr>
              <w:t>veh</w:t>
            </w:r>
            <w:r w:rsidR="00BB05A4">
              <w:rPr>
                <w:rFonts w:eastAsiaTheme="minorEastAsia"/>
              </w:rPr>
              <w:t>,</w:t>
            </w:r>
          </w:p>
        </w:tc>
        <w:tc>
          <w:tcPr>
            <w:tcW w:w="4590" w:type="dxa"/>
            <w:vAlign w:val="top"/>
          </w:tcPr>
          <w:p w:rsidR="00606A3A" w:rsidRPr="00606A3A" w:rsidRDefault="00606A3A" w:rsidP="00BB05A4">
            <w:pPr>
              <w:pStyle w:val="SingleTxt"/>
              <w:spacing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Cs w:val="22"/>
              </w:rPr>
            </w:pPr>
            <w:r w:rsidRPr="00606A3A">
              <w:rPr>
                <w:rFonts w:eastAsiaTheme="minorEastAsia"/>
                <w:b/>
                <w:szCs w:val="22"/>
              </w:rPr>
              <w:t>m</w:t>
            </w:r>
            <w:r w:rsidRPr="00606A3A">
              <w:rPr>
                <w:rFonts w:eastAsiaTheme="minorEastAsia"/>
                <w:b/>
                <w:szCs w:val="22"/>
                <w:vertAlign w:val="subscript"/>
              </w:rPr>
              <w:t>veh</w:t>
            </w:r>
            <w:r w:rsidR="00BB05A4">
              <w:rPr>
                <w:rFonts w:eastAsiaTheme="minorEastAsia"/>
                <w:b/>
                <w:szCs w:val="22"/>
                <w:vertAlign w:val="subscript"/>
              </w:rPr>
              <w:t xml:space="preserve"> </w:t>
            </w:r>
            <w:r w:rsidR="00BB05A4">
              <w:rPr>
                <w:rFonts w:eastAsiaTheme="minorEastAsia"/>
                <w:b/>
                <w:szCs w:val="22"/>
              </w:rPr>
              <w:t xml:space="preserve">– </w:t>
            </w:r>
            <w:r w:rsidRPr="00606A3A">
              <w:rPr>
                <w:rFonts w:eastAsiaTheme="minorEastAsia"/>
                <w:b/>
                <w:szCs w:val="22"/>
              </w:rPr>
              <w:t>макс. допустимая масса транспортного средства</w:t>
            </w:r>
          </w:p>
        </w:tc>
      </w:tr>
    </w:tbl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b)</w:t>
      </w:r>
      <w:r w:rsidRPr="00606A3A">
        <w:rPr>
          <w:b/>
        </w:rPr>
        <w:tab/>
        <w:t>при испытании тормозного диска заднего колеса:</w:t>
      </w:r>
    </w:p>
    <w:tbl>
      <w:tblPr>
        <w:tblW w:w="0" w:type="auto"/>
        <w:tblInd w:w="2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4617"/>
      </w:tblGrid>
      <w:tr w:rsidR="00606A3A" w:rsidRPr="00606A3A" w:rsidTr="00120FBF">
        <w:tc>
          <w:tcPr>
            <w:tcW w:w="1458" w:type="dxa"/>
          </w:tcPr>
          <w:p w:rsidR="00606A3A" w:rsidRPr="00BB05A4" w:rsidRDefault="00606A3A" w:rsidP="00BB05A4">
            <w:pPr>
              <w:pStyle w:val="SingleTxt"/>
              <w:spacing w:line="240" w:lineRule="auto"/>
              <w:ind w:left="0" w:right="0"/>
            </w:pPr>
            <w:r w:rsidRPr="00606A3A">
              <w:rPr>
                <w:b/>
              </w:rPr>
              <w:t>m = y · m</w:t>
            </w:r>
            <w:r w:rsidRPr="00606A3A">
              <w:rPr>
                <w:b/>
                <w:vertAlign w:val="subscript"/>
              </w:rPr>
              <w:t>veh</w:t>
            </w:r>
            <w:r w:rsidR="00BB05A4">
              <w:t>,</w:t>
            </w:r>
          </w:p>
        </w:tc>
        <w:tc>
          <w:tcPr>
            <w:tcW w:w="4617" w:type="dxa"/>
            <w:vAlign w:val="center"/>
          </w:tcPr>
          <w:p w:rsidR="00606A3A" w:rsidRPr="00606A3A" w:rsidRDefault="00606A3A" w:rsidP="00BB05A4">
            <w:pPr>
              <w:pStyle w:val="SingleTxt"/>
              <w:spacing w:line="240" w:lineRule="auto"/>
              <w:ind w:left="0" w:right="0"/>
              <w:jc w:val="left"/>
              <w:rPr>
                <w:b/>
              </w:rPr>
            </w:pPr>
            <w:r w:rsidRPr="00606A3A">
              <w:rPr>
                <w:b/>
              </w:rPr>
              <w:t>m</w:t>
            </w:r>
            <w:r w:rsidRPr="00606A3A">
              <w:rPr>
                <w:b/>
                <w:vertAlign w:val="subscript"/>
              </w:rPr>
              <w:t>veh</w:t>
            </w:r>
            <w:r w:rsidR="00BB05A4" w:rsidRPr="00BB05A4">
              <w:t xml:space="preserve"> – </w:t>
            </w:r>
            <w:r w:rsidRPr="00606A3A">
              <w:rPr>
                <w:b/>
              </w:rPr>
              <w:t xml:space="preserve">макс. допустимая масса транспортного </w:t>
            </w:r>
            <w:r w:rsidRPr="00606A3A">
              <w:rPr>
                <w:b/>
              </w:rPr>
              <w:br/>
              <w:t>средства</w:t>
            </w:r>
          </w:p>
        </w:tc>
      </w:tr>
    </w:tbl>
    <w:p w:rsidR="00BB05A4" w:rsidRDefault="00BB05A4" w:rsidP="00606A3A">
      <w:pPr>
        <w:pStyle w:val="SingleTxt"/>
        <w:rPr>
          <w:b/>
        </w:rPr>
      </w:pPr>
    </w:p>
    <w:p w:rsidR="00606A3A" w:rsidRDefault="00BB05A4" w:rsidP="00C93C63">
      <w:pPr>
        <w:pStyle w:val="SingleTxt"/>
        <w:rPr>
          <w:b/>
        </w:rPr>
      </w:pPr>
      <w:r>
        <w:rPr>
          <w:b/>
        </w:rPr>
        <w:br w:type="page"/>
      </w:r>
      <w:r w:rsidR="00606A3A" w:rsidRPr="00606A3A">
        <w:rPr>
          <w:b/>
        </w:rPr>
        <w:lastRenderedPageBreak/>
        <w:tab/>
      </w:r>
      <w:r w:rsidR="00606A3A" w:rsidRPr="00606A3A">
        <w:rPr>
          <w:b/>
        </w:rPr>
        <w:tab/>
        <w:t>Таблица A14/4.2.1.2</w:t>
      </w:r>
    </w:p>
    <w:p w:rsidR="00BB05A4" w:rsidRPr="00BB05A4" w:rsidRDefault="00BB05A4" w:rsidP="00BB05A4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473"/>
        <w:gridCol w:w="1474"/>
        <w:gridCol w:w="1474"/>
      </w:tblGrid>
      <w:tr w:rsidR="00BB05A4" w:rsidRPr="00BB05A4" w:rsidTr="00D55638">
        <w:trPr>
          <w:tblHeader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BB05A4">
              <w:rPr>
                <w:b/>
                <w:i/>
                <w:sz w:val="14"/>
              </w:rPr>
              <w:t>Категория транспортного средства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A4" w:rsidRPr="00BB05A4" w:rsidRDefault="00BB05A4" w:rsidP="00BB05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BB05A4">
              <w:rPr>
                <w:b/>
                <w:i/>
                <w:sz w:val="14"/>
              </w:rPr>
              <w:t>Доля учитываемой массы в процентах</w:t>
            </w:r>
          </w:p>
        </w:tc>
      </w:tr>
      <w:tr w:rsidR="00BB05A4" w:rsidRPr="00BB05A4" w:rsidTr="00D55638">
        <w:trPr>
          <w:tblHeader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80" w:after="8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B05A4">
              <w:rPr>
                <w:b/>
                <w:i/>
                <w:sz w:val="14"/>
              </w:rPr>
              <w:t xml:space="preserve">Значения X </w:t>
            </w:r>
            <w:r w:rsidRPr="00BB05A4">
              <w:rPr>
                <w:b/>
                <w:i/>
                <w:sz w:val="14"/>
              </w:rPr>
              <w:br/>
              <w:t xml:space="preserve">(переднее колесо </w:t>
            </w:r>
            <w:r w:rsidRPr="00BB05A4">
              <w:rPr>
                <w:b/>
                <w:i/>
                <w:sz w:val="14"/>
              </w:rPr>
              <w:br/>
              <w:t>с 1 диском)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80" w:after="8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B05A4">
              <w:rPr>
                <w:b/>
                <w:i/>
                <w:sz w:val="14"/>
              </w:rPr>
              <w:t xml:space="preserve">Значения X </w:t>
            </w:r>
            <w:r w:rsidRPr="00BB05A4">
              <w:rPr>
                <w:b/>
                <w:i/>
                <w:sz w:val="14"/>
              </w:rPr>
              <w:br/>
              <w:t xml:space="preserve">(переднее колесо </w:t>
            </w:r>
            <w:r w:rsidRPr="00BB05A4">
              <w:rPr>
                <w:b/>
                <w:i/>
                <w:sz w:val="14"/>
              </w:rPr>
              <w:br/>
              <w:t>с 2 дисками)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80" w:after="8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B05A4">
              <w:rPr>
                <w:b/>
                <w:i/>
                <w:sz w:val="14"/>
              </w:rPr>
              <w:t xml:space="preserve">Значения Y </w:t>
            </w:r>
            <w:r w:rsidRPr="00BB05A4">
              <w:rPr>
                <w:b/>
                <w:i/>
                <w:sz w:val="14"/>
              </w:rPr>
              <w:br/>
              <w:t>(задняя ось)</w:t>
            </w:r>
          </w:p>
        </w:tc>
      </w:tr>
      <w:tr w:rsidR="00BB05A4" w:rsidRPr="00BB05A4" w:rsidTr="00D55638">
        <w:trPr>
          <w:trHeight w:hRule="exact" w:val="115"/>
          <w:tblHeader/>
        </w:trPr>
        <w:tc>
          <w:tcPr>
            <w:tcW w:w="21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</w:tr>
      <w:tr w:rsidR="00BB05A4" w:rsidRPr="00BB05A4" w:rsidTr="00D55638">
        <w:tc>
          <w:tcPr>
            <w:tcW w:w="21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BB05A4">
              <w:rPr>
                <w:b/>
                <w:sz w:val="17"/>
              </w:rPr>
              <w:t>L</w:t>
            </w:r>
            <w:r w:rsidRPr="00BB05A4">
              <w:rPr>
                <w:b/>
                <w:sz w:val="17"/>
                <w:vertAlign w:val="subscript"/>
              </w:rPr>
              <w:t>1</w:t>
            </w:r>
            <w:r w:rsidRPr="00BB05A4">
              <w:rPr>
                <w:b/>
                <w:sz w:val="17"/>
              </w:rPr>
              <w:t>, L</w:t>
            </w:r>
            <w:r w:rsidRPr="00BB05A4">
              <w:rPr>
                <w:b/>
                <w:sz w:val="17"/>
                <w:vertAlign w:val="subscript"/>
              </w:rPr>
              <w:t>2</w:t>
            </w:r>
            <w:r w:rsidRPr="00BB05A4">
              <w:rPr>
                <w:b/>
                <w:sz w:val="17"/>
              </w:rPr>
              <w:t>, L</w:t>
            </w:r>
            <w:r w:rsidRPr="00BB05A4">
              <w:rPr>
                <w:b/>
                <w:sz w:val="17"/>
                <w:vertAlign w:val="subscript"/>
              </w:rPr>
              <w:t>3</w:t>
            </w:r>
            <w:r w:rsidRPr="00BB05A4">
              <w:rPr>
                <w:b/>
                <w:sz w:val="17"/>
              </w:rPr>
              <w:t>, L</w:t>
            </w:r>
            <w:r w:rsidRPr="00BB05A4">
              <w:rPr>
                <w:b/>
                <w:sz w:val="17"/>
                <w:vertAlign w:val="subscript"/>
              </w:rPr>
              <w:t>4</w:t>
            </w:r>
            <w:r w:rsidRPr="00BB05A4">
              <w:rPr>
                <w:b/>
                <w:sz w:val="17"/>
              </w:rPr>
              <w:t>, L</w:t>
            </w:r>
            <w:r w:rsidRPr="00BB05A4">
              <w:rPr>
                <w:b/>
                <w:sz w:val="17"/>
                <w:vertAlign w:val="subscript"/>
              </w:rPr>
              <w:t>5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B05A4">
              <w:rPr>
                <w:b/>
                <w:sz w:val="17"/>
              </w:rPr>
              <w:t>75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B05A4">
              <w:rPr>
                <w:b/>
                <w:sz w:val="17"/>
              </w:rPr>
              <w:t>37,5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A4" w:rsidRPr="00BB05A4" w:rsidRDefault="00BB05A4" w:rsidP="00BB05A4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B05A4">
              <w:rPr>
                <w:b/>
                <w:sz w:val="17"/>
              </w:rPr>
              <w:t>5</w:t>
            </w:r>
            <w:r>
              <w:rPr>
                <w:b/>
                <w:sz w:val="17"/>
              </w:rPr>
              <w:t>0</w:t>
            </w:r>
          </w:p>
        </w:tc>
      </w:tr>
    </w:tbl>
    <w:p w:rsidR="00BB05A4" w:rsidRPr="00BB05A4" w:rsidRDefault="00BB05A4" w:rsidP="00BB05A4">
      <w:pPr>
        <w:pStyle w:val="SingleTxt"/>
        <w:spacing w:after="0" w:line="120" w:lineRule="exact"/>
        <w:rPr>
          <w:b/>
          <w:sz w:val="10"/>
        </w:rPr>
      </w:pPr>
    </w:p>
    <w:p w:rsidR="00BB05A4" w:rsidRPr="00BB05A4" w:rsidRDefault="00BB05A4" w:rsidP="00BB05A4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4.2.2</w:t>
      </w:r>
      <w:r w:rsidRPr="00606A3A">
        <w:rPr>
          <w:b/>
        </w:rPr>
        <w:tab/>
        <w:t>Первоначальная скорость вращения барабанов динамометрич</w:t>
      </w:r>
      <w:r w:rsidRPr="00606A3A">
        <w:rPr>
          <w:b/>
        </w:rPr>
        <w:t>е</w:t>
      </w:r>
      <w:r w:rsidRPr="00606A3A">
        <w:rPr>
          <w:b/>
        </w:rPr>
        <w:t>ского стенда соответствует линейной скорости транспортного средства при 80 км/ч (L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>, L</w:t>
      </w:r>
      <w:r w:rsidRPr="00606A3A">
        <w:rPr>
          <w:b/>
          <w:vertAlign w:val="subscript"/>
        </w:rPr>
        <w:t>5</w:t>
      </w:r>
      <w:r w:rsidRPr="00606A3A">
        <w:rPr>
          <w:b/>
        </w:rPr>
        <w:t>) или 40 км/ч (L</w:t>
      </w:r>
      <w:r w:rsidRPr="00606A3A">
        <w:rPr>
          <w:b/>
          <w:vertAlign w:val="subscript"/>
        </w:rPr>
        <w:t>1</w:t>
      </w:r>
      <w:r w:rsidRPr="00606A3A">
        <w:rPr>
          <w:b/>
        </w:rPr>
        <w:t>, L</w:t>
      </w:r>
      <w:r w:rsidRPr="00606A3A">
        <w:rPr>
          <w:b/>
          <w:vertAlign w:val="subscript"/>
        </w:rPr>
        <w:t>2</w:t>
      </w:r>
      <w:r w:rsidRPr="00606A3A">
        <w:rPr>
          <w:b/>
        </w:rPr>
        <w:t>) и устанавл</w:t>
      </w:r>
      <w:r w:rsidRPr="00606A3A">
        <w:rPr>
          <w:b/>
        </w:rPr>
        <w:t>и</w:t>
      </w:r>
      <w:r w:rsidRPr="00606A3A">
        <w:rPr>
          <w:b/>
        </w:rPr>
        <w:t>вается исходя из средних величин динамического радиуса качения наиболее крупной и наименее крупной шины из разрешенных т</w:t>
      </w:r>
      <w:r w:rsidRPr="00606A3A">
        <w:rPr>
          <w:b/>
        </w:rPr>
        <w:t>и</w:t>
      </w:r>
      <w:r w:rsidRPr="00606A3A">
        <w:rPr>
          <w:b/>
        </w:rPr>
        <w:t>поразмеров шин.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4.2.3</w:t>
      </w:r>
      <w:r w:rsidRPr="00606A3A">
        <w:rPr>
          <w:b/>
        </w:rPr>
        <w:tab/>
        <w:t>Охлаждение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Охлаждение может производиться в соответствии с </w:t>
      </w:r>
      <w:r w:rsidR="00D55638">
        <w:rPr>
          <w:b/>
        </w:rPr>
        <w:t>требованиями, указанными в нижеследующих таблицах А14</w:t>
      </w:r>
      <w:r w:rsidRPr="00606A3A">
        <w:rPr>
          <w:b/>
        </w:rPr>
        <w:t>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4.2.4</w:t>
      </w:r>
      <w:r w:rsidRPr="00606A3A">
        <w:rPr>
          <w:b/>
        </w:rPr>
        <w:tab/>
        <w:t>Подготовка тормозов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4.2.4.1</w:t>
      </w:r>
      <w:r w:rsidRPr="00606A3A">
        <w:rPr>
          <w:b/>
        </w:rPr>
        <w:tab/>
        <w:t>Дисковые тормоза</w:t>
      </w:r>
    </w:p>
    <w:p w:rsidR="00606A3A" w:rsidRPr="00606A3A" w:rsidRDefault="00606A3A" w:rsidP="00742CB3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Испытание проводят на новом диске с новыми тормозными накладками в сборе, которые были официально утверждены по типу конструкции в соответствии с Правилами № 78 или 90 </w:t>
      </w:r>
      <w:r w:rsidR="00742CB3" w:rsidRPr="00606A3A">
        <w:rPr>
          <w:b/>
        </w:rPr>
        <w:t xml:space="preserve">ООН </w:t>
      </w:r>
      <w:r w:rsidRPr="00606A3A">
        <w:rPr>
          <w:b/>
        </w:rPr>
        <w:t>(в том же положении монтажа, что и на транспортном средстве).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4.3</w:t>
      </w:r>
      <w:r w:rsidRPr="00606A3A">
        <w:rPr>
          <w:b/>
        </w:rPr>
        <w:tab/>
        <w:t>Альтернативное испытание на эффективность на динамометрич</w:t>
      </w:r>
      <w:r w:rsidRPr="00606A3A">
        <w:rPr>
          <w:b/>
        </w:rPr>
        <w:t>е</w:t>
      </w:r>
      <w:r w:rsidRPr="00606A3A">
        <w:rPr>
          <w:b/>
        </w:rPr>
        <w:t>ском стенде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4.3.1</w:t>
      </w:r>
      <w:r w:rsidRPr="00606A3A">
        <w:rPr>
          <w:b/>
        </w:rPr>
        <w:tab/>
        <w:t>Приработка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соответствии с таблицей A14/5.1.3.1.1.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4.4</w:t>
      </w:r>
      <w:r w:rsidRPr="00606A3A">
        <w:rPr>
          <w:b/>
        </w:rPr>
        <w:tab/>
        <w:t>Система рабочего тормоза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4.4.1</w:t>
      </w:r>
      <w:r w:rsidRPr="00606A3A">
        <w:rPr>
          <w:b/>
        </w:rPr>
        <w:tab/>
        <w:t>Испытание на торможение на сухой поверхности</w:t>
      </w:r>
    </w:p>
    <w:p w:rsidR="00606A3A" w:rsidRPr="00606A3A" w:rsidRDefault="00606A3A" w:rsidP="00742CB3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проводят в соответствии с пунктом 3 приложения 3 к Правилам № 78</w:t>
      </w:r>
      <w:r w:rsidR="00742CB3" w:rsidRPr="00742CB3">
        <w:rPr>
          <w:b/>
        </w:rPr>
        <w:t xml:space="preserve"> </w:t>
      </w:r>
      <w:r w:rsidR="00742CB3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4.4.2</w:t>
      </w:r>
      <w:r w:rsidRPr="00606A3A">
        <w:rPr>
          <w:b/>
        </w:rPr>
        <w:tab/>
        <w:t>Испытание тормозов на потерю эффективности при нагреве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применимо к транспортным средствам категорий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>.</w:t>
      </w:r>
    </w:p>
    <w:p w:rsidR="00606A3A" w:rsidRPr="00606A3A" w:rsidRDefault="00606A3A" w:rsidP="00742CB3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проводят в соответствии с пунктом 7 приложения 3 к Правилам № 78</w:t>
      </w:r>
      <w:r w:rsidR="00742CB3" w:rsidRPr="00742CB3">
        <w:rPr>
          <w:b/>
        </w:rPr>
        <w:t xml:space="preserve"> </w:t>
      </w:r>
      <w:r w:rsidR="00742CB3" w:rsidRPr="00606A3A">
        <w:rPr>
          <w:b/>
        </w:rPr>
        <w:t>ООН</w:t>
      </w:r>
      <w:r w:rsidRPr="00606A3A">
        <w:rPr>
          <w:b/>
        </w:rPr>
        <w:t>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4.4.3</w:t>
      </w:r>
      <w:r w:rsidRPr="00606A3A">
        <w:rPr>
          <w:b/>
        </w:rPr>
        <w:tab/>
        <w:t>Проверка динамических фрикционных свойств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случае тормозов в неразогретом состоянии эффективность сме</w:t>
      </w:r>
      <w:r w:rsidRPr="00606A3A">
        <w:rPr>
          <w:b/>
        </w:rPr>
        <w:t>н</w:t>
      </w:r>
      <w:r w:rsidRPr="00606A3A">
        <w:rPr>
          <w:b/>
        </w:rPr>
        <w:t>ного тормозного диска сравнивают с эффективностью оригинал</w:t>
      </w:r>
      <w:r w:rsidRPr="00606A3A">
        <w:rPr>
          <w:b/>
        </w:rPr>
        <w:t>ь</w:t>
      </w:r>
      <w:r w:rsidRPr="00606A3A">
        <w:rPr>
          <w:b/>
        </w:rPr>
        <w:t>ных дисков по результатам испытания, описанного ниже.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4.4.3.1</w:t>
      </w:r>
      <w:r w:rsidRPr="00606A3A">
        <w:rPr>
          <w:b/>
        </w:rPr>
        <w:tab/>
        <w:t>На сменном тормозном диске производят не менее шести послед</w:t>
      </w:r>
      <w:r w:rsidRPr="00606A3A">
        <w:rPr>
          <w:b/>
        </w:rPr>
        <w:t>о</w:t>
      </w:r>
      <w:r w:rsidRPr="00606A3A">
        <w:rPr>
          <w:b/>
        </w:rPr>
        <w:t>вательных нажатий на педаль тормоза с приложением различного, постепенно увеличивающегося контрольного усилия или давления в тормозной магистрали до момента достижения среднего знач</w:t>
      </w:r>
      <w:r w:rsidRPr="00606A3A">
        <w:rPr>
          <w:b/>
        </w:rPr>
        <w:t>е</w:t>
      </w:r>
      <w:r w:rsidRPr="00606A3A">
        <w:rPr>
          <w:b/>
        </w:rPr>
        <w:t>ния полного замедления, равного 6 м/с</w:t>
      </w:r>
      <w:r w:rsidRPr="00606A3A">
        <w:rPr>
          <w:b/>
          <w:vertAlign w:val="superscript"/>
        </w:rPr>
        <w:t>2</w:t>
      </w:r>
      <w:r w:rsidRPr="00606A3A">
        <w:rPr>
          <w:b/>
        </w:rPr>
        <w:t xml:space="preserve">. Максимальное усилие </w:t>
      </w:r>
      <w:r w:rsidRPr="00606A3A">
        <w:rPr>
          <w:b/>
        </w:rPr>
        <w:lastRenderedPageBreak/>
        <w:t>торможения или давление в тормозной магистрали не должно пр</w:t>
      </w:r>
      <w:r w:rsidRPr="00606A3A">
        <w:rPr>
          <w:b/>
        </w:rPr>
        <w:t>е</w:t>
      </w:r>
      <w:r w:rsidRPr="00606A3A">
        <w:rPr>
          <w:b/>
        </w:rPr>
        <w:t>вышать значений, допустимых для данной категории транспор</w:t>
      </w:r>
      <w:r w:rsidRPr="00606A3A">
        <w:rPr>
          <w:b/>
        </w:rPr>
        <w:t>т</w:t>
      </w:r>
      <w:r w:rsidRPr="00606A3A">
        <w:rPr>
          <w:b/>
        </w:rPr>
        <w:t>ного средства; при этом начальная скорость в ходе испытания установленных на передних или задних колесах тормозных дисков должна соответствовать величинам, указанным в таблице ниже:</w:t>
      </w:r>
    </w:p>
    <w:p w:rsid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Таблица A14/4.4.3.1</w:t>
      </w:r>
    </w:p>
    <w:p w:rsidR="00120FBF" w:rsidRPr="00120FBF" w:rsidRDefault="00120FBF" w:rsidP="00120FBF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890"/>
        <w:gridCol w:w="1725"/>
      </w:tblGrid>
      <w:tr w:rsidR="00D55638" w:rsidRPr="00955870" w:rsidTr="007C2D46">
        <w:trPr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40"/>
              <w:rPr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Категория транспортного средства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Испытательная скорость в км/ч</w:t>
            </w:r>
          </w:p>
        </w:tc>
      </w:tr>
      <w:tr w:rsidR="00D55638" w:rsidRPr="00955870" w:rsidTr="007C2D46">
        <w:trPr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40"/>
              <w:rPr>
                <w:b/>
                <w:i/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Переднее колесо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955870">
              <w:rPr>
                <w:b/>
                <w:i/>
                <w:sz w:val="14"/>
              </w:rPr>
              <w:t>Заднее колесо</w:t>
            </w:r>
          </w:p>
        </w:tc>
      </w:tr>
      <w:tr w:rsidR="00D55638" w:rsidRPr="00955870" w:rsidTr="007C2D46">
        <w:trPr>
          <w:trHeight w:hRule="exact" w:val="115"/>
          <w:tblHeader/>
        </w:trPr>
        <w:tc>
          <w:tcPr>
            <w:tcW w:w="29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</w:tr>
      <w:tr w:rsidR="00D55638" w:rsidRPr="00955870" w:rsidTr="007C2D46"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2120A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L</w:t>
            </w:r>
            <w:r w:rsidRPr="00955870">
              <w:rPr>
                <w:b/>
                <w:sz w:val="17"/>
                <w:vertAlign w:val="subscript"/>
              </w:rPr>
              <w:t>1</w:t>
            </w:r>
            <w:r w:rsidR="002120A3">
              <w:rPr>
                <w:b/>
                <w:sz w:val="17"/>
                <w:vertAlign w:val="subscript"/>
              </w:rPr>
              <w:br/>
            </w:r>
            <w:r w:rsidRPr="00955870">
              <w:rPr>
                <w:b/>
                <w:sz w:val="17"/>
              </w:rPr>
              <w:t>L</w:t>
            </w:r>
            <w:r w:rsidRPr="00955870">
              <w:rPr>
                <w:b/>
                <w:sz w:val="17"/>
                <w:vertAlign w:val="subscript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30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30</w:t>
            </w:r>
          </w:p>
        </w:tc>
      </w:tr>
      <w:tr w:rsidR="00D55638" w:rsidTr="007C2D4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2120A3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L</w:t>
            </w:r>
            <w:r w:rsidRPr="00955870">
              <w:rPr>
                <w:b/>
                <w:sz w:val="17"/>
                <w:vertAlign w:val="subscript"/>
              </w:rPr>
              <w:t>3</w:t>
            </w:r>
            <w:r w:rsidR="002120A3">
              <w:rPr>
                <w:b/>
                <w:sz w:val="17"/>
                <w:vertAlign w:val="subscript"/>
              </w:rPr>
              <w:br/>
            </w:r>
            <w:r w:rsidRPr="00955870">
              <w:rPr>
                <w:b/>
                <w:sz w:val="17"/>
              </w:rPr>
              <w:t>L</w:t>
            </w:r>
            <w:r w:rsidRPr="00955870">
              <w:rPr>
                <w:b/>
                <w:sz w:val="17"/>
                <w:vertAlign w:val="subscript"/>
              </w:rPr>
              <w:t>4</w:t>
            </w:r>
            <w:r w:rsidR="002120A3">
              <w:rPr>
                <w:b/>
                <w:sz w:val="17"/>
                <w:vertAlign w:val="subscript"/>
              </w:rPr>
              <w:br/>
            </w:r>
            <w:r w:rsidRPr="00955870">
              <w:rPr>
                <w:b/>
                <w:sz w:val="17"/>
              </w:rPr>
              <w:t>L</w:t>
            </w:r>
            <w:r w:rsidRPr="00955870">
              <w:rPr>
                <w:b/>
                <w:sz w:val="17"/>
                <w:vertAlign w:val="subscript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955870" w:rsidRDefault="00D55638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955870">
              <w:rPr>
                <w:b/>
                <w:sz w:val="17"/>
              </w:rPr>
              <w:t>45</w:t>
            </w:r>
          </w:p>
        </w:tc>
      </w:tr>
    </w:tbl>
    <w:p w:rsidR="00D55638" w:rsidRPr="00D55638" w:rsidRDefault="00D55638" w:rsidP="00D55638">
      <w:pPr>
        <w:pStyle w:val="SingleTxt"/>
        <w:spacing w:after="0" w:line="120" w:lineRule="exact"/>
        <w:rPr>
          <w:b/>
          <w:sz w:val="10"/>
        </w:rPr>
      </w:pPr>
    </w:p>
    <w:p w:rsidR="00D55638" w:rsidRPr="00D55638" w:rsidRDefault="00D55638" w:rsidP="00D55638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Первоначальная температура тормозного диска перед каждым нажатием на педаль составляет ≤80 °C. 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4.4.3.2</w:t>
      </w:r>
      <w:r w:rsidRPr="00606A3A">
        <w:rPr>
          <w:b/>
        </w:rPr>
        <w:tab/>
        <w:t>Испытание тормозов, описанное в пункте 4.4.3.1, также проводят с использованием оригинального тормозного диска.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4.4.3.3</w:t>
      </w:r>
      <w:r w:rsidRPr="00606A3A">
        <w:rPr>
          <w:b/>
        </w:rPr>
        <w:tab/>
        <w:t>Динамические фрикционные свойства сменного тормозного диска можно считать аналогичными свойствам оригинального тормо</w:t>
      </w:r>
      <w:r w:rsidRPr="00606A3A">
        <w:rPr>
          <w:b/>
        </w:rPr>
        <w:t>з</w:t>
      </w:r>
      <w:r w:rsidRPr="00606A3A">
        <w:rPr>
          <w:b/>
        </w:rPr>
        <w:t>ного диска при условии, что достигаемые значения среднего по</w:t>
      </w:r>
      <w:r w:rsidRPr="00606A3A">
        <w:rPr>
          <w:b/>
        </w:rPr>
        <w:t>л</w:t>
      </w:r>
      <w:r w:rsidRPr="00606A3A">
        <w:rPr>
          <w:b/>
        </w:rPr>
        <w:t>ного замедления при одинаковых величинах рабочего давления или одних и тех же усилиях, прилагаемых на педаль тормоза, в верхней части образовавшейся кривой, соответствующей 2/3 ее длины, не отклоняются более чем на ±15% или ±0,4 м/с</w:t>
      </w:r>
      <w:r w:rsidRPr="00606A3A">
        <w:rPr>
          <w:b/>
          <w:vertAlign w:val="superscript"/>
        </w:rPr>
        <w:t>2</w:t>
      </w:r>
      <w:r w:rsidRPr="00606A3A">
        <w:rPr>
          <w:b/>
        </w:rPr>
        <w:t xml:space="preserve"> от знач</w:t>
      </w:r>
      <w:r w:rsidRPr="00606A3A">
        <w:rPr>
          <w:b/>
        </w:rPr>
        <w:t>е</w:t>
      </w:r>
      <w:r w:rsidRPr="00606A3A">
        <w:rPr>
          <w:b/>
        </w:rPr>
        <w:t>ний, полученных на оригинальном тормозном диске (см. пример кривой на рис. 3 и рис. 4 приложения 14).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</w:t>
      </w:r>
      <w:r w:rsidRPr="00606A3A">
        <w:rPr>
          <w:b/>
        </w:rPr>
        <w:tab/>
        <w:t>Испытание на целостность с помощью инерционного динамоме</w:t>
      </w:r>
      <w:r w:rsidRPr="00606A3A">
        <w:rPr>
          <w:b/>
        </w:rPr>
        <w:t>т</w:t>
      </w:r>
      <w:r w:rsidRPr="00606A3A">
        <w:rPr>
          <w:b/>
        </w:rPr>
        <w:t>рического стенда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Испытания проводятся в соответствии с пунктом 5.1 (диски).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На каждую испытуемую группу необходимо провести одно исп</w:t>
      </w:r>
      <w:r w:rsidRPr="00606A3A">
        <w:rPr>
          <w:b/>
        </w:rPr>
        <w:t>ы</w:t>
      </w:r>
      <w:r w:rsidRPr="00606A3A">
        <w:rPr>
          <w:b/>
        </w:rPr>
        <w:t>тание, если только сменная деталь не выдержала требуемого числа циклов до разрушения или выхода из строя (см. пункты 5.1.1.1.3 или 5.1.1.2.3 настоящего приложения).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Тормоз следует установить на динамометрическом стенде в соо</w:t>
      </w:r>
      <w:r w:rsidRPr="00606A3A">
        <w:rPr>
          <w:b/>
        </w:rPr>
        <w:t>т</w:t>
      </w:r>
      <w:r w:rsidRPr="00606A3A">
        <w:rPr>
          <w:b/>
        </w:rPr>
        <w:t>ветствии со схемой монтажа на транспортном средстве (жестко з</w:t>
      </w:r>
      <w:r w:rsidRPr="00606A3A">
        <w:rPr>
          <w:b/>
        </w:rPr>
        <w:t>а</w:t>
      </w:r>
      <w:r w:rsidRPr="00606A3A">
        <w:rPr>
          <w:b/>
        </w:rPr>
        <w:t>крепленные тормоза или тормоза, установленные с помощью п</w:t>
      </w:r>
      <w:r w:rsidRPr="00606A3A">
        <w:rPr>
          <w:b/>
        </w:rPr>
        <w:t>о</w:t>
      </w:r>
      <w:r w:rsidRPr="00606A3A">
        <w:rPr>
          <w:b/>
        </w:rPr>
        <w:t>воротной цапфы, от испытания освобождаются).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Температура тормозного диска должна измеряться как можно ближе к фрикционной поверхности. Величину замеренной темп</w:t>
      </w:r>
      <w:r w:rsidRPr="00606A3A">
        <w:rPr>
          <w:b/>
        </w:rPr>
        <w:t>е</w:t>
      </w:r>
      <w:r w:rsidRPr="00606A3A">
        <w:rPr>
          <w:b/>
        </w:rPr>
        <w:t>ратуры следует зарегистрировать, при этом метод и точка измер</w:t>
      </w:r>
      <w:r w:rsidRPr="00606A3A">
        <w:rPr>
          <w:b/>
        </w:rPr>
        <w:t>е</w:t>
      </w:r>
      <w:r w:rsidRPr="00606A3A">
        <w:rPr>
          <w:b/>
        </w:rPr>
        <w:t>ния должны быть одними и теми же для всех испытаний.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Если во время нажатия на педаль тормоза или между нажатиями в течение одного цикла торможения используется охлаждающий воздух, то скорость воздушного потока в районе тормоза должна ограничиваться величиной v</w:t>
      </w:r>
      <w:r w:rsidRPr="00606A3A">
        <w:rPr>
          <w:b/>
          <w:vertAlign w:val="subscript"/>
        </w:rPr>
        <w:t>air</w:t>
      </w:r>
      <w:r w:rsidRPr="00606A3A">
        <w:rPr>
          <w:b/>
        </w:rPr>
        <w:t xml:space="preserve"> = 0,33 v,</w:t>
      </w:r>
    </w:p>
    <w:p w:rsidR="00606A3A" w:rsidRPr="00606A3A" w:rsidRDefault="00606A3A" w:rsidP="002120A3">
      <w:pPr>
        <w:pStyle w:val="SingleTxt"/>
        <w:keepNext/>
        <w:tabs>
          <w:tab w:val="clear" w:pos="1742"/>
        </w:tabs>
        <w:ind w:left="2217" w:hanging="950"/>
        <w:rPr>
          <w:b/>
        </w:rPr>
      </w:pPr>
      <w:r w:rsidRPr="00606A3A">
        <w:rPr>
          <w:b/>
        </w:rPr>
        <w:lastRenderedPageBreak/>
        <w:tab/>
        <w:t>где: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3182" w:hanging="1915"/>
        <w:rPr>
          <w:b/>
        </w:rPr>
      </w:pPr>
      <w:r w:rsidRPr="00606A3A">
        <w:rPr>
          <w:b/>
        </w:rPr>
        <w:tab/>
        <w:t xml:space="preserve">v </w:t>
      </w:r>
      <w:r w:rsidRPr="00606A3A">
        <w:rPr>
          <w:b/>
        </w:rPr>
        <w:tab/>
      </w:r>
      <w:r w:rsidR="00D55638">
        <w:rPr>
          <w:b/>
        </w:rPr>
        <w:t>–</w:t>
      </w:r>
      <w:r w:rsidRPr="00606A3A">
        <w:rPr>
          <w:b/>
        </w:rPr>
        <w:t xml:space="preserve"> </w:t>
      </w:r>
      <w:r w:rsidRPr="00606A3A">
        <w:rPr>
          <w:b/>
        </w:rPr>
        <w:tab/>
        <w:t>испытательная скорость транспортного средства в нач</w:t>
      </w:r>
      <w:r w:rsidRPr="00606A3A">
        <w:rPr>
          <w:b/>
        </w:rPr>
        <w:t>а</w:t>
      </w:r>
      <w:r w:rsidRPr="00606A3A">
        <w:rPr>
          <w:b/>
        </w:rPr>
        <w:t>ле торможения.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других случаях использование охлаждающего воздуха не огр</w:t>
      </w:r>
      <w:r w:rsidRPr="00606A3A">
        <w:rPr>
          <w:b/>
        </w:rPr>
        <w:t>а</w:t>
      </w:r>
      <w:r w:rsidRPr="00606A3A">
        <w:rPr>
          <w:b/>
        </w:rPr>
        <w:t>ничивается.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Температура охлаждающего воздуха должна соответствовать те</w:t>
      </w:r>
      <w:r w:rsidRPr="00606A3A">
        <w:rPr>
          <w:b/>
        </w:rPr>
        <w:t>м</w:t>
      </w:r>
      <w:r w:rsidRPr="00606A3A">
        <w:rPr>
          <w:b/>
        </w:rPr>
        <w:t>пературе окружающей среды.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</w:t>
      </w:r>
      <w:r w:rsidRPr="00606A3A">
        <w:rPr>
          <w:b/>
        </w:rPr>
        <w:tab/>
        <w:t>Испытание тормозного диска на термическую усталость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Это испытание проводится с использованием нового диска, ориг</w:t>
      </w:r>
      <w:r w:rsidRPr="00606A3A">
        <w:rPr>
          <w:b/>
        </w:rPr>
        <w:t>и</w:t>
      </w:r>
      <w:r w:rsidRPr="00606A3A">
        <w:rPr>
          <w:b/>
        </w:rPr>
        <w:t xml:space="preserve">нального тормозного суппорта соответствующих транспортных средств и новых тормозных накладок в сборе соответствующих транспортных средств, которые были официально утверждены по типу конструкции на основании Правил № 78 или 90 </w:t>
      </w:r>
      <w:r w:rsidR="00D55638" w:rsidRPr="00606A3A">
        <w:rPr>
          <w:b/>
        </w:rPr>
        <w:t xml:space="preserve">ООН </w:t>
      </w:r>
      <w:r w:rsidRPr="00606A3A">
        <w:rPr>
          <w:b/>
        </w:rPr>
        <w:t>(в том же положении монтажа, что и на транспортном средстве).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случае необходимости во время испытания изношенные тормо</w:t>
      </w:r>
      <w:r w:rsidRPr="00606A3A">
        <w:rPr>
          <w:b/>
        </w:rPr>
        <w:t>з</w:t>
      </w:r>
      <w:r w:rsidRPr="00606A3A">
        <w:rPr>
          <w:b/>
        </w:rPr>
        <w:t>ные накладки могут заменяться.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5.1.1</w:t>
      </w:r>
      <w:r w:rsidRPr="00606A3A">
        <w:rPr>
          <w:b/>
        </w:rPr>
        <w:tab/>
        <w:t>Настоящее испытание применимо к транспортным средствам к</w:t>
      </w:r>
      <w:r w:rsidRPr="00606A3A">
        <w:rPr>
          <w:b/>
        </w:rPr>
        <w:t>а</w:t>
      </w:r>
      <w:r w:rsidRPr="00606A3A">
        <w:rPr>
          <w:b/>
        </w:rPr>
        <w:t>тегорий L</w:t>
      </w:r>
      <w:r w:rsidRPr="00606A3A">
        <w:rPr>
          <w:b/>
          <w:vertAlign w:val="subscript"/>
        </w:rPr>
        <w:t>3</w:t>
      </w:r>
      <w:r w:rsidRPr="00606A3A">
        <w:rPr>
          <w:b/>
        </w:rPr>
        <w:t>, L</w:t>
      </w:r>
      <w:r w:rsidRPr="00606A3A">
        <w:rPr>
          <w:b/>
          <w:vertAlign w:val="subscript"/>
        </w:rPr>
        <w:t>4</w:t>
      </w:r>
      <w:r w:rsidRPr="00606A3A">
        <w:rPr>
          <w:b/>
        </w:rPr>
        <w:t xml:space="preserve"> и L</w:t>
      </w:r>
      <w:r w:rsidRPr="00606A3A">
        <w:rPr>
          <w:b/>
          <w:vertAlign w:val="subscript"/>
        </w:rPr>
        <w:t>5</w:t>
      </w:r>
      <w:r w:rsidRPr="00606A3A">
        <w:rPr>
          <w:b/>
        </w:rPr>
        <w:t>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5.1.2</w:t>
      </w:r>
      <w:r w:rsidRPr="00606A3A">
        <w:rPr>
          <w:b/>
        </w:rPr>
        <w:tab/>
        <w:t>Условия проведения испытания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Инерционную массу инерционного динамометрического стенда определяют в соответствии с предписаниями, изложенными в пунктах </w:t>
      </w:r>
      <w:r w:rsidR="002120A3">
        <w:rPr>
          <w:b/>
        </w:rPr>
        <w:t xml:space="preserve">4.2.1, </w:t>
      </w:r>
      <w:r w:rsidRPr="00606A3A">
        <w:rPr>
          <w:b/>
        </w:rPr>
        <w:t>4.2.1.1 и 4.2.1.2 приложения 14.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Скорость вращения барабанов динамометрического стенда должна соответствовать линейной испытательной скорости транспортного средства, определяемой по среднему значению наибольшего и наименьшего динамического радиуса качения шин, разрешенных для данного транспортного средства.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5.1.3</w:t>
      </w:r>
      <w:r w:rsidRPr="00606A3A">
        <w:rPr>
          <w:b/>
        </w:rPr>
        <w:tab/>
        <w:t>Передний диск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5.1.3.1</w:t>
      </w:r>
      <w:r w:rsidRPr="00606A3A">
        <w:rPr>
          <w:b/>
        </w:rPr>
        <w:tab/>
        <w:t>Программа испытания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5.1.3.1.1</w:t>
      </w:r>
      <w:r w:rsidRPr="00606A3A">
        <w:rPr>
          <w:b/>
        </w:rPr>
        <w:tab/>
        <w:t>Приработка</w:t>
      </w:r>
    </w:p>
    <w:p w:rsidR="00606A3A" w:rsidRPr="00606A3A" w:rsidRDefault="00606A3A" w:rsidP="00D55638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соответствии с таблицей A14/5.1.3.1.1.</w:t>
      </w:r>
    </w:p>
    <w:p w:rsidR="00606A3A" w:rsidRDefault="00606A3A" w:rsidP="00120FBF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ab/>
        <w:t>Таблица A14/5.1.3.1.1</w:t>
      </w:r>
    </w:p>
    <w:p w:rsidR="00D55638" w:rsidRPr="00D55638" w:rsidRDefault="00D55638" w:rsidP="00D55638">
      <w:pPr>
        <w:pStyle w:val="SingleTxt"/>
        <w:spacing w:after="0" w:line="120" w:lineRule="exact"/>
        <w:rPr>
          <w:b/>
          <w:sz w:val="1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30"/>
        <w:gridCol w:w="990"/>
        <w:gridCol w:w="900"/>
        <w:gridCol w:w="990"/>
        <w:gridCol w:w="1260"/>
        <w:gridCol w:w="1080"/>
        <w:gridCol w:w="2581"/>
      </w:tblGrid>
      <w:tr w:rsidR="00B27707" w:rsidRPr="00B27707" w:rsidTr="00C93C63">
        <w:trPr>
          <w:tblHeader/>
        </w:trPr>
        <w:tc>
          <w:tcPr>
            <w:tcW w:w="10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07" w:rsidRPr="00B27707" w:rsidRDefault="00B27707" w:rsidP="00B27707">
            <w:pPr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Приработка</w:t>
            </w:r>
          </w:p>
        </w:tc>
      </w:tr>
      <w:tr w:rsidR="00B27707" w:rsidRPr="00B27707" w:rsidTr="00B27707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40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Этап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Вес брутто тран</w:t>
            </w:r>
            <w:r w:rsidRPr="00B27707">
              <w:rPr>
                <w:b/>
                <w:i/>
                <w:sz w:val="14"/>
              </w:rPr>
              <w:t>с</w:t>
            </w:r>
            <w:r w:rsidRPr="00B27707">
              <w:rPr>
                <w:b/>
                <w:i/>
                <w:sz w:val="14"/>
              </w:rPr>
              <w:t>портного средства</w:t>
            </w:r>
          </w:p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[кг]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Начальная скорость</w:t>
            </w:r>
          </w:p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Конечная скорость</w:t>
            </w:r>
          </w:p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Замедление</w:t>
            </w:r>
          </w:p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[м/с</w:t>
            </w:r>
            <w:r w:rsidRPr="00B27707">
              <w:rPr>
                <w:b/>
                <w:i/>
                <w:sz w:val="14"/>
                <w:vertAlign w:val="superscript"/>
              </w:rPr>
              <w:t>2</w:t>
            </w:r>
            <w:r w:rsidRPr="00B27707">
              <w:rPr>
                <w:b/>
                <w:i/>
                <w:sz w:val="14"/>
              </w:rPr>
              <w:t xml:space="preserve">]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Начальная </w:t>
            </w:r>
            <w:r w:rsidRPr="00B27707">
              <w:rPr>
                <w:b/>
                <w:i/>
                <w:sz w:val="14"/>
              </w:rPr>
              <w:br/>
              <w:t xml:space="preserve">температура </w:t>
            </w:r>
            <w:r w:rsidRPr="00B27707">
              <w:rPr>
                <w:b/>
                <w:i/>
                <w:sz w:val="14"/>
              </w:rPr>
              <w:br/>
              <w:t>до торможения</w:t>
            </w:r>
          </w:p>
          <w:p w:rsidR="00D55638" w:rsidRPr="00B414EC" w:rsidRDefault="00D55638" w:rsidP="00B414EC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[°C]</w:t>
            </w:r>
            <w:r w:rsidR="00B414EC" w:rsidRPr="00F24669">
              <w:rPr>
                <w:b/>
                <w:i/>
                <w:sz w:val="14"/>
              </w:rPr>
              <w:t xml:space="preserve"> </w:t>
            </w:r>
            <w:r w:rsidR="00B414EC">
              <w:rPr>
                <w:b/>
                <w:i/>
                <w:sz w:val="14"/>
              </w:rPr>
              <w:t>макс.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Количество торможений</w:t>
            </w:r>
          </w:p>
          <w:p w:rsidR="00D55638" w:rsidRPr="00B414EC" w:rsidRDefault="00B414EC" w:rsidP="00B27707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  <w:lang w:val="en-US"/>
              </w:rPr>
              <w:t>[</w:t>
            </w:r>
            <w:r w:rsidR="00D55638" w:rsidRPr="00B27707">
              <w:rPr>
                <w:b/>
                <w:i/>
                <w:sz w:val="14"/>
              </w:rPr>
              <w:t>−</w:t>
            </w:r>
            <w:r>
              <w:rPr>
                <w:b/>
                <w:i/>
                <w:sz w:val="14"/>
                <w:lang w:val="en-US"/>
              </w:rPr>
              <w:t>]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25" w:rsidRPr="00B27707" w:rsidRDefault="00B25125" w:rsidP="00B25125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Максимальная с</w:t>
            </w:r>
            <w:r w:rsidRPr="00B27707">
              <w:rPr>
                <w:b/>
                <w:i/>
                <w:sz w:val="14"/>
              </w:rPr>
              <w:t xml:space="preserve">корость </w:t>
            </w:r>
            <w:r>
              <w:rPr>
                <w:b/>
                <w:i/>
                <w:sz w:val="14"/>
              </w:rPr>
              <w:br/>
              <w:t>допустимого воздушного потока при нажатии на педаль тормоза</w:t>
            </w:r>
          </w:p>
          <w:p w:rsidR="00D55638" w:rsidRPr="00B27707" w:rsidRDefault="00B25125" w:rsidP="00B25125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</w:t>
            </w:r>
            <w:r>
              <w:rPr>
                <w:b/>
                <w:i/>
                <w:sz w:val="14"/>
              </w:rPr>
              <w:t>м/с</w:t>
            </w:r>
            <w:r w:rsidRPr="00B27707">
              <w:rPr>
                <w:b/>
                <w:i/>
                <w:sz w:val="14"/>
              </w:rPr>
              <w:t>]</w:t>
            </w:r>
          </w:p>
        </w:tc>
      </w:tr>
      <w:tr w:rsidR="00B27707" w:rsidRPr="00B27707" w:rsidTr="00B27707">
        <w:trPr>
          <w:trHeight w:hRule="exact" w:val="115"/>
          <w:tblHeader/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</w:tr>
      <w:tr w:rsidR="00B27707" w:rsidRPr="00B27707" w:rsidTr="00B27707"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75%</w:t>
            </w:r>
            <w:r w:rsidR="00B27707">
              <w:rPr>
                <w:b/>
                <w:sz w:val="17"/>
              </w:rPr>
              <w:t>/кол. дисков</w:t>
            </w:r>
            <w:r w:rsidRPr="00B27707">
              <w:rPr>
                <w:b/>
                <w:sz w:val="17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80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60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638" w:rsidRPr="00B27707" w:rsidRDefault="00D55638" w:rsidP="00B2770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</w:tr>
    </w:tbl>
    <w:p w:rsidR="00D55638" w:rsidRPr="00D55638" w:rsidRDefault="00D55638" w:rsidP="00D55638">
      <w:pPr>
        <w:pStyle w:val="SingleTxt"/>
        <w:spacing w:after="0" w:line="120" w:lineRule="exact"/>
        <w:rPr>
          <w:b/>
          <w:sz w:val="10"/>
        </w:rPr>
      </w:pPr>
    </w:p>
    <w:p w:rsidR="00D55638" w:rsidRPr="00D55638" w:rsidRDefault="00D55638" w:rsidP="00D55638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B27707" w:rsidP="00606A3A">
      <w:pPr>
        <w:pStyle w:val="SingleTxt"/>
        <w:rPr>
          <w:b/>
        </w:rPr>
      </w:pPr>
      <w:r>
        <w:rPr>
          <w:b/>
          <w:sz w:val="10"/>
        </w:rPr>
        <w:br w:type="page"/>
      </w:r>
      <w:r w:rsidR="00606A3A" w:rsidRPr="00606A3A">
        <w:rPr>
          <w:b/>
        </w:rPr>
        <w:lastRenderedPageBreak/>
        <w:t>5.1.3.1.2</w:t>
      </w:r>
      <w:r w:rsidR="00606A3A" w:rsidRPr="00606A3A">
        <w:rPr>
          <w:b/>
        </w:rPr>
        <w:tab/>
        <w:t>Испытание на усталость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В соответствии с таблицей A14/5.1.3.1.2.</w:t>
      </w:r>
    </w:p>
    <w:p w:rsid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Таблица A14/5.1.3.1.2</w:t>
      </w:r>
    </w:p>
    <w:p w:rsidR="00B27707" w:rsidRPr="00B414EC" w:rsidRDefault="00B27707" w:rsidP="00B414EC">
      <w:pPr>
        <w:pStyle w:val="SingleTxt"/>
        <w:spacing w:after="0" w:line="120" w:lineRule="exact"/>
        <w:rPr>
          <w:b/>
          <w:sz w:val="1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12"/>
        <w:gridCol w:w="828"/>
        <w:gridCol w:w="756"/>
        <w:gridCol w:w="873"/>
        <w:gridCol w:w="1161"/>
        <w:gridCol w:w="1170"/>
        <w:gridCol w:w="864"/>
        <w:gridCol w:w="1757"/>
      </w:tblGrid>
      <w:tr w:rsidR="00B25125" w:rsidRPr="00B27707" w:rsidTr="00B25125">
        <w:trPr>
          <w:tblHeader/>
        </w:trPr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25" w:rsidRPr="00B27707" w:rsidRDefault="00B25125" w:rsidP="00B25125">
            <w:pPr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Испытание на термическую усталость</w:t>
            </w:r>
          </w:p>
        </w:tc>
      </w:tr>
      <w:tr w:rsidR="00B25125" w:rsidRPr="00B25125" w:rsidTr="00B25125">
        <w:trPr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lef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Этап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Вес брутто транспортн</w:t>
            </w:r>
            <w:r w:rsidRPr="00B27707">
              <w:rPr>
                <w:b/>
                <w:i/>
                <w:sz w:val="14"/>
              </w:rPr>
              <w:t>о</w:t>
            </w:r>
            <w:r w:rsidRPr="00B27707">
              <w:rPr>
                <w:b/>
                <w:i/>
                <w:sz w:val="14"/>
              </w:rPr>
              <w:t xml:space="preserve">го средства </w:t>
            </w:r>
          </w:p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[кг]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Начальная скорость</w:t>
            </w:r>
          </w:p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Конечная скорость</w:t>
            </w:r>
          </w:p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Замедление</w:t>
            </w:r>
          </w:p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[м/с</w:t>
            </w:r>
            <w:r w:rsidRPr="00B25125">
              <w:rPr>
                <w:b/>
                <w:i/>
                <w:sz w:val="14"/>
                <w:vertAlign w:val="superscript"/>
              </w:rPr>
              <w:t>2</w:t>
            </w:r>
            <w:r w:rsidRPr="00B27707">
              <w:rPr>
                <w:b/>
                <w:i/>
                <w:sz w:val="1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Начальная температура </w:t>
            </w:r>
            <w:r w:rsidR="00B25125">
              <w:rPr>
                <w:b/>
                <w:i/>
                <w:sz w:val="14"/>
              </w:rPr>
              <w:br/>
            </w:r>
            <w:r w:rsidRPr="00B27707">
              <w:rPr>
                <w:b/>
                <w:i/>
                <w:sz w:val="14"/>
              </w:rPr>
              <w:t>до торможения</w:t>
            </w:r>
          </w:p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 [°C]</w:t>
            </w:r>
            <w:r w:rsidR="00B414EC">
              <w:rPr>
                <w:b/>
                <w:i/>
                <w:sz w:val="14"/>
              </w:rPr>
              <w:t xml:space="preserve"> ± 10 ˚С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653461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Время между </w:t>
            </w:r>
            <w:r w:rsidR="00B25125">
              <w:rPr>
                <w:b/>
                <w:i/>
                <w:sz w:val="14"/>
              </w:rPr>
              <w:br/>
            </w:r>
            <w:r w:rsidR="00653461">
              <w:rPr>
                <w:b/>
                <w:i/>
                <w:sz w:val="14"/>
              </w:rPr>
              <w:t>двумя</w:t>
            </w:r>
            <w:r w:rsidRPr="00B27707">
              <w:rPr>
                <w:b/>
                <w:i/>
                <w:sz w:val="14"/>
              </w:rPr>
              <w:t xml:space="preserve"> послед</w:t>
            </w:r>
            <w:r w:rsidRPr="00B27707">
              <w:rPr>
                <w:b/>
                <w:i/>
                <w:sz w:val="14"/>
              </w:rPr>
              <w:t>о</w:t>
            </w:r>
            <w:r w:rsidRPr="00B27707">
              <w:rPr>
                <w:b/>
                <w:i/>
                <w:sz w:val="14"/>
              </w:rPr>
              <w:t xml:space="preserve">вательными </w:t>
            </w:r>
            <w:r w:rsidR="00B25125">
              <w:rPr>
                <w:b/>
                <w:i/>
                <w:sz w:val="14"/>
              </w:rPr>
              <w:br/>
            </w:r>
            <w:r w:rsidRPr="00B27707">
              <w:rPr>
                <w:b/>
                <w:i/>
                <w:sz w:val="14"/>
              </w:rPr>
              <w:t>торможениями</w:t>
            </w:r>
          </w:p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[с]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Количество</w:t>
            </w:r>
            <w:r w:rsidRPr="00B25125">
              <w:rPr>
                <w:b/>
                <w:i/>
                <w:sz w:val="14"/>
              </w:rPr>
              <w:t xml:space="preserve"> </w:t>
            </w:r>
            <w:r w:rsidRPr="00B27707">
              <w:rPr>
                <w:b/>
                <w:i/>
                <w:sz w:val="14"/>
              </w:rPr>
              <w:t>тормож</w:t>
            </w:r>
            <w:r w:rsidRPr="00B27707">
              <w:rPr>
                <w:b/>
                <w:i/>
                <w:sz w:val="14"/>
              </w:rPr>
              <w:t>е</w:t>
            </w:r>
            <w:r w:rsidRPr="00B27707">
              <w:rPr>
                <w:b/>
                <w:i/>
                <w:sz w:val="14"/>
              </w:rPr>
              <w:t>ний</w:t>
            </w:r>
          </w:p>
          <w:p w:rsidR="00B27707" w:rsidRPr="00B414EC" w:rsidRDefault="00B414EC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  <w:lang w:val="en-US"/>
              </w:rPr>
            </w:pPr>
            <w:r>
              <w:rPr>
                <w:b/>
                <w:i/>
                <w:sz w:val="14"/>
                <w:lang w:val="en-US"/>
              </w:rPr>
              <w:t>[</w:t>
            </w:r>
            <w:r w:rsidR="00B27707" w:rsidRPr="00B27707">
              <w:rPr>
                <w:b/>
                <w:i/>
                <w:sz w:val="14"/>
              </w:rPr>
              <w:t>−</w:t>
            </w:r>
            <w:r>
              <w:rPr>
                <w:b/>
                <w:i/>
                <w:sz w:val="14"/>
                <w:lang w:val="en-US"/>
              </w:rPr>
              <w:t>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125" w:rsidRPr="00B27707" w:rsidRDefault="00B25125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Максимальная с</w:t>
            </w:r>
            <w:r w:rsidRPr="00B27707">
              <w:rPr>
                <w:b/>
                <w:i/>
                <w:sz w:val="14"/>
              </w:rPr>
              <w:t xml:space="preserve">корость </w:t>
            </w:r>
            <w:r>
              <w:rPr>
                <w:b/>
                <w:i/>
                <w:sz w:val="14"/>
              </w:rPr>
              <w:br/>
              <w:t xml:space="preserve">допустимого воздушного потока при нажатии </w:t>
            </w:r>
            <w:r>
              <w:rPr>
                <w:b/>
                <w:i/>
                <w:sz w:val="14"/>
              </w:rPr>
              <w:br/>
              <w:t>на педаль тормоза</w:t>
            </w:r>
          </w:p>
          <w:p w:rsidR="00B27707" w:rsidRPr="00B27707" w:rsidRDefault="00B25125" w:rsidP="00B25125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</w:t>
            </w:r>
            <w:r>
              <w:rPr>
                <w:b/>
                <w:i/>
                <w:sz w:val="14"/>
              </w:rPr>
              <w:t>м/с</w:t>
            </w:r>
            <w:r w:rsidRPr="00B27707">
              <w:rPr>
                <w:b/>
                <w:i/>
                <w:sz w:val="14"/>
              </w:rPr>
              <w:t>]</w:t>
            </w:r>
          </w:p>
        </w:tc>
      </w:tr>
      <w:tr w:rsidR="00B25125" w:rsidRPr="00B27707" w:rsidTr="00653461">
        <w:trPr>
          <w:trHeight w:hRule="exact" w:val="115"/>
          <w:tblHeader/>
        </w:trPr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7707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</w:tr>
      <w:tr w:rsidR="00B25125" w:rsidRPr="00B27707" w:rsidTr="00653461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</w:t>
            </w:r>
            <w:r w:rsidR="00B25125">
              <w:rPr>
                <w:b/>
                <w:sz w:val="17"/>
              </w:rPr>
              <w:br/>
            </w:r>
            <w:r w:rsidRPr="00B27707">
              <w:rPr>
                <w:b/>
                <w:sz w:val="17"/>
              </w:rPr>
              <w:t>температурный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75%/кол. дисков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7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100</w:t>
            </w:r>
            <w:r w:rsidRPr="00B27707">
              <w:rPr>
                <w:b/>
                <w:sz w:val="17"/>
                <w:vertAlign w:val="superscript"/>
              </w:rPr>
              <w:t>a)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20</w:t>
            </w:r>
          </w:p>
        </w:tc>
      </w:tr>
      <w:tr w:rsidR="00B25125" w:rsidRPr="00B27707" w:rsidTr="00B2512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</w:t>
            </w:r>
            <w:r w:rsidR="00B25125">
              <w:rPr>
                <w:b/>
                <w:sz w:val="17"/>
              </w:rPr>
              <w:br/>
            </w:r>
            <w:r w:rsidRPr="00B27707">
              <w:rPr>
                <w:b/>
                <w:sz w:val="17"/>
              </w:rPr>
              <w:t>функциональный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75%/кол. дисков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80%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−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</w:tr>
      <w:tr w:rsidR="00B25125" w:rsidRPr="00B27707" w:rsidTr="00C93C6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</w:t>
            </w:r>
            <w:r w:rsidR="00B25125">
              <w:rPr>
                <w:b/>
                <w:sz w:val="17"/>
              </w:rPr>
              <w:br/>
            </w:r>
            <w:r w:rsidRPr="00B27707">
              <w:rPr>
                <w:b/>
                <w:sz w:val="17"/>
              </w:rPr>
              <w:t>механический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100%/кол. дисков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60%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−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707" w:rsidRPr="00B27707" w:rsidRDefault="00B27707" w:rsidP="00B2512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</w:tr>
      <w:tr w:rsidR="00B25125" w:rsidRPr="00B27707" w:rsidTr="00C93C63"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25" w:rsidRPr="00B27707" w:rsidRDefault="00B25125" w:rsidP="00B2512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</w:rPr>
            </w:pPr>
            <w:r w:rsidRPr="00B27707">
              <w:rPr>
                <w:b/>
                <w:sz w:val="17"/>
              </w:rPr>
              <w:t>Этапы 1−3 = 1 цикл; повторение в общей сложности 20 циклов (= 160 торможений).</w:t>
            </w:r>
          </w:p>
        </w:tc>
      </w:tr>
    </w:tbl>
    <w:p w:rsidR="00B27707" w:rsidRPr="00B414EC" w:rsidRDefault="00B27707" w:rsidP="00B414EC">
      <w:pPr>
        <w:pStyle w:val="SingleTxt"/>
        <w:spacing w:after="0" w:line="120" w:lineRule="exact"/>
        <w:rPr>
          <w:b/>
          <w:sz w:val="10"/>
        </w:rPr>
      </w:pPr>
    </w:p>
    <w:p w:rsidR="00606A3A" w:rsidRPr="00B414EC" w:rsidRDefault="00B414EC" w:rsidP="00B414E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bCs/>
        </w:rPr>
      </w:pPr>
      <w:r w:rsidRPr="00B414EC">
        <w:rPr>
          <w:b/>
          <w:bCs/>
        </w:rPr>
        <w:tab/>
      </w:r>
      <w:r w:rsidR="00606A3A" w:rsidRPr="00B414EC">
        <w:rPr>
          <w:b/>
          <w:bCs/>
          <w:vertAlign w:val="superscript"/>
          <w:lang w:val="en-US"/>
        </w:rPr>
        <w:t>a</w:t>
      </w:r>
      <w:r w:rsidR="00606A3A" w:rsidRPr="00B414EC">
        <w:rPr>
          <w:b/>
          <w:bCs/>
          <w:vertAlign w:val="superscript"/>
        </w:rPr>
        <w:t>)</w:t>
      </w:r>
      <w:r w:rsidR="00606A3A" w:rsidRPr="00B414EC">
        <w:rPr>
          <w:b/>
          <w:bCs/>
        </w:rPr>
        <w:tab/>
        <w:t xml:space="preserve">Начальная температура только </w:t>
      </w:r>
      <w:r w:rsidRPr="00B414EC">
        <w:rPr>
          <w:b/>
          <w:bCs/>
        </w:rPr>
        <w:t xml:space="preserve">при первом </w:t>
      </w:r>
      <w:r w:rsidR="00606A3A" w:rsidRPr="00B414EC">
        <w:rPr>
          <w:b/>
          <w:bCs/>
        </w:rPr>
        <w:t>торможени</w:t>
      </w:r>
      <w:r w:rsidRPr="00B414EC">
        <w:rPr>
          <w:b/>
          <w:bCs/>
        </w:rPr>
        <w:t>и</w:t>
      </w:r>
      <w:r w:rsidR="00606A3A" w:rsidRPr="00B414EC">
        <w:rPr>
          <w:b/>
          <w:bCs/>
        </w:rPr>
        <w:t xml:space="preserve">. </w:t>
      </w:r>
    </w:p>
    <w:p w:rsidR="00B414EC" w:rsidRPr="00B414EC" w:rsidRDefault="00B414EC" w:rsidP="00B414E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bCs/>
        </w:rPr>
      </w:pPr>
      <w:r w:rsidRPr="00B414EC">
        <w:rPr>
          <w:b/>
          <w:bCs/>
        </w:rPr>
        <w:tab/>
      </w:r>
      <w:r w:rsidRPr="00B414EC">
        <w:rPr>
          <w:b/>
          <w:bCs/>
          <w:vertAlign w:val="superscript"/>
        </w:rPr>
        <w:t>b)</w:t>
      </w:r>
      <w:r w:rsidRPr="00B414EC">
        <w:rPr>
          <w:b/>
          <w:bCs/>
        </w:rPr>
        <w:tab/>
        <w:t>При преждевременном износе фрикционного материала колодок допускается использование другого комплекта колодок; в этом случае до завершения испытания должна быть обеспечена приработка нового набора колодок в соответствии с пунктом 5.1.3.1.1, причем всегда с использованием испытываемого тормозного диска.</w:t>
      </w:r>
    </w:p>
    <w:p w:rsidR="00B414EC" w:rsidRPr="00B414EC" w:rsidRDefault="00B414EC" w:rsidP="00B414EC">
      <w:pPr>
        <w:pStyle w:val="SingleTxt"/>
        <w:spacing w:after="0" w:line="120" w:lineRule="exact"/>
        <w:rPr>
          <w:b/>
          <w:sz w:val="10"/>
        </w:rPr>
      </w:pPr>
    </w:p>
    <w:p w:rsidR="00B414EC" w:rsidRPr="00B414EC" w:rsidRDefault="00B414EC" w:rsidP="00B414EC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B414EC">
      <w:pPr>
        <w:pStyle w:val="SingleTxt"/>
        <w:tabs>
          <w:tab w:val="clear" w:pos="1742"/>
        </w:tabs>
        <w:rPr>
          <w:b/>
        </w:rPr>
      </w:pPr>
      <w:r w:rsidRPr="00606A3A">
        <w:rPr>
          <w:b/>
        </w:rPr>
        <w:t>5.1.4</w:t>
      </w:r>
      <w:r w:rsidRPr="00606A3A">
        <w:rPr>
          <w:b/>
        </w:rPr>
        <w:tab/>
        <w:t>Задний диск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>5.1.4.1</w:t>
      </w:r>
      <w:r w:rsidRPr="00606A3A">
        <w:rPr>
          <w:b/>
        </w:rPr>
        <w:tab/>
        <w:t>Программа испытаний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>5.1.4.1.1</w:t>
      </w:r>
      <w:r w:rsidRPr="00606A3A">
        <w:rPr>
          <w:b/>
        </w:rPr>
        <w:tab/>
        <w:t>Приработка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В соответствии с таблицей A14/5.1.4.1.1.</w:t>
      </w:r>
    </w:p>
    <w:p w:rsid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Таблица A14/5.1.4.1.1</w:t>
      </w:r>
    </w:p>
    <w:p w:rsidR="00653461" w:rsidRPr="00653461" w:rsidRDefault="00653461" w:rsidP="00653461">
      <w:pPr>
        <w:pStyle w:val="SingleTxt"/>
        <w:spacing w:after="0" w:line="120" w:lineRule="exact"/>
        <w:rPr>
          <w:b/>
          <w:sz w:val="1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30"/>
        <w:gridCol w:w="990"/>
        <w:gridCol w:w="900"/>
        <w:gridCol w:w="990"/>
        <w:gridCol w:w="1260"/>
        <w:gridCol w:w="1080"/>
        <w:gridCol w:w="2581"/>
      </w:tblGrid>
      <w:tr w:rsidR="00B414EC" w:rsidRPr="00B27707" w:rsidTr="00C93C63">
        <w:trPr>
          <w:tblHeader/>
        </w:trPr>
        <w:tc>
          <w:tcPr>
            <w:tcW w:w="10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EC" w:rsidRPr="00B27707" w:rsidRDefault="00B414EC" w:rsidP="007C2D46">
            <w:pPr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Приработка</w:t>
            </w:r>
          </w:p>
        </w:tc>
      </w:tr>
      <w:tr w:rsidR="00B414EC" w:rsidRPr="00B27707" w:rsidTr="007C2D4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40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Этап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Вес брутто тран</w:t>
            </w:r>
            <w:r w:rsidRPr="00B27707">
              <w:rPr>
                <w:b/>
                <w:i/>
                <w:sz w:val="14"/>
              </w:rPr>
              <w:t>с</w:t>
            </w:r>
            <w:r w:rsidRPr="00B27707">
              <w:rPr>
                <w:b/>
                <w:i/>
                <w:sz w:val="14"/>
              </w:rPr>
              <w:t>портного средства</w:t>
            </w:r>
          </w:p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[кг]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Начальная скорость</w:t>
            </w:r>
          </w:p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Конечная скорость</w:t>
            </w:r>
          </w:p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Замедление</w:t>
            </w:r>
          </w:p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[м/с</w:t>
            </w:r>
            <w:r w:rsidRPr="00B27707">
              <w:rPr>
                <w:b/>
                <w:i/>
                <w:sz w:val="14"/>
                <w:vertAlign w:val="superscript"/>
              </w:rPr>
              <w:t>2</w:t>
            </w:r>
            <w:r w:rsidRPr="00B27707">
              <w:rPr>
                <w:b/>
                <w:i/>
                <w:sz w:val="14"/>
              </w:rPr>
              <w:t xml:space="preserve">]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Начальная </w:t>
            </w:r>
            <w:r w:rsidRPr="00B27707">
              <w:rPr>
                <w:b/>
                <w:i/>
                <w:sz w:val="14"/>
              </w:rPr>
              <w:br/>
              <w:t xml:space="preserve">температура </w:t>
            </w:r>
            <w:r w:rsidRPr="00B27707">
              <w:rPr>
                <w:b/>
                <w:i/>
                <w:sz w:val="14"/>
              </w:rPr>
              <w:br/>
              <w:t>до торможения</w:t>
            </w:r>
          </w:p>
          <w:p w:rsidR="00B414EC" w:rsidRPr="00B414EC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[°C]</w:t>
            </w:r>
            <w:r w:rsidRPr="00B414EC">
              <w:rPr>
                <w:b/>
                <w:i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макс.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Количество торможений</w:t>
            </w:r>
          </w:p>
          <w:p w:rsidR="00B414EC" w:rsidRPr="00B414EC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  <w:lang w:val="en-US"/>
              </w:rPr>
              <w:t>[</w:t>
            </w:r>
            <w:r w:rsidRPr="00B27707">
              <w:rPr>
                <w:b/>
                <w:i/>
                <w:sz w:val="14"/>
              </w:rPr>
              <w:t>−</w:t>
            </w:r>
            <w:r>
              <w:rPr>
                <w:b/>
                <w:i/>
                <w:sz w:val="14"/>
                <w:lang w:val="en-US"/>
              </w:rPr>
              <w:t>]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Максимальная с</w:t>
            </w:r>
            <w:r w:rsidRPr="00B27707">
              <w:rPr>
                <w:b/>
                <w:i/>
                <w:sz w:val="14"/>
              </w:rPr>
              <w:t xml:space="preserve">корость </w:t>
            </w:r>
            <w:r>
              <w:rPr>
                <w:b/>
                <w:i/>
                <w:sz w:val="14"/>
              </w:rPr>
              <w:br/>
              <w:t>допустимого воздушного потока при нажатии на педаль тормоза</w:t>
            </w:r>
          </w:p>
          <w:p w:rsidR="00B414EC" w:rsidRPr="00B27707" w:rsidRDefault="00B414EC" w:rsidP="007C2D46">
            <w:pPr>
              <w:pStyle w:val="SingleTxt"/>
              <w:spacing w:before="40" w:after="40" w:line="16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</w:t>
            </w:r>
            <w:r>
              <w:rPr>
                <w:b/>
                <w:i/>
                <w:sz w:val="14"/>
              </w:rPr>
              <w:t>м/с</w:t>
            </w:r>
            <w:r w:rsidRPr="00B27707">
              <w:rPr>
                <w:b/>
                <w:i/>
                <w:sz w:val="14"/>
              </w:rPr>
              <w:t>]</w:t>
            </w:r>
          </w:p>
        </w:tc>
      </w:tr>
      <w:tr w:rsidR="00B414EC" w:rsidRPr="00B27707" w:rsidTr="007C2D46">
        <w:trPr>
          <w:trHeight w:hRule="exact" w:val="115"/>
          <w:tblHeader/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</w:p>
        </w:tc>
      </w:tr>
      <w:tr w:rsidR="00B414EC" w:rsidRPr="00B27707" w:rsidTr="007C2D46"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65346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  <w:r w:rsidR="00653461">
              <w:rPr>
                <w:b/>
                <w:sz w:val="17"/>
              </w:rPr>
              <w:t>0</w:t>
            </w:r>
            <w:r w:rsidRPr="00B27707">
              <w:rPr>
                <w:b/>
                <w:sz w:val="17"/>
              </w:rPr>
              <w:t xml:space="preserve">%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653461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  <w:r w:rsidR="00B414EC" w:rsidRPr="00B27707">
              <w:rPr>
                <w:b/>
                <w:sz w:val="17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653461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60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EC" w:rsidRPr="00B27707" w:rsidRDefault="00B414EC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113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</w:tr>
    </w:tbl>
    <w:p w:rsidR="00B414EC" w:rsidRPr="00653461" w:rsidRDefault="00B414EC" w:rsidP="00653461">
      <w:pPr>
        <w:pStyle w:val="SingleTxt"/>
        <w:spacing w:after="0" w:line="120" w:lineRule="exact"/>
        <w:rPr>
          <w:b/>
          <w:sz w:val="10"/>
        </w:rPr>
      </w:pPr>
    </w:p>
    <w:p w:rsidR="00653461" w:rsidRPr="00653461" w:rsidRDefault="00653461" w:rsidP="00653461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53461">
      <w:pPr>
        <w:pStyle w:val="SingleTxt"/>
        <w:rPr>
          <w:b/>
        </w:rPr>
      </w:pPr>
      <w:r w:rsidRPr="00606A3A">
        <w:rPr>
          <w:b/>
        </w:rPr>
        <w:t>5.1.4.1.2</w:t>
      </w:r>
      <w:r w:rsidRPr="00606A3A">
        <w:rPr>
          <w:b/>
        </w:rPr>
        <w:tab/>
        <w:t xml:space="preserve">Испытание на </w:t>
      </w:r>
      <w:r w:rsidR="00653461">
        <w:rPr>
          <w:b/>
        </w:rPr>
        <w:t>потерю эффективности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В соответствии с таблицей A14/5.1.4.1.2.</w:t>
      </w:r>
    </w:p>
    <w:p w:rsid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Таблица A14/5.1.4.1.2</w:t>
      </w:r>
    </w:p>
    <w:p w:rsidR="00653461" w:rsidRPr="00653461" w:rsidRDefault="00653461" w:rsidP="00653461">
      <w:pPr>
        <w:pStyle w:val="SingleTxt"/>
        <w:spacing w:after="0" w:line="120" w:lineRule="exact"/>
        <w:rPr>
          <w:b/>
          <w:sz w:val="1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12"/>
        <w:gridCol w:w="828"/>
        <w:gridCol w:w="756"/>
        <w:gridCol w:w="873"/>
        <w:gridCol w:w="1161"/>
        <w:gridCol w:w="1170"/>
        <w:gridCol w:w="864"/>
        <w:gridCol w:w="1757"/>
      </w:tblGrid>
      <w:tr w:rsidR="00653461" w:rsidRPr="00B27707" w:rsidTr="007C2D46">
        <w:trPr>
          <w:tblHeader/>
        </w:trPr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61" w:rsidRPr="00B27707" w:rsidRDefault="00653461" w:rsidP="00653461">
            <w:pPr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Испытание на </w:t>
            </w:r>
            <w:r>
              <w:rPr>
                <w:b/>
                <w:i/>
                <w:sz w:val="14"/>
              </w:rPr>
              <w:t>потерю эффективности</w:t>
            </w:r>
          </w:p>
        </w:tc>
      </w:tr>
      <w:tr w:rsidR="00653461" w:rsidRPr="00B25125" w:rsidTr="007C2D46">
        <w:trPr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lef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Этап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Вес брутто транспортн</w:t>
            </w:r>
            <w:r w:rsidRPr="00B27707">
              <w:rPr>
                <w:b/>
                <w:i/>
                <w:sz w:val="14"/>
              </w:rPr>
              <w:t>о</w:t>
            </w:r>
            <w:r w:rsidRPr="00B27707">
              <w:rPr>
                <w:b/>
                <w:i/>
                <w:sz w:val="14"/>
              </w:rPr>
              <w:t xml:space="preserve">го средства </w:t>
            </w:r>
          </w:p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[кг]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Начальная скорость</w:t>
            </w:r>
          </w:p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Конечная скорость</w:t>
            </w:r>
          </w:p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Замедление</w:t>
            </w:r>
          </w:p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[м/с</w:t>
            </w:r>
            <w:r w:rsidRPr="00B25125">
              <w:rPr>
                <w:b/>
                <w:i/>
                <w:sz w:val="14"/>
                <w:vertAlign w:val="superscript"/>
              </w:rPr>
              <w:t>2</w:t>
            </w:r>
            <w:r w:rsidRPr="00B27707">
              <w:rPr>
                <w:b/>
                <w:i/>
                <w:sz w:val="1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Начальная температура </w:t>
            </w:r>
            <w:r>
              <w:rPr>
                <w:b/>
                <w:i/>
                <w:sz w:val="14"/>
              </w:rPr>
              <w:br/>
            </w:r>
            <w:r w:rsidRPr="00B27707">
              <w:rPr>
                <w:b/>
                <w:i/>
                <w:sz w:val="14"/>
              </w:rPr>
              <w:t>до торможения</w:t>
            </w:r>
          </w:p>
          <w:p w:rsidR="00653461" w:rsidRPr="00B27707" w:rsidRDefault="00653461" w:rsidP="00C93C63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 [°C]</w:t>
            </w:r>
            <w:r>
              <w:rPr>
                <w:b/>
                <w:i/>
                <w:sz w:val="14"/>
              </w:rPr>
              <w:t xml:space="preserve"> </w:t>
            </w:r>
            <w:r w:rsidR="00C93C63">
              <w:rPr>
                <w:b/>
                <w:i/>
                <w:sz w:val="14"/>
              </w:rPr>
              <w:t>макс.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653461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Время между </w:t>
            </w:r>
            <w:r>
              <w:rPr>
                <w:b/>
                <w:i/>
                <w:sz w:val="14"/>
              </w:rPr>
              <w:br/>
              <w:t>двумя</w:t>
            </w:r>
            <w:r w:rsidRPr="00B27707">
              <w:rPr>
                <w:b/>
                <w:i/>
                <w:sz w:val="14"/>
              </w:rPr>
              <w:t xml:space="preserve"> послед</w:t>
            </w:r>
            <w:r w:rsidRPr="00B27707">
              <w:rPr>
                <w:b/>
                <w:i/>
                <w:sz w:val="14"/>
              </w:rPr>
              <w:t>о</w:t>
            </w:r>
            <w:r w:rsidRPr="00B27707">
              <w:rPr>
                <w:b/>
                <w:i/>
                <w:sz w:val="14"/>
              </w:rPr>
              <w:t xml:space="preserve">вательными </w:t>
            </w:r>
            <w:r>
              <w:rPr>
                <w:b/>
                <w:i/>
                <w:sz w:val="14"/>
              </w:rPr>
              <w:br/>
            </w:r>
            <w:r w:rsidRPr="00B27707">
              <w:rPr>
                <w:b/>
                <w:i/>
                <w:sz w:val="14"/>
              </w:rPr>
              <w:t>торможениями</w:t>
            </w:r>
          </w:p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[с]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Количество</w:t>
            </w:r>
            <w:r w:rsidRPr="00B25125">
              <w:rPr>
                <w:b/>
                <w:i/>
                <w:sz w:val="14"/>
              </w:rPr>
              <w:t xml:space="preserve"> </w:t>
            </w:r>
            <w:r w:rsidRPr="00B27707">
              <w:rPr>
                <w:b/>
                <w:i/>
                <w:sz w:val="14"/>
              </w:rPr>
              <w:t>тормож</w:t>
            </w:r>
            <w:r w:rsidRPr="00B27707">
              <w:rPr>
                <w:b/>
                <w:i/>
                <w:sz w:val="14"/>
              </w:rPr>
              <w:t>е</w:t>
            </w:r>
            <w:r w:rsidRPr="00B27707">
              <w:rPr>
                <w:b/>
                <w:i/>
                <w:sz w:val="14"/>
              </w:rPr>
              <w:t>ний</w:t>
            </w:r>
          </w:p>
          <w:p w:rsidR="00653461" w:rsidRPr="00B414EC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  <w:lang w:val="en-US"/>
              </w:rPr>
            </w:pPr>
            <w:r>
              <w:rPr>
                <w:b/>
                <w:i/>
                <w:sz w:val="14"/>
                <w:lang w:val="en-US"/>
              </w:rPr>
              <w:t>[</w:t>
            </w:r>
            <w:r w:rsidRPr="00B27707">
              <w:rPr>
                <w:b/>
                <w:i/>
                <w:sz w:val="14"/>
              </w:rPr>
              <w:t>−</w:t>
            </w:r>
            <w:r>
              <w:rPr>
                <w:b/>
                <w:i/>
                <w:sz w:val="14"/>
                <w:lang w:val="en-US"/>
              </w:rPr>
              <w:t>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Максимальная с</w:t>
            </w:r>
            <w:r w:rsidRPr="00B27707">
              <w:rPr>
                <w:b/>
                <w:i/>
                <w:sz w:val="14"/>
              </w:rPr>
              <w:t xml:space="preserve">корость </w:t>
            </w:r>
            <w:r>
              <w:rPr>
                <w:b/>
                <w:i/>
                <w:sz w:val="14"/>
              </w:rPr>
              <w:br/>
              <w:t xml:space="preserve">допустимого воздушного потока при нажатии </w:t>
            </w:r>
            <w:r>
              <w:rPr>
                <w:b/>
                <w:i/>
                <w:sz w:val="14"/>
              </w:rPr>
              <w:br/>
              <w:t>на педаль тормоза</w:t>
            </w:r>
          </w:p>
          <w:p w:rsidR="00653461" w:rsidRPr="00B27707" w:rsidRDefault="00653461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</w:t>
            </w:r>
            <w:r>
              <w:rPr>
                <w:b/>
                <w:i/>
                <w:sz w:val="14"/>
              </w:rPr>
              <w:t>м/с</w:t>
            </w:r>
            <w:r w:rsidRPr="00B27707">
              <w:rPr>
                <w:b/>
                <w:i/>
                <w:sz w:val="14"/>
              </w:rPr>
              <w:t>]</w:t>
            </w:r>
          </w:p>
        </w:tc>
      </w:tr>
      <w:tr w:rsidR="00653461" w:rsidRPr="00B27707" w:rsidTr="00653461">
        <w:trPr>
          <w:trHeight w:hRule="exact" w:val="115"/>
          <w:tblHeader/>
        </w:trPr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</w:tr>
      <w:tr w:rsidR="00653461" w:rsidRPr="00B27707" w:rsidTr="0043271E"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461" w:rsidRPr="00B27707" w:rsidRDefault="00653461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jc w:val="lef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461" w:rsidRPr="00B27707" w:rsidRDefault="00653461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  <w:r>
              <w:rPr>
                <w:b/>
                <w:sz w:val="17"/>
              </w:rPr>
              <w:t>0</w:t>
            </w:r>
            <w:r w:rsidRPr="00B27707">
              <w:rPr>
                <w:b/>
                <w:sz w:val="17"/>
              </w:rPr>
              <w:t>%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461" w:rsidRPr="00B27707" w:rsidRDefault="00653461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 w:rsidRPr="00B27707">
              <w:rPr>
                <w:b/>
                <w:sz w:val="17"/>
              </w:rPr>
              <w:t>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461" w:rsidRPr="00B27707" w:rsidRDefault="00653461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20% </w:t>
            </w:r>
            <w:r w:rsidRPr="00B27707">
              <w:rPr>
                <w:b/>
                <w:sz w:val="17"/>
              </w:rPr>
              <w:t>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43271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43271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43271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43271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461" w:rsidRPr="00B27707" w:rsidRDefault="00653461" w:rsidP="0043271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Pr="00B27707">
              <w:rPr>
                <w:b/>
                <w:sz w:val="17"/>
              </w:rPr>
              <w:t>0</w:t>
            </w:r>
          </w:p>
        </w:tc>
      </w:tr>
    </w:tbl>
    <w:p w:rsidR="00653461" w:rsidRPr="00653461" w:rsidRDefault="00653461" w:rsidP="00653461">
      <w:pPr>
        <w:pStyle w:val="SingleTxt"/>
        <w:spacing w:after="0" w:line="120" w:lineRule="exact"/>
        <w:rPr>
          <w:b/>
          <w:sz w:val="10"/>
        </w:rPr>
      </w:pPr>
    </w:p>
    <w:p w:rsidR="007E325B" w:rsidRPr="007E325B" w:rsidRDefault="007E325B" w:rsidP="007E325B">
      <w:pPr>
        <w:pStyle w:val="SingleTxt"/>
        <w:spacing w:after="0" w:line="120" w:lineRule="exact"/>
        <w:rPr>
          <w:b/>
          <w:sz w:val="10"/>
        </w:rPr>
      </w:pPr>
    </w:p>
    <w:p w:rsidR="007E325B" w:rsidRPr="007E325B" w:rsidRDefault="007E325B" w:rsidP="007E325B">
      <w:pPr>
        <w:pStyle w:val="SingleTxt"/>
        <w:spacing w:after="0" w:line="120" w:lineRule="exact"/>
        <w:rPr>
          <w:b/>
          <w:sz w:val="10"/>
        </w:rPr>
      </w:pPr>
    </w:p>
    <w:p w:rsidR="007E325B" w:rsidRDefault="007E325B" w:rsidP="00606A3A">
      <w:pPr>
        <w:pStyle w:val="SingleTxt"/>
        <w:rPr>
          <w:b/>
        </w:rPr>
      </w:pPr>
      <w:r>
        <w:rPr>
          <w:b/>
        </w:rPr>
        <w:lastRenderedPageBreak/>
        <w:t>5.1.4.1.3</w:t>
      </w:r>
      <w:r>
        <w:rPr>
          <w:b/>
        </w:rPr>
        <w:tab/>
        <w:t>Испытание на усталость</w:t>
      </w:r>
    </w:p>
    <w:p w:rsidR="007E325B" w:rsidRDefault="007E325B" w:rsidP="00606A3A">
      <w:pPr>
        <w:pStyle w:val="SingleTxt"/>
        <w:rPr>
          <w:b/>
        </w:rPr>
      </w:pPr>
      <w:r>
        <w:rPr>
          <w:b/>
        </w:rPr>
        <w:tab/>
      </w:r>
      <w:r>
        <w:rPr>
          <w:b/>
        </w:rPr>
        <w:tab/>
        <w:t>В соответствии с таблицей А14/5.1.4.1.3.</w:t>
      </w:r>
    </w:p>
    <w:p w:rsidR="007E325B" w:rsidRDefault="007E325B" w:rsidP="00606A3A">
      <w:pPr>
        <w:pStyle w:val="SingleTxt"/>
        <w:rPr>
          <w:b/>
        </w:rPr>
      </w:pPr>
      <w:r>
        <w:rPr>
          <w:b/>
        </w:rPr>
        <w:tab/>
      </w:r>
      <w:r>
        <w:rPr>
          <w:b/>
        </w:rPr>
        <w:tab/>
        <w:t>Таблица А14/5.1.4.1.3</w:t>
      </w: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12"/>
        <w:gridCol w:w="828"/>
        <w:gridCol w:w="756"/>
        <w:gridCol w:w="873"/>
        <w:gridCol w:w="1161"/>
        <w:gridCol w:w="1170"/>
        <w:gridCol w:w="864"/>
        <w:gridCol w:w="1757"/>
      </w:tblGrid>
      <w:tr w:rsidR="007E325B" w:rsidRPr="00B27707" w:rsidTr="007C2D46">
        <w:trPr>
          <w:tblHeader/>
        </w:trPr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5B" w:rsidRPr="00B27707" w:rsidRDefault="007E325B" w:rsidP="007C2D46">
            <w:pPr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Испытание на термическую усталость</w:t>
            </w:r>
          </w:p>
        </w:tc>
      </w:tr>
      <w:tr w:rsidR="007E325B" w:rsidRPr="00B25125" w:rsidTr="007C2D46">
        <w:trPr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lef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Этап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Вес брутто транспортн</w:t>
            </w:r>
            <w:r w:rsidRPr="00B27707">
              <w:rPr>
                <w:b/>
                <w:i/>
                <w:sz w:val="14"/>
              </w:rPr>
              <w:t>о</w:t>
            </w:r>
            <w:r w:rsidRPr="00B27707">
              <w:rPr>
                <w:b/>
                <w:i/>
                <w:sz w:val="14"/>
              </w:rPr>
              <w:t xml:space="preserve">го средства </w:t>
            </w:r>
          </w:p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[кг]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Начальная скорость</w:t>
            </w:r>
          </w:p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Конечная скорость</w:t>
            </w:r>
          </w:p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[км/ч]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Замедление</w:t>
            </w:r>
          </w:p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[м/с</w:t>
            </w:r>
            <w:r w:rsidRPr="00B25125">
              <w:rPr>
                <w:b/>
                <w:i/>
                <w:sz w:val="14"/>
                <w:vertAlign w:val="superscript"/>
              </w:rPr>
              <w:t>2</w:t>
            </w:r>
            <w:r w:rsidRPr="00B27707">
              <w:rPr>
                <w:b/>
                <w:i/>
                <w:sz w:val="14"/>
              </w:rPr>
              <w:t xml:space="preserve">]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Начальная температура </w:t>
            </w:r>
            <w:r>
              <w:rPr>
                <w:b/>
                <w:i/>
                <w:sz w:val="14"/>
              </w:rPr>
              <w:br/>
            </w:r>
            <w:r w:rsidRPr="00B27707">
              <w:rPr>
                <w:b/>
                <w:i/>
                <w:sz w:val="14"/>
              </w:rPr>
              <w:t>до торможения</w:t>
            </w:r>
          </w:p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 [°C]</w:t>
            </w:r>
            <w:r>
              <w:rPr>
                <w:b/>
                <w:i/>
                <w:sz w:val="14"/>
              </w:rPr>
              <w:t xml:space="preserve"> ± 10 ˚С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 xml:space="preserve">Время между </w:t>
            </w:r>
            <w:r>
              <w:rPr>
                <w:b/>
                <w:i/>
                <w:sz w:val="14"/>
              </w:rPr>
              <w:br/>
              <w:t>двумя</w:t>
            </w:r>
            <w:r w:rsidRPr="00B27707">
              <w:rPr>
                <w:b/>
                <w:i/>
                <w:sz w:val="14"/>
              </w:rPr>
              <w:t xml:space="preserve"> послед</w:t>
            </w:r>
            <w:r w:rsidRPr="00B27707">
              <w:rPr>
                <w:b/>
                <w:i/>
                <w:sz w:val="14"/>
              </w:rPr>
              <w:t>о</w:t>
            </w:r>
            <w:r w:rsidRPr="00B27707">
              <w:rPr>
                <w:b/>
                <w:i/>
                <w:sz w:val="14"/>
              </w:rPr>
              <w:t xml:space="preserve">вательными </w:t>
            </w:r>
            <w:r>
              <w:rPr>
                <w:b/>
                <w:i/>
                <w:sz w:val="14"/>
              </w:rPr>
              <w:br/>
            </w:r>
            <w:r w:rsidRPr="00B27707">
              <w:rPr>
                <w:b/>
                <w:i/>
                <w:sz w:val="14"/>
              </w:rPr>
              <w:t>торможениями</w:t>
            </w:r>
          </w:p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[с]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Количество</w:t>
            </w:r>
            <w:r w:rsidRPr="00B25125">
              <w:rPr>
                <w:b/>
                <w:i/>
                <w:sz w:val="14"/>
              </w:rPr>
              <w:t xml:space="preserve"> </w:t>
            </w:r>
            <w:r w:rsidRPr="00B27707">
              <w:rPr>
                <w:b/>
                <w:i/>
                <w:sz w:val="14"/>
              </w:rPr>
              <w:t>тормож</w:t>
            </w:r>
            <w:r w:rsidRPr="00B27707">
              <w:rPr>
                <w:b/>
                <w:i/>
                <w:sz w:val="14"/>
              </w:rPr>
              <w:t>е</w:t>
            </w:r>
            <w:r w:rsidRPr="00B27707">
              <w:rPr>
                <w:b/>
                <w:i/>
                <w:sz w:val="14"/>
              </w:rPr>
              <w:t>ний</w:t>
            </w:r>
          </w:p>
          <w:p w:rsidR="007E325B" w:rsidRPr="00B414EC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  <w:lang w:val="en-US"/>
              </w:rPr>
            </w:pPr>
            <w:r>
              <w:rPr>
                <w:b/>
                <w:i/>
                <w:sz w:val="14"/>
                <w:lang w:val="en-US"/>
              </w:rPr>
              <w:t>[</w:t>
            </w:r>
            <w:r w:rsidRPr="00B27707">
              <w:rPr>
                <w:b/>
                <w:i/>
                <w:sz w:val="14"/>
              </w:rPr>
              <w:t>−</w:t>
            </w:r>
            <w:r>
              <w:rPr>
                <w:b/>
                <w:i/>
                <w:sz w:val="14"/>
                <w:lang w:val="en-US"/>
              </w:rPr>
              <w:t>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Максимальная с</w:t>
            </w:r>
            <w:r w:rsidRPr="00B27707">
              <w:rPr>
                <w:b/>
                <w:i/>
                <w:sz w:val="14"/>
              </w:rPr>
              <w:t xml:space="preserve">корость </w:t>
            </w:r>
            <w:r>
              <w:rPr>
                <w:b/>
                <w:i/>
                <w:sz w:val="14"/>
              </w:rPr>
              <w:br/>
              <w:t xml:space="preserve">допустимого воздушного потока при нажатии </w:t>
            </w:r>
            <w:r>
              <w:rPr>
                <w:b/>
                <w:i/>
                <w:sz w:val="14"/>
              </w:rPr>
              <w:br/>
              <w:t>на педаль тормоза</w:t>
            </w:r>
          </w:p>
          <w:p w:rsidR="007E325B" w:rsidRPr="00B27707" w:rsidRDefault="007E325B" w:rsidP="007C2D46">
            <w:pPr>
              <w:pStyle w:val="SingleTxt"/>
              <w:spacing w:before="40" w:after="40" w:line="160" w:lineRule="exact"/>
              <w:ind w:left="0" w:right="40"/>
              <w:jc w:val="right"/>
              <w:rPr>
                <w:b/>
                <w:i/>
                <w:sz w:val="14"/>
              </w:rPr>
            </w:pPr>
            <w:r w:rsidRPr="00B27707">
              <w:rPr>
                <w:b/>
                <w:i/>
                <w:sz w:val="14"/>
              </w:rPr>
              <w:t>[</w:t>
            </w:r>
            <w:r>
              <w:rPr>
                <w:b/>
                <w:i/>
                <w:sz w:val="14"/>
              </w:rPr>
              <w:t>м/с</w:t>
            </w:r>
            <w:r w:rsidRPr="00B27707">
              <w:rPr>
                <w:b/>
                <w:i/>
                <w:sz w:val="14"/>
              </w:rPr>
              <w:t>]</w:t>
            </w:r>
          </w:p>
        </w:tc>
      </w:tr>
      <w:tr w:rsidR="007E325B" w:rsidRPr="00B27707" w:rsidTr="007C2D46">
        <w:trPr>
          <w:trHeight w:hRule="exact" w:val="115"/>
          <w:tblHeader/>
        </w:trPr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</w:tr>
      <w:tr w:rsidR="007E325B" w:rsidRPr="00B27707" w:rsidTr="007C2D46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</w:t>
            </w:r>
            <w:r>
              <w:rPr>
                <w:b/>
                <w:sz w:val="17"/>
              </w:rPr>
              <w:br/>
            </w:r>
            <w:r w:rsidRPr="00B27707">
              <w:rPr>
                <w:b/>
                <w:sz w:val="17"/>
              </w:rPr>
              <w:t>температурный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396D5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  <w:r w:rsidR="00396D51">
              <w:rPr>
                <w:b/>
                <w:sz w:val="17"/>
              </w:rPr>
              <w:t>0</w:t>
            </w:r>
            <w:r w:rsidRPr="00B27707">
              <w:rPr>
                <w:b/>
                <w:sz w:val="17"/>
              </w:rPr>
              <w:t>%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396D51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 w:rsidR="007E325B" w:rsidRPr="00B27707">
              <w:rPr>
                <w:b/>
                <w:sz w:val="17"/>
              </w:rPr>
              <w:t>0% V</w:t>
            </w:r>
            <w:r w:rsidR="007E325B" w:rsidRPr="00B27707">
              <w:rPr>
                <w:b/>
                <w:sz w:val="17"/>
                <w:vertAlign w:val="subscript"/>
              </w:rPr>
              <w:t>макс.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Pr="00B27707">
              <w:rPr>
                <w:b/>
                <w:sz w:val="17"/>
              </w:rPr>
              <w:t>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100</w:t>
            </w:r>
            <w:r w:rsidRPr="00B27707">
              <w:rPr>
                <w:b/>
                <w:sz w:val="17"/>
                <w:vertAlign w:val="superscript"/>
              </w:rPr>
              <w:t>a)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5B" w:rsidRPr="00B27707" w:rsidRDefault="007E325B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20</w:t>
            </w:r>
          </w:p>
        </w:tc>
      </w:tr>
      <w:tr w:rsidR="00590047" w:rsidRPr="00B27707" w:rsidTr="00590047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jc w:val="lef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</w:t>
            </w:r>
            <w:r>
              <w:rPr>
                <w:b/>
                <w:sz w:val="17"/>
              </w:rPr>
              <w:br/>
            </w:r>
            <w:r w:rsidRPr="00B27707">
              <w:rPr>
                <w:b/>
                <w:sz w:val="17"/>
              </w:rPr>
              <w:t>функциональный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  <w:r>
              <w:rPr>
                <w:b/>
                <w:sz w:val="17"/>
              </w:rPr>
              <w:t>0</w:t>
            </w:r>
            <w:r w:rsidRPr="00B27707">
              <w:rPr>
                <w:b/>
                <w:sz w:val="17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59004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>5</w:t>
            </w:r>
            <w:r w:rsidRPr="00B27707">
              <w:rPr>
                <w:b/>
                <w:sz w:val="17"/>
              </w:rPr>
              <w:t>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  <w:r w:rsidRPr="00590047">
              <w:rPr>
                <w:b/>
                <w:sz w:val="17"/>
                <w:vertAlign w:val="superscript"/>
                <w:lang w:val="en-US"/>
              </w:rPr>
              <w:t>b)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200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−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</w:tr>
      <w:tr w:rsidR="00590047" w:rsidRPr="00B27707" w:rsidTr="00FC5FA9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  <w:r w:rsidRPr="00B27707">
              <w:rPr>
                <w:b/>
                <w:sz w:val="17"/>
              </w:rPr>
              <w:t>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  <w:r>
              <w:rPr>
                <w:b/>
                <w:sz w:val="17"/>
                <w:vertAlign w:val="superscript"/>
                <w:lang w:val="en-US"/>
              </w:rPr>
              <w:t>c</w:t>
            </w:r>
            <w:r w:rsidRPr="00590047">
              <w:rPr>
                <w:b/>
                <w:sz w:val="17"/>
                <w:vertAlign w:val="superscript"/>
                <w:lang w:val="en-US"/>
              </w:rPr>
              <w:t>)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</w:tr>
      <w:tr w:rsidR="00590047" w:rsidRPr="00B27707" w:rsidTr="00FC5FA9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</w:t>
            </w:r>
            <w:r w:rsidRPr="00B27707">
              <w:rPr>
                <w:b/>
                <w:sz w:val="17"/>
              </w:rPr>
              <w:t>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  <w:r>
              <w:rPr>
                <w:b/>
                <w:sz w:val="17"/>
                <w:vertAlign w:val="superscript"/>
                <w:lang w:val="en-US"/>
              </w:rPr>
              <w:t>d</w:t>
            </w:r>
            <w:r w:rsidRPr="00590047">
              <w:rPr>
                <w:b/>
                <w:sz w:val="17"/>
                <w:vertAlign w:val="superscript"/>
                <w:lang w:val="en-US"/>
              </w:rPr>
              <w:t>)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</w:tr>
      <w:tr w:rsidR="00590047" w:rsidRPr="00B27707" w:rsidTr="00590047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jc w:val="lef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</w:t>
            </w:r>
            <w:r>
              <w:rPr>
                <w:b/>
                <w:sz w:val="17"/>
              </w:rPr>
              <w:br/>
            </w:r>
            <w:r w:rsidRPr="00B27707">
              <w:rPr>
                <w:b/>
                <w:sz w:val="17"/>
              </w:rPr>
              <w:t>механический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  <w:r w:rsidRPr="00B27707">
              <w:rPr>
                <w:b/>
                <w:sz w:val="17"/>
              </w:rPr>
              <w:t>0%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 w:rsidRPr="00B27707">
              <w:rPr>
                <w:b/>
                <w:sz w:val="17"/>
              </w:rPr>
              <w:t>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  <w:r w:rsidRPr="00590047">
              <w:rPr>
                <w:b/>
                <w:sz w:val="17"/>
                <w:vertAlign w:val="superscript"/>
                <w:lang w:val="en-US"/>
              </w:rPr>
              <w:t>b)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5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200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−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FC5F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 w:rsidRPr="00B27707">
              <w:rPr>
                <w:b/>
                <w:sz w:val="17"/>
              </w:rPr>
              <w:t>30</w:t>
            </w:r>
          </w:p>
        </w:tc>
      </w:tr>
      <w:tr w:rsidR="00590047" w:rsidRPr="00B27707" w:rsidTr="00FC5FA9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  <w:r w:rsidRPr="00B27707">
              <w:rPr>
                <w:b/>
                <w:sz w:val="17"/>
              </w:rPr>
              <w:t>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  <w:r>
              <w:rPr>
                <w:b/>
                <w:sz w:val="17"/>
                <w:vertAlign w:val="superscript"/>
                <w:lang w:val="en-US"/>
              </w:rPr>
              <w:t>c</w:t>
            </w:r>
            <w:r w:rsidRPr="00590047">
              <w:rPr>
                <w:b/>
                <w:sz w:val="17"/>
                <w:vertAlign w:val="superscript"/>
                <w:lang w:val="en-US"/>
              </w:rPr>
              <w:t>)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FC5F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</w:tr>
      <w:tr w:rsidR="00590047" w:rsidRPr="00B27707" w:rsidTr="002120A3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59004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  <w:r w:rsidRPr="00B27707">
              <w:rPr>
                <w:b/>
                <w:sz w:val="17"/>
              </w:rPr>
              <w:t>0% V</w:t>
            </w:r>
            <w:r w:rsidRPr="00B27707">
              <w:rPr>
                <w:b/>
                <w:sz w:val="17"/>
                <w:vertAlign w:val="subscript"/>
              </w:rPr>
              <w:t>макс.</w:t>
            </w:r>
            <w:r>
              <w:rPr>
                <w:b/>
                <w:sz w:val="17"/>
                <w:vertAlign w:val="superscript"/>
                <w:lang w:val="en-US"/>
              </w:rPr>
              <w:t>d</w:t>
            </w:r>
            <w:r w:rsidRPr="00590047">
              <w:rPr>
                <w:b/>
                <w:sz w:val="17"/>
                <w:vertAlign w:val="superscript"/>
                <w:lang w:val="en-US"/>
              </w:rPr>
              <w:t>)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FC5F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7" w:rsidRPr="00B27707" w:rsidRDefault="00590047" w:rsidP="007C2D4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5"/>
              <w:jc w:val="right"/>
              <w:rPr>
                <w:b/>
                <w:sz w:val="17"/>
              </w:rPr>
            </w:pPr>
          </w:p>
        </w:tc>
      </w:tr>
      <w:tr w:rsidR="00590047" w:rsidRPr="00B27707" w:rsidTr="002120A3"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47" w:rsidRPr="00B27707" w:rsidRDefault="00590047" w:rsidP="007C2D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</w:rPr>
            </w:pPr>
            <w:r w:rsidRPr="00B27707">
              <w:rPr>
                <w:b/>
                <w:sz w:val="17"/>
              </w:rPr>
              <w:t>Этапы 1−3 = 1 цикл; повторение в общей сложности 20 циклов (= 160 торможений).</w:t>
            </w:r>
          </w:p>
        </w:tc>
      </w:tr>
    </w:tbl>
    <w:p w:rsidR="008A3190" w:rsidRPr="008A3190" w:rsidRDefault="008A3190" w:rsidP="008A3190">
      <w:pPr>
        <w:pStyle w:val="SingleTxt"/>
        <w:spacing w:after="0" w:line="120" w:lineRule="exact"/>
        <w:rPr>
          <w:b/>
          <w:bCs/>
          <w:sz w:val="10"/>
        </w:rPr>
      </w:pPr>
    </w:p>
    <w:p w:rsidR="00396D51" w:rsidRPr="008A3190" w:rsidRDefault="00396D51" w:rsidP="008A319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bCs/>
        </w:rPr>
      </w:pPr>
      <w:r w:rsidRPr="008A3190">
        <w:rPr>
          <w:b/>
          <w:bCs/>
        </w:rPr>
        <w:tab/>
      </w:r>
      <w:r w:rsidRPr="008A3190">
        <w:rPr>
          <w:b/>
          <w:bCs/>
          <w:vertAlign w:val="superscript"/>
          <w:lang w:val="en-US"/>
        </w:rPr>
        <w:t>a</w:t>
      </w:r>
      <w:r w:rsidRPr="008A3190">
        <w:rPr>
          <w:b/>
          <w:bCs/>
          <w:vertAlign w:val="superscript"/>
        </w:rPr>
        <w:t>)</w:t>
      </w:r>
      <w:r w:rsidRPr="008A3190">
        <w:rPr>
          <w:b/>
          <w:bCs/>
        </w:rPr>
        <w:tab/>
        <w:t xml:space="preserve">Начальная температура только </w:t>
      </w:r>
      <w:r w:rsidR="008A3190" w:rsidRPr="008A3190">
        <w:rPr>
          <w:b/>
          <w:bCs/>
        </w:rPr>
        <w:t xml:space="preserve">при первом </w:t>
      </w:r>
      <w:r w:rsidRPr="008A3190">
        <w:rPr>
          <w:b/>
          <w:bCs/>
        </w:rPr>
        <w:t>торможени</w:t>
      </w:r>
      <w:r w:rsidR="008A3190" w:rsidRPr="008A3190">
        <w:rPr>
          <w:b/>
          <w:bCs/>
        </w:rPr>
        <w:t>и</w:t>
      </w:r>
      <w:r w:rsidRPr="008A3190">
        <w:rPr>
          <w:b/>
          <w:bCs/>
        </w:rPr>
        <w:t>.</w:t>
      </w:r>
    </w:p>
    <w:p w:rsidR="00396D51" w:rsidRPr="008A3190" w:rsidRDefault="00396D51" w:rsidP="008A319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bCs/>
        </w:rPr>
      </w:pPr>
      <w:r w:rsidRPr="008A3190">
        <w:rPr>
          <w:b/>
          <w:bCs/>
        </w:rPr>
        <w:tab/>
      </w:r>
      <w:r w:rsidRPr="008A3190">
        <w:rPr>
          <w:b/>
          <w:bCs/>
          <w:vertAlign w:val="superscript"/>
          <w:lang w:val="en-US"/>
        </w:rPr>
        <w:t>b</w:t>
      </w:r>
      <w:r w:rsidRPr="008A3190">
        <w:rPr>
          <w:b/>
          <w:bCs/>
          <w:vertAlign w:val="superscript"/>
        </w:rPr>
        <w:t>)</w:t>
      </w:r>
      <w:r w:rsidRPr="008A3190">
        <w:rPr>
          <w:b/>
          <w:bCs/>
        </w:rPr>
        <w:tab/>
        <w:t>Диаметр диска &lt; 24</w:t>
      </w:r>
      <w:r w:rsidR="008A3190" w:rsidRPr="008A3190">
        <w:rPr>
          <w:b/>
          <w:bCs/>
        </w:rPr>
        <w:t>5</w:t>
      </w:r>
      <w:r w:rsidRPr="008A3190">
        <w:rPr>
          <w:b/>
          <w:bCs/>
        </w:rPr>
        <w:t xml:space="preserve"> мм.</w:t>
      </w:r>
    </w:p>
    <w:p w:rsidR="00396D51" w:rsidRPr="008A3190" w:rsidRDefault="00396D51" w:rsidP="008A319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bCs/>
        </w:rPr>
      </w:pPr>
      <w:r w:rsidRPr="008A3190">
        <w:rPr>
          <w:b/>
          <w:bCs/>
        </w:rPr>
        <w:tab/>
      </w:r>
      <w:r w:rsidRPr="008A3190">
        <w:rPr>
          <w:b/>
          <w:bCs/>
          <w:vertAlign w:val="superscript"/>
          <w:lang w:val="en-US"/>
        </w:rPr>
        <w:t>c</w:t>
      </w:r>
      <w:r w:rsidRPr="008A3190">
        <w:rPr>
          <w:b/>
          <w:bCs/>
          <w:vertAlign w:val="superscript"/>
        </w:rPr>
        <w:t>)</w:t>
      </w:r>
      <w:r w:rsidRPr="008A3190">
        <w:rPr>
          <w:b/>
          <w:bCs/>
        </w:rPr>
        <w:tab/>
        <w:t>Диаметр диска ≥ 24</w:t>
      </w:r>
      <w:r w:rsidR="008A3190" w:rsidRPr="008A3190">
        <w:rPr>
          <w:b/>
          <w:bCs/>
        </w:rPr>
        <w:t>5</w:t>
      </w:r>
      <w:r w:rsidRPr="008A3190">
        <w:rPr>
          <w:b/>
          <w:bCs/>
        </w:rPr>
        <w:t xml:space="preserve"> &lt; 280 мм.</w:t>
      </w:r>
    </w:p>
    <w:p w:rsidR="00396D51" w:rsidRDefault="00396D51" w:rsidP="008A319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bCs/>
        </w:rPr>
      </w:pPr>
      <w:r w:rsidRPr="008A3190">
        <w:rPr>
          <w:b/>
          <w:bCs/>
        </w:rPr>
        <w:tab/>
      </w:r>
      <w:r w:rsidRPr="008A3190">
        <w:rPr>
          <w:b/>
          <w:bCs/>
          <w:vertAlign w:val="superscript"/>
          <w:lang w:val="en-US"/>
        </w:rPr>
        <w:t>d</w:t>
      </w:r>
      <w:r w:rsidRPr="008A3190">
        <w:rPr>
          <w:b/>
          <w:bCs/>
          <w:vertAlign w:val="superscript"/>
        </w:rPr>
        <w:t>)</w:t>
      </w:r>
      <w:r w:rsidRPr="008A3190">
        <w:rPr>
          <w:b/>
          <w:bCs/>
        </w:rPr>
        <w:tab/>
        <w:t>Диаметр диска ≥ 280 мм.</w:t>
      </w:r>
    </w:p>
    <w:p w:rsidR="008A3190" w:rsidRPr="008A3190" w:rsidRDefault="008A3190" w:rsidP="008A319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bCs/>
        </w:rPr>
      </w:pPr>
      <w:r>
        <w:rPr>
          <w:b/>
          <w:bCs/>
        </w:rPr>
        <w:tab/>
      </w:r>
      <w:r w:rsidRPr="008A3190">
        <w:rPr>
          <w:b/>
          <w:bCs/>
          <w:vertAlign w:val="superscript"/>
        </w:rPr>
        <w:t>е)</w:t>
      </w:r>
      <w:r w:rsidRPr="008A3190">
        <w:rPr>
          <w:b/>
          <w:bCs/>
        </w:rPr>
        <w:tab/>
        <w:t>При преждевременном износе фрикционного материала колодок допускается использование другого комплекта колодок; в этом случае до завершения испытания должна быть обеспечена приработка нового набора колодок в соответствии с пунктами 5.1.4.1.1–5.1.4.1.2, причем всегда с использованием испытываемого тормозного диска.</w:t>
      </w:r>
    </w:p>
    <w:p w:rsidR="007E325B" w:rsidRPr="008A3190" w:rsidRDefault="007E325B" w:rsidP="008A3190">
      <w:pPr>
        <w:pStyle w:val="SingleTxt"/>
        <w:spacing w:after="0" w:line="120" w:lineRule="exact"/>
        <w:rPr>
          <w:b/>
          <w:sz w:val="10"/>
        </w:rPr>
      </w:pPr>
    </w:p>
    <w:p w:rsidR="008A3190" w:rsidRPr="008A3190" w:rsidRDefault="008A3190" w:rsidP="008A3190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5.1.5</w:t>
      </w:r>
      <w:r w:rsidRPr="00606A3A">
        <w:rPr>
          <w:b/>
        </w:rPr>
        <w:tab/>
        <w:t>Результат испытания (испытание тормозного диска на термич</w:t>
      </w:r>
      <w:r w:rsidRPr="00606A3A">
        <w:rPr>
          <w:b/>
        </w:rPr>
        <w:t>е</w:t>
      </w:r>
      <w:r w:rsidRPr="00606A3A">
        <w:rPr>
          <w:b/>
        </w:rPr>
        <w:t>скую усталость)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Испытание считается успешным, если циклы, предписанные в: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a)</w:t>
      </w:r>
      <w:r w:rsidRPr="00606A3A">
        <w:rPr>
          <w:b/>
        </w:rPr>
        <w:tab/>
        <w:t>таблицах A14/5.1.3.1.1−5.1.3.1.2 для передних дисков,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b)</w:t>
      </w:r>
      <w:r w:rsidRPr="00606A3A">
        <w:rPr>
          <w:b/>
        </w:rPr>
        <w:tab/>
        <w:t>таблицах A14/5.1.4.1.1−5.1.4.1.2</w:t>
      </w:r>
      <w:r w:rsidR="008A3190">
        <w:rPr>
          <w:b/>
        </w:rPr>
        <w:t>–5.1.4.1.3</w:t>
      </w:r>
      <w:r w:rsidRPr="00606A3A">
        <w:rPr>
          <w:b/>
        </w:rPr>
        <w:t xml:space="preserve"> для задних дисков,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выполнены без разрушения или выхода из строя.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Если в соответствии с "испытанием на термомеханическую уст</w:t>
      </w:r>
      <w:r w:rsidRPr="00606A3A">
        <w:rPr>
          <w:b/>
        </w:rPr>
        <w:t>а</w:t>
      </w:r>
      <w:r w:rsidRPr="00606A3A">
        <w:rPr>
          <w:b/>
        </w:rPr>
        <w:t>лость", указанным в таблицах A14/5.1.3.1</w:t>
      </w:r>
      <w:r w:rsidR="002120A3">
        <w:rPr>
          <w:b/>
        </w:rPr>
        <w:t>.2</w:t>
      </w:r>
      <w:r w:rsidRPr="00606A3A">
        <w:rPr>
          <w:b/>
        </w:rPr>
        <w:t xml:space="preserve"> и A14/5.1.4.1.</w:t>
      </w:r>
      <w:r w:rsidR="008A3190">
        <w:rPr>
          <w:b/>
        </w:rPr>
        <w:t>3</w:t>
      </w:r>
      <w:r w:rsidRPr="00606A3A">
        <w:rPr>
          <w:b/>
        </w:rPr>
        <w:t>, без ра</w:t>
      </w:r>
      <w:r w:rsidRPr="00606A3A">
        <w:rPr>
          <w:b/>
        </w:rPr>
        <w:t>з</w:t>
      </w:r>
      <w:r w:rsidRPr="00606A3A">
        <w:rPr>
          <w:b/>
        </w:rPr>
        <w:t>рушения или выхода из строя выполнено менее 20, но более 15</w:t>
      </w:r>
      <w:r w:rsidR="008A3190">
        <w:rPr>
          <w:b/>
        </w:rPr>
        <w:t> </w:t>
      </w:r>
      <w:r w:rsidRPr="00606A3A">
        <w:rPr>
          <w:b/>
        </w:rPr>
        <w:t xml:space="preserve">циклов, то данное испытание необходимо повторить на новой сменной детали. 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этих условиях для прохождения испытания деталь должна в</w:t>
      </w:r>
      <w:r w:rsidRPr="00606A3A">
        <w:rPr>
          <w:b/>
        </w:rPr>
        <w:t>ы</w:t>
      </w:r>
      <w:r w:rsidRPr="00606A3A">
        <w:rPr>
          <w:b/>
        </w:rPr>
        <w:t>держать в ходе обоих испытаний более 15 циклов без разрушения или выхода из строя.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lastRenderedPageBreak/>
        <w:tab/>
        <w:t>Если до разрушения или выхода из строя выполнено менее 15 циклов, то необходимо провести испытание на оригинальной детали и сравнить результаты.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Если число циклов до разрушения или выхода из строя не менее числа циклов, соответствующего оригинальной детали, минус 10%, то испытание считается выдержанным.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Разрушение или выход из строя в этом контексте означает: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5.1.5.1</w:t>
      </w:r>
      <w:r w:rsidRPr="00606A3A">
        <w:rPr>
          <w:b/>
        </w:rPr>
        <w:tab/>
        <w:t>В ходе испытания: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</w:r>
      <w:r w:rsidR="002120A3">
        <w:rPr>
          <w:b/>
        </w:rPr>
        <w:tab/>
      </w:r>
      <w:r w:rsidRPr="00606A3A">
        <w:rPr>
          <w:b/>
        </w:rPr>
        <w:t>температура превышает 600 °C.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5.1.5.2</w:t>
      </w:r>
      <w:r w:rsidRPr="00606A3A">
        <w:rPr>
          <w:b/>
        </w:rPr>
        <w:tab/>
        <w:t>После испытания:</w:t>
      </w:r>
    </w:p>
    <w:p w:rsidR="00606A3A" w:rsidRPr="00606A3A" w:rsidRDefault="008A3190" w:rsidP="008A3190">
      <w:pPr>
        <w:pStyle w:val="SingleTxt"/>
        <w:tabs>
          <w:tab w:val="clear" w:pos="1742"/>
        </w:tabs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>a)</w:t>
      </w:r>
      <w:r w:rsidR="00606A3A" w:rsidRPr="00606A3A">
        <w:rPr>
          <w:b/>
        </w:rPr>
        <w:tab/>
        <w:t>контакт между суппортом и диском;</w:t>
      </w:r>
    </w:p>
    <w:p w:rsidR="00606A3A" w:rsidRPr="00606A3A" w:rsidRDefault="008A3190" w:rsidP="008A3190">
      <w:pPr>
        <w:pStyle w:val="SingleTxt"/>
        <w:tabs>
          <w:tab w:val="clear" w:pos="1742"/>
        </w:tabs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>b)</w:t>
      </w:r>
      <w:r w:rsidR="00606A3A" w:rsidRPr="00606A3A">
        <w:rPr>
          <w:b/>
        </w:rPr>
        <w:tab/>
        <w:t>трещины, остаточная деформация или разрушение;</w:t>
      </w:r>
    </w:p>
    <w:p w:rsidR="00606A3A" w:rsidRPr="00606A3A" w:rsidRDefault="008A3190" w:rsidP="008A3190">
      <w:pPr>
        <w:pStyle w:val="SingleTxt"/>
        <w:tabs>
          <w:tab w:val="clear" w:pos="1742"/>
        </w:tabs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>c)</w:t>
      </w:r>
      <w:r w:rsidR="00606A3A" w:rsidRPr="00606A3A">
        <w:rPr>
          <w:b/>
        </w:rPr>
        <w:tab/>
        <w:t>ненормальный износ;</w:t>
      </w:r>
    </w:p>
    <w:p w:rsidR="00606A3A" w:rsidRPr="00606A3A" w:rsidRDefault="008A3190" w:rsidP="008A3190">
      <w:pPr>
        <w:pStyle w:val="SingleTxt"/>
        <w:tabs>
          <w:tab w:val="clear" w:pos="1742"/>
        </w:tabs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>d)</w:t>
      </w:r>
      <w:r w:rsidR="00606A3A" w:rsidRPr="00606A3A">
        <w:rPr>
          <w:b/>
        </w:rPr>
        <w:tab/>
        <w:t>допускается увеличение биения не более чем на 0,150 мм по сравнению с первоначальной величиной, измеренной до и</w:t>
      </w:r>
      <w:r w:rsidR="00606A3A" w:rsidRPr="00606A3A">
        <w:rPr>
          <w:b/>
        </w:rPr>
        <w:t>с</w:t>
      </w:r>
      <w:r w:rsidR="00606A3A" w:rsidRPr="00606A3A">
        <w:rPr>
          <w:b/>
        </w:rPr>
        <w:t>пытания;</w:t>
      </w:r>
    </w:p>
    <w:p w:rsidR="00606A3A" w:rsidRPr="00606A3A" w:rsidRDefault="008A3190" w:rsidP="008A3190">
      <w:pPr>
        <w:pStyle w:val="SingleTxt"/>
        <w:tabs>
          <w:tab w:val="clear" w:pos="1742"/>
        </w:tabs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>e)</w:t>
      </w:r>
      <w:r w:rsidR="00606A3A" w:rsidRPr="00606A3A">
        <w:rPr>
          <w:b/>
        </w:rPr>
        <w:tab/>
        <w:t>допускается биение не более 0,250 мм;</w:t>
      </w:r>
    </w:p>
    <w:p w:rsidR="00606A3A" w:rsidRPr="00606A3A" w:rsidRDefault="008A3190" w:rsidP="008A3190">
      <w:pPr>
        <w:pStyle w:val="SingleTxt"/>
        <w:tabs>
          <w:tab w:val="clear" w:pos="1742"/>
        </w:tabs>
        <w:ind w:left="2693" w:hanging="1426"/>
        <w:rPr>
          <w:b/>
        </w:rPr>
      </w:pPr>
      <w:r>
        <w:rPr>
          <w:b/>
        </w:rPr>
        <w:tab/>
      </w:r>
      <w:r w:rsidR="00606A3A" w:rsidRPr="00606A3A">
        <w:rPr>
          <w:b/>
        </w:rPr>
        <w:t>f)</w:t>
      </w:r>
      <w:r w:rsidR="00606A3A" w:rsidRPr="00606A3A">
        <w:rPr>
          <w:b/>
        </w:rPr>
        <w:tab/>
        <w:t xml:space="preserve">допускается отклонение от прямолинейности </w:t>
      </w:r>
      <w:r>
        <w:rPr>
          <w:b/>
        </w:rPr>
        <w:t xml:space="preserve">макс. </w:t>
      </w:r>
      <w:r w:rsidR="00606A3A" w:rsidRPr="00606A3A">
        <w:rPr>
          <w:b/>
        </w:rPr>
        <w:t>0,100 мм (в случае "полностью плавающего диска") по сравнению с первоначальной величиной, измеренной до испытания</w:t>
      </w:r>
      <w:r w:rsidR="00606A3A" w:rsidRPr="00606A3A">
        <w:t>".</w:t>
      </w:r>
    </w:p>
    <w:p w:rsidR="00606A3A" w:rsidRPr="00606A3A" w:rsidRDefault="008A3190" w:rsidP="00606A3A">
      <w:pPr>
        <w:pStyle w:val="SingleTxt"/>
        <w:rPr>
          <w:b/>
        </w:rPr>
      </w:pPr>
      <w:r>
        <w:rPr>
          <w:i/>
        </w:rPr>
        <w:t xml:space="preserve">Включить </w:t>
      </w:r>
      <w:r w:rsidR="00606A3A" w:rsidRPr="00606A3A">
        <w:rPr>
          <w:i/>
        </w:rPr>
        <w:t>новое приложение 15</w:t>
      </w:r>
      <w:r w:rsidR="00606A3A" w:rsidRPr="00606A3A">
        <w:t xml:space="preserve"> следующего содержания: </w:t>
      </w:r>
    </w:p>
    <w:p w:rsidR="007701B9" w:rsidRPr="007701B9" w:rsidRDefault="007701B9" w:rsidP="007701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606A3A" w:rsidRPr="00606A3A" w:rsidRDefault="00606A3A" w:rsidP="008A31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3190">
        <w:rPr>
          <w:b w:val="0"/>
          <w:bCs/>
          <w:sz w:val="22"/>
        </w:rPr>
        <w:t>"</w:t>
      </w:r>
      <w:r w:rsidRPr="00606A3A">
        <w:t xml:space="preserve">Приложение 15 </w:t>
      </w:r>
    </w:p>
    <w:p w:rsidR="008A3190" w:rsidRPr="008A3190" w:rsidRDefault="008A3190" w:rsidP="008A3190">
      <w:pPr>
        <w:pStyle w:val="SingleTxt"/>
        <w:spacing w:after="0" w:line="120" w:lineRule="exact"/>
        <w:rPr>
          <w:b/>
          <w:sz w:val="10"/>
        </w:rPr>
      </w:pPr>
    </w:p>
    <w:p w:rsidR="008A3190" w:rsidRPr="008A3190" w:rsidRDefault="008A3190" w:rsidP="008A3190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8A31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6A3A">
        <w:tab/>
      </w:r>
      <w:r w:rsidRPr="00606A3A">
        <w:tab/>
        <w:t>Критерии, применимые к группам дисков для транспортных средств категорий L</w:t>
      </w:r>
      <w:r w:rsidRPr="00606A3A">
        <w:rPr>
          <w:vertAlign w:val="subscript"/>
        </w:rPr>
        <w:t>1</w:t>
      </w:r>
      <w:r w:rsidRPr="00606A3A">
        <w:t>, L</w:t>
      </w:r>
      <w:r w:rsidRPr="00606A3A">
        <w:rPr>
          <w:vertAlign w:val="subscript"/>
        </w:rPr>
        <w:t>2</w:t>
      </w:r>
      <w:r w:rsidRPr="00606A3A">
        <w:t>, L</w:t>
      </w:r>
      <w:r w:rsidRPr="00606A3A">
        <w:rPr>
          <w:vertAlign w:val="subscript"/>
        </w:rPr>
        <w:t>3</w:t>
      </w:r>
      <w:r w:rsidRPr="00606A3A">
        <w:t>, L</w:t>
      </w:r>
      <w:r w:rsidRPr="00606A3A">
        <w:rPr>
          <w:vertAlign w:val="subscript"/>
        </w:rPr>
        <w:t>4</w:t>
      </w:r>
      <w:r w:rsidRPr="00606A3A">
        <w:t xml:space="preserve"> и L</w:t>
      </w:r>
      <w:r w:rsidRPr="00606A3A">
        <w:rPr>
          <w:vertAlign w:val="subscript"/>
        </w:rPr>
        <w:t>5</w:t>
      </w:r>
    </w:p>
    <w:p w:rsidR="008A3190" w:rsidRPr="008A3190" w:rsidRDefault="008A3190" w:rsidP="008A3190">
      <w:pPr>
        <w:pStyle w:val="SingleTxt"/>
        <w:spacing w:after="0" w:line="120" w:lineRule="exact"/>
        <w:rPr>
          <w:b/>
          <w:sz w:val="10"/>
        </w:rPr>
      </w:pPr>
    </w:p>
    <w:p w:rsidR="008A3190" w:rsidRPr="008A3190" w:rsidRDefault="008A3190" w:rsidP="008A3190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1.</w:t>
      </w:r>
      <w:r w:rsidRPr="00606A3A">
        <w:rPr>
          <w:b/>
        </w:rPr>
        <w:tab/>
        <w:t>Определение ширины тормозной поверхности диска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Тормозная поверхность означает поверхность диска, по которой происходит перемещение тормозных накладок. Ширина тормозной поверхности рассчитывается как разность между внешним ди</w:t>
      </w:r>
      <w:r w:rsidRPr="00606A3A">
        <w:rPr>
          <w:b/>
        </w:rPr>
        <w:t>а</w:t>
      </w:r>
      <w:r w:rsidRPr="00606A3A">
        <w:rPr>
          <w:b/>
        </w:rPr>
        <w:t>метром диска и внутренним диаметром, который определяется следующим образом: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1.1</w:t>
      </w:r>
      <w:r w:rsidRPr="00606A3A">
        <w:rPr>
          <w:b/>
        </w:rPr>
        <w:tab/>
        <w:t>случай тормозной поверхности с просветами (отверстия, щели, волнистые выемки и т.д.) только на тормозной поверхности (рис.</w:t>
      </w:r>
      <w:r w:rsidR="002120A3">
        <w:rPr>
          <w:b/>
        </w:rPr>
        <w:t> </w:t>
      </w:r>
      <w:r w:rsidRPr="00606A3A">
        <w:rPr>
          <w:b/>
        </w:rPr>
        <w:t>1): 3 мм в направлении центра диска от конца просвета;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1.2</w:t>
      </w:r>
      <w:r w:rsidRPr="00606A3A">
        <w:rPr>
          <w:b/>
        </w:rPr>
        <w:tab/>
        <w:t>случай тормозной поверхности с просветами (отверстия, щели, волнистые выемки и т.д.), когда расстояние от внутреннего края диска составляет менее 5 мм (рис. 2): диаметр пропила тормозного диска;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1.3</w:t>
      </w:r>
      <w:r w:rsidRPr="00606A3A">
        <w:rPr>
          <w:b/>
        </w:rPr>
        <w:tab/>
        <w:t>случай тормозной поверхности с просветами (отверстия, щели, волнистые выемки и т.д.), которые заходят внутрь за внешний край пропила (рис. 3): диаметр внутреннего пропила тормозного диска;</w:t>
      </w:r>
    </w:p>
    <w:p w:rsidR="00606A3A" w:rsidRPr="00606A3A" w:rsidRDefault="00606A3A" w:rsidP="008A319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lastRenderedPageBreak/>
        <w:t>1.4</w:t>
      </w:r>
      <w:r w:rsidRPr="00606A3A">
        <w:rPr>
          <w:b/>
        </w:rPr>
        <w:tab/>
        <w:t>все иные случаи: внутренний диаметр, определяемый радиальной шириной самой широкой составной накладки, к которой следует добавить 3 мм (рис. 4).</w:t>
      </w: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 xml:space="preserve">Рис. 1 </w:t>
      </w:r>
      <w:r w:rsidRPr="00606A3A">
        <w:rPr>
          <w:b/>
        </w:rPr>
        <w:tab/>
      </w:r>
      <w:r w:rsidRPr="00606A3A">
        <w:rPr>
          <w:b/>
        </w:rPr>
        <w:tab/>
      </w:r>
      <w:r w:rsidRPr="00606A3A">
        <w:rPr>
          <w:b/>
        </w:rPr>
        <w:tab/>
      </w:r>
      <w:r w:rsidRPr="00606A3A">
        <w:rPr>
          <w:b/>
        </w:rPr>
        <w:tab/>
      </w:r>
      <w:r w:rsidRPr="00606A3A">
        <w:rPr>
          <w:b/>
        </w:rPr>
        <w:tab/>
      </w:r>
      <w:r w:rsidRPr="00606A3A">
        <w:rPr>
          <w:b/>
        </w:rPr>
        <w:tab/>
        <w:t>Рис. 2</w:t>
      </w:r>
    </w:p>
    <w:p w:rsidR="00606A3A" w:rsidRPr="00606A3A" w:rsidRDefault="00606A3A" w:rsidP="008A3190">
      <w:pPr>
        <w:pStyle w:val="SingleTxt"/>
        <w:spacing w:line="240" w:lineRule="auto"/>
      </w:pPr>
      <w:r w:rsidRPr="00606A3A">
        <w:rPr>
          <w:noProof/>
          <w:lang w:val="en-GB" w:eastAsia="en-GB"/>
        </w:rPr>
        <w:drawing>
          <wp:inline distT="0" distB="0" distL="0" distR="0">
            <wp:extent cx="3954483" cy="1966222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49" cy="196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B9" w:rsidRPr="007701B9" w:rsidRDefault="007701B9" w:rsidP="007701B9">
      <w:pPr>
        <w:pStyle w:val="SingleTxt"/>
        <w:spacing w:after="0" w:line="120" w:lineRule="exact"/>
        <w:rPr>
          <w:b/>
          <w:sz w:val="10"/>
        </w:rPr>
      </w:pPr>
    </w:p>
    <w:p w:rsidR="007701B9" w:rsidRPr="007701B9" w:rsidRDefault="007701B9" w:rsidP="007701B9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Рис. 3</w:t>
      </w:r>
      <w:r w:rsidRPr="00606A3A">
        <w:rPr>
          <w:b/>
        </w:rPr>
        <w:tab/>
      </w:r>
    </w:p>
    <w:p w:rsidR="00606A3A" w:rsidRPr="00606A3A" w:rsidRDefault="00606A3A" w:rsidP="008A3190">
      <w:pPr>
        <w:pStyle w:val="SingleTxt"/>
        <w:spacing w:line="240" w:lineRule="auto"/>
      </w:pPr>
      <w:r w:rsidRPr="00606A3A">
        <w:rPr>
          <w:noProof/>
          <w:lang w:val="en-GB" w:eastAsia="en-GB"/>
        </w:rPr>
        <w:drawing>
          <wp:inline distT="0" distB="0" distL="0" distR="0">
            <wp:extent cx="4031615" cy="1995170"/>
            <wp:effectExtent l="0" t="0" r="6985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B9" w:rsidRPr="007701B9" w:rsidRDefault="007701B9" w:rsidP="007701B9">
      <w:pPr>
        <w:pStyle w:val="SingleTxt"/>
        <w:spacing w:after="0" w:line="120" w:lineRule="exact"/>
        <w:rPr>
          <w:b/>
          <w:sz w:val="10"/>
        </w:rPr>
      </w:pPr>
    </w:p>
    <w:p w:rsidR="007701B9" w:rsidRPr="007701B9" w:rsidRDefault="007701B9" w:rsidP="007701B9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606A3A">
      <w:pPr>
        <w:pStyle w:val="SingleTxt"/>
        <w:rPr>
          <w:b/>
        </w:rPr>
      </w:pPr>
      <w:r w:rsidRPr="00606A3A">
        <w:rPr>
          <w:b/>
        </w:rPr>
        <w:tab/>
      </w:r>
      <w:r w:rsidRPr="00606A3A">
        <w:rPr>
          <w:b/>
        </w:rPr>
        <w:tab/>
        <w:t>Рис. 4</w:t>
      </w:r>
    </w:p>
    <w:p w:rsidR="00606A3A" w:rsidRPr="00606A3A" w:rsidRDefault="00606A3A" w:rsidP="008A3190">
      <w:pPr>
        <w:pStyle w:val="SingleTxt"/>
        <w:spacing w:line="240" w:lineRule="auto"/>
      </w:pPr>
      <w:r w:rsidRPr="00606A3A">
        <w:rPr>
          <w:noProof/>
          <w:lang w:val="en-GB" w:eastAsia="en-GB"/>
        </w:rPr>
        <w:drawing>
          <wp:inline distT="0" distB="0" distL="0" distR="0">
            <wp:extent cx="2048510" cy="2089785"/>
            <wp:effectExtent l="0" t="0" r="889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A" w:rsidRPr="00606A3A" w:rsidRDefault="00606A3A" w:rsidP="007701B9">
      <w:pPr>
        <w:pStyle w:val="SingleTxt"/>
        <w:keepNext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lastRenderedPageBreak/>
        <w:t>2.</w:t>
      </w:r>
      <w:r w:rsidRPr="00606A3A">
        <w:rPr>
          <w:b/>
        </w:rPr>
        <w:tab/>
        <w:t>Группы дисков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</w:r>
      <w:r w:rsidR="007701B9">
        <w:rPr>
          <w:b/>
        </w:rPr>
        <w:t>"</w:t>
      </w:r>
      <w:r w:rsidRPr="00C93C63">
        <w:rPr>
          <w:b/>
          <w:i/>
          <w:iCs/>
        </w:rPr>
        <w:t>Группа дисков</w:t>
      </w:r>
      <w:r w:rsidR="007701B9">
        <w:rPr>
          <w:b/>
        </w:rPr>
        <w:t>"</w:t>
      </w:r>
      <w:r w:rsidRPr="00606A3A">
        <w:rPr>
          <w:b/>
        </w:rPr>
        <w:t xml:space="preserve"> означает группу аналогичных дисков в том плане, что испытания, проведенные на одном диске, считаются действ</w:t>
      </w:r>
      <w:r w:rsidRPr="00606A3A">
        <w:rPr>
          <w:b/>
        </w:rPr>
        <w:t>и</w:t>
      </w:r>
      <w:r w:rsidRPr="00606A3A">
        <w:rPr>
          <w:b/>
        </w:rPr>
        <w:t>тельными для всей группы аналогичных дисков.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Диски, относящиеся к одной и той же группе, должны иметь ан</w:t>
      </w:r>
      <w:r w:rsidRPr="00606A3A">
        <w:rPr>
          <w:b/>
        </w:rPr>
        <w:t>а</w:t>
      </w:r>
      <w:r w:rsidRPr="00606A3A">
        <w:rPr>
          <w:b/>
        </w:rPr>
        <w:t>логичные характеристики, как указано в нижеследующих пун</w:t>
      </w:r>
      <w:r w:rsidRPr="00606A3A">
        <w:rPr>
          <w:b/>
        </w:rPr>
        <w:t>к</w:t>
      </w:r>
      <w:r w:rsidRPr="00606A3A">
        <w:rPr>
          <w:b/>
        </w:rPr>
        <w:t>тах</w:t>
      </w:r>
      <w:r w:rsidR="007701B9">
        <w:rPr>
          <w:b/>
        </w:rPr>
        <w:t> </w:t>
      </w:r>
      <w:r w:rsidRPr="00606A3A">
        <w:rPr>
          <w:b/>
        </w:rPr>
        <w:t>2.1−2.9.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случае данной группы дисков испытания на официальное утверждение может проводиться на одном диске, относящемся к данной группе, при условии приложения максимального крутящ</w:t>
      </w:r>
      <w:r w:rsidRPr="00606A3A">
        <w:rPr>
          <w:b/>
        </w:rPr>
        <w:t>е</w:t>
      </w:r>
      <w:r w:rsidRPr="00606A3A">
        <w:rPr>
          <w:b/>
        </w:rPr>
        <w:t>го момента и поглощения максимального количества энергии.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Аналогичный характер дисков определяется следующими крит</w:t>
      </w:r>
      <w:r w:rsidRPr="00606A3A">
        <w:rPr>
          <w:b/>
        </w:rPr>
        <w:t>е</w:t>
      </w:r>
      <w:r w:rsidRPr="00606A3A">
        <w:rPr>
          <w:b/>
        </w:rPr>
        <w:t>риями формирования групп, которые должны выполняться одн</w:t>
      </w:r>
      <w:r w:rsidRPr="00606A3A">
        <w:rPr>
          <w:b/>
        </w:rPr>
        <w:t>о</w:t>
      </w:r>
      <w:r w:rsidRPr="00606A3A">
        <w:rPr>
          <w:b/>
        </w:rPr>
        <w:t>временно: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2.1</w:t>
      </w:r>
      <w:r w:rsidRPr="00606A3A">
        <w:rPr>
          <w:b/>
        </w:rPr>
        <w:tab/>
        <w:t>один и тот же тип исходного диска для данной группы (цельный, составной или плавающий);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2.2</w:t>
      </w:r>
      <w:r w:rsidRPr="00606A3A">
        <w:rPr>
          <w:b/>
        </w:rPr>
        <w:tab/>
        <w:t>материал тормозной поверхности должен выбираться из тех, кот</w:t>
      </w:r>
      <w:r w:rsidRPr="00606A3A">
        <w:rPr>
          <w:b/>
        </w:rPr>
        <w:t>о</w:t>
      </w:r>
      <w:r w:rsidRPr="00606A3A">
        <w:rPr>
          <w:b/>
        </w:rPr>
        <w:t>рые перечислены в пункте 5.3.3.2.2; допускается выбор других м</w:t>
      </w:r>
      <w:r w:rsidRPr="00606A3A">
        <w:rPr>
          <w:b/>
        </w:rPr>
        <w:t>а</w:t>
      </w:r>
      <w:r w:rsidRPr="00606A3A">
        <w:rPr>
          <w:b/>
        </w:rPr>
        <w:t>териалов при условии, что в случае официального утверждения подтверждается, что они дают одинаковые результаты испытания в соответствии с пунктом 8. В этом случае распространение пр</w:t>
      </w:r>
      <w:r w:rsidRPr="00606A3A">
        <w:rPr>
          <w:b/>
        </w:rPr>
        <w:t>и</w:t>
      </w:r>
      <w:r w:rsidRPr="00606A3A">
        <w:rPr>
          <w:b/>
        </w:rPr>
        <w:t>меняется ко всем группам, перечисленным в таблице 3, размеры которых аналогичны или меньше тех, которые были указаны.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2.3</w:t>
      </w:r>
      <w:r w:rsidRPr="00606A3A">
        <w:rPr>
          <w:b/>
        </w:rPr>
        <w:tab/>
        <w:t>Просветы в тормозной поверхности: допускается любое решение (отверстия, щели, волнистые выемки и т.д.) при условии, что: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2.3.1</w:t>
      </w:r>
      <w:r w:rsidRPr="00606A3A">
        <w:rPr>
          <w:b/>
        </w:rPr>
        <w:tab/>
        <w:t>Случай дисков одного и того же диаметра и одной и той же толщ</w:t>
      </w:r>
      <w:r w:rsidRPr="00606A3A">
        <w:rPr>
          <w:b/>
        </w:rPr>
        <w:t>и</w:t>
      </w:r>
      <w:r w:rsidRPr="00606A3A">
        <w:rPr>
          <w:b/>
        </w:rPr>
        <w:t>ны: изменение массы диска, соответствующей тормозной повер</w:t>
      </w:r>
      <w:r w:rsidRPr="00606A3A">
        <w:rPr>
          <w:b/>
        </w:rPr>
        <w:t>х</w:t>
      </w:r>
      <w:r w:rsidRPr="00606A3A">
        <w:rPr>
          <w:b/>
        </w:rPr>
        <w:t>ности, по которой происходит перемещение тормозных накладок, должно находиться в пределах ±20% по сравнению с исходным диском.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2.3.2</w:t>
      </w:r>
      <w:r w:rsidRPr="00606A3A">
        <w:rPr>
          <w:b/>
        </w:rPr>
        <w:tab/>
        <w:t>Все другие случаи: соотношение площади тормозной поверхности диска, определенной в пункте 4, к площади просветов (сумма пл</w:t>
      </w:r>
      <w:r w:rsidRPr="00606A3A">
        <w:rPr>
          <w:b/>
        </w:rPr>
        <w:t>о</w:t>
      </w:r>
      <w:r w:rsidRPr="00606A3A">
        <w:rPr>
          <w:b/>
        </w:rPr>
        <w:t xml:space="preserve">щадей отверстий, щелей и т.д.) должно соответствовать площади исходного диска с допуском </w:t>
      </w:r>
      <w:r w:rsidR="007701B9">
        <w:rPr>
          <w:b/>
        </w:rPr>
        <w:t>–</w:t>
      </w:r>
      <w:r w:rsidRPr="00606A3A">
        <w:rPr>
          <w:b/>
        </w:rPr>
        <w:t xml:space="preserve"> макс</w:t>
      </w:r>
      <w:r w:rsidR="007701B9">
        <w:rPr>
          <w:b/>
        </w:rPr>
        <w:t xml:space="preserve">. </w:t>
      </w:r>
      <w:r w:rsidRPr="00606A3A">
        <w:rPr>
          <w:b/>
        </w:rPr>
        <w:t>20%.</w:t>
      </w:r>
    </w:p>
    <w:p w:rsidR="00606A3A" w:rsidRPr="00606A3A" w:rsidRDefault="00C93C63" w:rsidP="007701B9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</w:rPr>
        <w:tab/>
      </w:r>
      <w:r w:rsidR="00606A3A" w:rsidRPr="00606A3A">
        <w:rPr>
          <w:b/>
        </w:rPr>
        <w:t>Примеры: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Исходный диск: Ø 300: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Внешний диаметр 300 мм</w:t>
      </w:r>
      <w:r w:rsidR="007701B9">
        <w:rPr>
          <w:b/>
        </w:rPr>
        <w:t xml:space="preserve"> с</w:t>
      </w:r>
      <w:r w:rsidRPr="00606A3A">
        <w:rPr>
          <w:b/>
        </w:rPr>
        <w:t xml:space="preserve"> радиальн</w:t>
      </w:r>
      <w:r w:rsidR="007701B9">
        <w:rPr>
          <w:b/>
        </w:rPr>
        <w:t>ой</w:t>
      </w:r>
      <w:r w:rsidRPr="00606A3A">
        <w:rPr>
          <w:b/>
        </w:rPr>
        <w:t xml:space="preserve"> ширин</w:t>
      </w:r>
      <w:r w:rsidR="007701B9">
        <w:rPr>
          <w:b/>
        </w:rPr>
        <w:t>ой</w:t>
      </w:r>
      <w:r w:rsidRPr="00606A3A">
        <w:rPr>
          <w:b/>
        </w:rPr>
        <w:t xml:space="preserve"> тормозной п</w:t>
      </w:r>
      <w:r w:rsidRPr="00606A3A">
        <w:rPr>
          <w:b/>
        </w:rPr>
        <w:t>о</w:t>
      </w:r>
      <w:r w:rsidRPr="00606A3A">
        <w:rPr>
          <w:b/>
        </w:rPr>
        <w:t>верхности 36,5 мм</w:t>
      </w:r>
      <w:r w:rsidR="00375FA5">
        <w:rPr>
          <w:b/>
        </w:rPr>
        <w:t xml:space="preserve"> </w:t>
      </w:r>
      <w:r w:rsidR="005E3160">
        <w:rPr>
          <w:b/>
        </w:rPr>
        <w:t xml:space="preserve">≥ </w:t>
      </w:r>
      <w:r w:rsidR="005E3160" w:rsidRPr="00606A3A">
        <w:rPr>
          <w:b/>
        </w:rPr>
        <w:t>общ</w:t>
      </w:r>
      <w:r w:rsidR="005E3160">
        <w:rPr>
          <w:b/>
        </w:rPr>
        <w:t xml:space="preserve">. </w:t>
      </w:r>
      <w:r w:rsidR="005E3160" w:rsidRPr="00606A3A">
        <w:rPr>
          <w:b/>
        </w:rPr>
        <w:t>площ</w:t>
      </w:r>
      <w:r w:rsidR="005E3160">
        <w:rPr>
          <w:b/>
        </w:rPr>
        <w:t>.</w:t>
      </w:r>
      <w:r w:rsidR="00C93C63">
        <w:rPr>
          <w:b/>
        </w:rPr>
        <w:t xml:space="preserve"> А</w:t>
      </w:r>
      <w:r w:rsidR="005E3160">
        <w:rPr>
          <w:b/>
        </w:rPr>
        <w:t xml:space="preserve"> </w:t>
      </w:r>
      <w:r w:rsidR="00375FA5">
        <w:rPr>
          <w:b/>
        </w:rPr>
        <w:t>=</w:t>
      </w:r>
      <w:r w:rsidRPr="00606A3A">
        <w:rPr>
          <w:b/>
        </w:rPr>
        <w:t xml:space="preserve"> 302 см</w:t>
      </w:r>
      <w:r w:rsidRPr="00606A3A">
        <w:rPr>
          <w:b/>
          <w:vertAlign w:val="superscript"/>
        </w:rPr>
        <w:t>2</w:t>
      </w:r>
      <w:r w:rsidRPr="00606A3A">
        <w:rPr>
          <w:b/>
        </w:rPr>
        <w:t>.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Просветы на тормозной поверхности: 64 отверстия диаметром 7 мм </w:t>
      </w:r>
      <w:r w:rsidR="005E3160">
        <w:rPr>
          <w:b/>
        </w:rPr>
        <w:t xml:space="preserve">≥ </w:t>
      </w:r>
      <w:r w:rsidR="005E3160" w:rsidRPr="00606A3A">
        <w:rPr>
          <w:b/>
        </w:rPr>
        <w:t>общ</w:t>
      </w:r>
      <w:r w:rsidR="005E3160">
        <w:rPr>
          <w:b/>
        </w:rPr>
        <w:t xml:space="preserve">. </w:t>
      </w:r>
      <w:r w:rsidR="005E3160" w:rsidRPr="00606A3A">
        <w:rPr>
          <w:b/>
        </w:rPr>
        <w:t>площ</w:t>
      </w:r>
      <w:r w:rsidR="005E3160">
        <w:rPr>
          <w:b/>
        </w:rPr>
        <w:t xml:space="preserve">. </w:t>
      </w:r>
      <w:r w:rsidRPr="00606A3A">
        <w:rPr>
          <w:b/>
        </w:rPr>
        <w:t>B = 24,6 cм</w:t>
      </w:r>
      <w:r w:rsidRPr="00606A3A">
        <w:rPr>
          <w:b/>
          <w:vertAlign w:val="superscript"/>
        </w:rPr>
        <w:t>2</w:t>
      </w:r>
      <w:r w:rsidR="002120A3" w:rsidRPr="002120A3">
        <w:rPr>
          <w:b/>
          <w:bCs/>
        </w:rPr>
        <w:t>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Соотношение A/B = 12,3</w:t>
      </w:r>
      <w:r w:rsidR="005E3160">
        <w:rPr>
          <w:b/>
        </w:rPr>
        <w:t>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Диск типа S: Ø 285: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Внешний диаметр 285 мм</w:t>
      </w:r>
      <w:r w:rsidR="005E3160">
        <w:rPr>
          <w:b/>
        </w:rPr>
        <w:t xml:space="preserve"> с </w:t>
      </w:r>
      <w:r w:rsidRPr="00606A3A">
        <w:rPr>
          <w:b/>
        </w:rPr>
        <w:t>радиальн</w:t>
      </w:r>
      <w:r w:rsidR="005E3160">
        <w:rPr>
          <w:b/>
        </w:rPr>
        <w:t>ой</w:t>
      </w:r>
      <w:r w:rsidRPr="00606A3A">
        <w:rPr>
          <w:b/>
        </w:rPr>
        <w:t xml:space="preserve"> ширин</w:t>
      </w:r>
      <w:r w:rsidR="005E3160">
        <w:rPr>
          <w:b/>
        </w:rPr>
        <w:t>ой</w:t>
      </w:r>
      <w:r w:rsidRPr="00606A3A">
        <w:rPr>
          <w:b/>
        </w:rPr>
        <w:t xml:space="preserve"> тормозной п</w:t>
      </w:r>
      <w:r w:rsidRPr="00606A3A">
        <w:rPr>
          <w:b/>
        </w:rPr>
        <w:t>о</w:t>
      </w:r>
      <w:r w:rsidRPr="00606A3A">
        <w:rPr>
          <w:b/>
        </w:rPr>
        <w:t xml:space="preserve">верхности 41 мм </w:t>
      </w:r>
      <w:r w:rsidR="005E3160">
        <w:rPr>
          <w:b/>
        </w:rPr>
        <w:t xml:space="preserve">≥ </w:t>
      </w:r>
      <w:r w:rsidR="005E3160" w:rsidRPr="00606A3A">
        <w:rPr>
          <w:b/>
        </w:rPr>
        <w:t>общ</w:t>
      </w:r>
      <w:r w:rsidR="005E3160">
        <w:rPr>
          <w:b/>
        </w:rPr>
        <w:t xml:space="preserve">. </w:t>
      </w:r>
      <w:r w:rsidR="005E3160" w:rsidRPr="00606A3A">
        <w:rPr>
          <w:b/>
        </w:rPr>
        <w:t>площ</w:t>
      </w:r>
      <w:r w:rsidR="005E3160">
        <w:rPr>
          <w:b/>
        </w:rPr>
        <w:t xml:space="preserve">. </w:t>
      </w:r>
      <w:r w:rsidRPr="00606A3A">
        <w:rPr>
          <w:b/>
        </w:rPr>
        <w:t>A = 314 см</w:t>
      </w:r>
      <w:r w:rsidRPr="00606A3A">
        <w:rPr>
          <w:b/>
          <w:vertAlign w:val="superscript"/>
        </w:rPr>
        <w:t>2</w:t>
      </w:r>
      <w:r w:rsidR="005E3160" w:rsidRPr="002120A3">
        <w:rPr>
          <w:b/>
          <w:bCs/>
        </w:rPr>
        <w:t>.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Просветы на тормозной поверхности: 60 отверстий диаметром 7 мм </w:t>
      </w:r>
      <w:r w:rsidR="005E3160">
        <w:rPr>
          <w:b/>
        </w:rPr>
        <w:t xml:space="preserve">≥ </w:t>
      </w:r>
      <w:r w:rsidR="005E3160" w:rsidRPr="00606A3A">
        <w:rPr>
          <w:b/>
        </w:rPr>
        <w:t>общ</w:t>
      </w:r>
      <w:r w:rsidR="005E3160">
        <w:rPr>
          <w:b/>
        </w:rPr>
        <w:t xml:space="preserve">. </w:t>
      </w:r>
      <w:r w:rsidR="005E3160" w:rsidRPr="00606A3A">
        <w:rPr>
          <w:b/>
        </w:rPr>
        <w:t>площ</w:t>
      </w:r>
      <w:r w:rsidR="005E3160">
        <w:rPr>
          <w:b/>
        </w:rPr>
        <w:t xml:space="preserve">. </w:t>
      </w:r>
      <w:r w:rsidRPr="00606A3A">
        <w:rPr>
          <w:b/>
        </w:rPr>
        <w:t>B = 23 см</w:t>
      </w:r>
      <w:r w:rsidRPr="00606A3A">
        <w:rPr>
          <w:b/>
          <w:vertAlign w:val="superscript"/>
        </w:rPr>
        <w:t>2</w:t>
      </w:r>
      <w:r w:rsidR="005E3160">
        <w:rPr>
          <w:b/>
        </w:rPr>
        <w:t>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lastRenderedPageBreak/>
        <w:tab/>
        <w:t>Соотношение A/B = 13,7</w:t>
      </w:r>
      <w:r w:rsidR="005E3160">
        <w:rPr>
          <w:b/>
        </w:rPr>
        <w:t>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Диск типа S может относиться к той же группе исходных дисков типа R, поскольку его соотношение 13,7 больше 12 (соотношение диска типа R).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Диск типа T: Ø 260: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Внешний диаметр 260 мм</w:t>
      </w:r>
      <w:r w:rsidR="005E3160">
        <w:rPr>
          <w:b/>
        </w:rPr>
        <w:t xml:space="preserve"> с </w:t>
      </w:r>
      <w:r w:rsidRPr="00606A3A">
        <w:rPr>
          <w:b/>
        </w:rPr>
        <w:t>радиальн</w:t>
      </w:r>
      <w:r w:rsidR="005E3160">
        <w:rPr>
          <w:b/>
        </w:rPr>
        <w:t>ой</w:t>
      </w:r>
      <w:r w:rsidRPr="00606A3A">
        <w:rPr>
          <w:b/>
        </w:rPr>
        <w:t xml:space="preserve"> ширин</w:t>
      </w:r>
      <w:r w:rsidR="005E3160">
        <w:rPr>
          <w:b/>
        </w:rPr>
        <w:t>ой</w:t>
      </w:r>
      <w:r w:rsidRPr="00606A3A">
        <w:rPr>
          <w:b/>
        </w:rPr>
        <w:t xml:space="preserve"> тормозной п</w:t>
      </w:r>
      <w:r w:rsidRPr="00606A3A">
        <w:rPr>
          <w:b/>
        </w:rPr>
        <w:t>о</w:t>
      </w:r>
      <w:r w:rsidRPr="00606A3A">
        <w:rPr>
          <w:b/>
        </w:rPr>
        <w:t xml:space="preserve">верхности 29 мм </w:t>
      </w:r>
      <w:r w:rsidR="005E3160">
        <w:rPr>
          <w:b/>
        </w:rPr>
        <w:t xml:space="preserve">≥ </w:t>
      </w:r>
      <w:r w:rsidR="005E3160" w:rsidRPr="00606A3A">
        <w:rPr>
          <w:b/>
        </w:rPr>
        <w:t>общ</w:t>
      </w:r>
      <w:r w:rsidR="005E3160">
        <w:rPr>
          <w:b/>
        </w:rPr>
        <w:t xml:space="preserve">. </w:t>
      </w:r>
      <w:r w:rsidR="005E3160" w:rsidRPr="00606A3A">
        <w:rPr>
          <w:b/>
        </w:rPr>
        <w:t>площ</w:t>
      </w:r>
      <w:r w:rsidR="005E3160">
        <w:rPr>
          <w:b/>
        </w:rPr>
        <w:t xml:space="preserve">. </w:t>
      </w:r>
      <w:r w:rsidRPr="00606A3A">
        <w:rPr>
          <w:b/>
        </w:rPr>
        <w:t>A = 210 см</w:t>
      </w:r>
      <w:r w:rsidRPr="00606A3A">
        <w:rPr>
          <w:b/>
          <w:vertAlign w:val="superscript"/>
        </w:rPr>
        <w:t>2</w:t>
      </w:r>
      <w:r w:rsidR="005E3160" w:rsidRPr="002120A3">
        <w:rPr>
          <w:b/>
          <w:bCs/>
        </w:rPr>
        <w:t>.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 xml:space="preserve">Просветы на тормозной поверхности: 64 отверстия диаметром 7 мм </w:t>
      </w:r>
      <w:r w:rsidR="005E3160">
        <w:rPr>
          <w:b/>
        </w:rPr>
        <w:t xml:space="preserve">≥ </w:t>
      </w:r>
      <w:r w:rsidR="005E3160" w:rsidRPr="00606A3A">
        <w:rPr>
          <w:b/>
        </w:rPr>
        <w:t>общ</w:t>
      </w:r>
      <w:r w:rsidR="005E3160">
        <w:rPr>
          <w:b/>
        </w:rPr>
        <w:t xml:space="preserve">. </w:t>
      </w:r>
      <w:r w:rsidR="005E3160" w:rsidRPr="00606A3A">
        <w:rPr>
          <w:b/>
        </w:rPr>
        <w:t>площ</w:t>
      </w:r>
      <w:r w:rsidR="005E3160">
        <w:rPr>
          <w:b/>
        </w:rPr>
        <w:t xml:space="preserve">. </w:t>
      </w:r>
      <w:r w:rsidRPr="00606A3A">
        <w:rPr>
          <w:b/>
        </w:rPr>
        <w:t>B = 24,6 см</w:t>
      </w:r>
      <w:r w:rsidRPr="00606A3A">
        <w:rPr>
          <w:b/>
          <w:vertAlign w:val="superscript"/>
        </w:rPr>
        <w:t>2</w:t>
      </w:r>
      <w:r w:rsidR="005E3160">
        <w:rPr>
          <w:b/>
        </w:rPr>
        <w:t>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Соотношение A/B = 8,5</w:t>
      </w:r>
      <w:r w:rsidR="005E3160">
        <w:rPr>
          <w:b/>
        </w:rPr>
        <w:t>.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Диск типа T может не относиться к той же группе исходных дисков типа R, поскольку его соотношение 8,5 составляет 31% от соотн</w:t>
      </w:r>
      <w:r w:rsidRPr="00606A3A">
        <w:rPr>
          <w:b/>
        </w:rPr>
        <w:t>о</w:t>
      </w:r>
      <w:r w:rsidRPr="00606A3A">
        <w:rPr>
          <w:b/>
        </w:rPr>
        <w:t>шения диска типа R (12,3), что превышает установленный допуск на уровне макс</w:t>
      </w:r>
      <w:r w:rsidR="005E3160">
        <w:rPr>
          <w:b/>
        </w:rPr>
        <w:t xml:space="preserve">. </w:t>
      </w:r>
      <w:r w:rsidRPr="00606A3A">
        <w:rPr>
          <w:b/>
        </w:rPr>
        <w:t>20%.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2.4</w:t>
      </w:r>
      <w:r w:rsidRPr="00606A3A">
        <w:rPr>
          <w:b/>
        </w:rPr>
        <w:tab/>
        <w:t>Те же характеристики материалов и механические свойства, кот</w:t>
      </w:r>
      <w:r w:rsidRPr="00606A3A">
        <w:rPr>
          <w:b/>
        </w:rPr>
        <w:t>о</w:t>
      </w:r>
      <w:r w:rsidRPr="00606A3A">
        <w:rPr>
          <w:b/>
        </w:rPr>
        <w:t xml:space="preserve">рые указаны в международном стандарте на материалы, или </w:t>
      </w:r>
      <w:r w:rsidR="005E3160">
        <w:rPr>
          <w:b/>
        </w:rPr>
        <w:t>–</w:t>
      </w:r>
      <w:r w:rsidRPr="00606A3A">
        <w:rPr>
          <w:b/>
        </w:rPr>
        <w:t xml:space="preserve"> в</w:t>
      </w:r>
      <w:r w:rsidR="005E3160">
        <w:rPr>
          <w:b/>
        </w:rPr>
        <w:t> </w:t>
      </w:r>
      <w:r w:rsidRPr="00606A3A">
        <w:rPr>
          <w:b/>
        </w:rPr>
        <w:t>случае ступицы − выше.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случае диска со ступицей из стали, по сравнению с диском, и</w:t>
      </w:r>
      <w:r w:rsidRPr="00606A3A">
        <w:rPr>
          <w:b/>
        </w:rPr>
        <w:t>с</w:t>
      </w:r>
      <w:r w:rsidRPr="00606A3A">
        <w:rPr>
          <w:b/>
        </w:rPr>
        <w:t>пытанным на официальное утверждение, со ступицей из алюм</w:t>
      </w:r>
      <w:r w:rsidRPr="00606A3A">
        <w:rPr>
          <w:b/>
        </w:rPr>
        <w:t>и</w:t>
      </w:r>
      <w:r w:rsidRPr="00606A3A">
        <w:rPr>
          <w:b/>
        </w:rPr>
        <w:t>ния, допускается его отнесение, в порядке исключения, к той же группе. Обратный порядок не допускается.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2.5</w:t>
      </w:r>
      <w:r w:rsidRPr="00606A3A">
        <w:rPr>
          <w:b/>
        </w:rPr>
        <w:tab/>
        <w:t>Те же характеристики материалов и механические свойства, кот</w:t>
      </w:r>
      <w:r w:rsidRPr="00606A3A">
        <w:rPr>
          <w:b/>
        </w:rPr>
        <w:t>о</w:t>
      </w:r>
      <w:r w:rsidRPr="00606A3A">
        <w:rPr>
          <w:b/>
        </w:rPr>
        <w:t xml:space="preserve">рые указаны в международном стандарте на материалы, или </w:t>
      </w:r>
      <w:r w:rsidR="005E3160">
        <w:rPr>
          <w:b/>
        </w:rPr>
        <w:t>–</w:t>
      </w:r>
      <w:r w:rsidRPr="00606A3A">
        <w:rPr>
          <w:b/>
        </w:rPr>
        <w:t xml:space="preserve"> в</w:t>
      </w:r>
      <w:r w:rsidR="005E3160">
        <w:rPr>
          <w:b/>
        </w:rPr>
        <w:t> </w:t>
      </w:r>
      <w:r w:rsidRPr="00606A3A">
        <w:rPr>
          <w:b/>
        </w:rPr>
        <w:t xml:space="preserve">случае скоб для ступицы/тормозной поверхности − выше. </w:t>
      </w:r>
    </w:p>
    <w:p w:rsidR="00606A3A" w:rsidRPr="00606A3A" w:rsidRDefault="00606A3A" w:rsidP="005E316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2.6</w:t>
      </w:r>
      <w:r w:rsidRPr="00606A3A">
        <w:rPr>
          <w:b/>
        </w:rPr>
        <w:tab/>
        <w:t xml:space="preserve">Спицы ступицы с полным/нулевым соотношением, измеренным по средней окружности между кромкой монтажной стороны и началом тормозной поверхности, в диапазоне ±20%, толщиной в диапазоне от </w:t>
      </w:r>
      <w:r w:rsidR="005E3160">
        <w:rPr>
          <w:b/>
        </w:rPr>
        <w:t>(</w:t>
      </w:r>
      <w:r w:rsidRPr="00606A3A">
        <w:rPr>
          <w:b/>
        </w:rPr>
        <w:t>+30%</w:t>
      </w:r>
      <w:r w:rsidR="005E3160">
        <w:rPr>
          <w:b/>
        </w:rPr>
        <w:t>)</w:t>
      </w:r>
      <w:r w:rsidRPr="00606A3A">
        <w:rPr>
          <w:b/>
        </w:rPr>
        <w:t xml:space="preserve"> </w:t>
      </w:r>
      <w:r w:rsidR="005E3160">
        <w:rPr>
          <w:b/>
        </w:rPr>
        <w:t>÷ (</w:t>
      </w:r>
      <w:r w:rsidRPr="00606A3A">
        <w:rPr>
          <w:b/>
        </w:rPr>
        <w:t>−10%</w:t>
      </w:r>
      <w:r w:rsidR="005E3160">
        <w:rPr>
          <w:b/>
        </w:rPr>
        <w:t>)</w:t>
      </w:r>
      <w:r w:rsidRPr="00606A3A">
        <w:rPr>
          <w:b/>
        </w:rPr>
        <w:t xml:space="preserve"> и теми же механическими свойств</w:t>
      </w:r>
      <w:r w:rsidRPr="00606A3A">
        <w:rPr>
          <w:b/>
        </w:rPr>
        <w:t>а</w:t>
      </w:r>
      <w:r w:rsidRPr="00606A3A">
        <w:rPr>
          <w:b/>
        </w:rPr>
        <w:t>ми, которые указаны в международном стандарте на материалы в отношении исходного диска.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2.7</w:t>
      </w:r>
      <w:r w:rsidRPr="00606A3A">
        <w:rPr>
          <w:b/>
        </w:rPr>
        <w:tab/>
        <w:t>То же техническое решение, что и в случае скоб для ступ</w:t>
      </w:r>
      <w:r w:rsidRPr="00606A3A">
        <w:rPr>
          <w:b/>
        </w:rPr>
        <w:t>и</w:t>
      </w:r>
      <w:r w:rsidRPr="00606A3A">
        <w:rPr>
          <w:b/>
        </w:rPr>
        <w:t>цы/тормозной поверхности (тот же чертеж и те же материалы; что касается количества скоб для ступицы/тормозной поверхности, то на их количество дается допуск от +2 до 0).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2.8</w:t>
      </w:r>
      <w:r w:rsidRPr="00606A3A">
        <w:rPr>
          <w:b/>
        </w:rPr>
        <w:tab/>
        <w:t>Количество крепежных отверстий не является обязательным кр</w:t>
      </w:r>
      <w:r w:rsidRPr="00606A3A">
        <w:rPr>
          <w:b/>
        </w:rPr>
        <w:t>и</w:t>
      </w:r>
      <w:r w:rsidRPr="00606A3A">
        <w:rPr>
          <w:b/>
        </w:rPr>
        <w:t>терием отнесения к той или иной группе, с тем чтобы обеспечить возможность взаимозаменяемости с оригинальным диском.</w:t>
      </w:r>
    </w:p>
    <w:p w:rsidR="00606A3A" w:rsidRP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>2.9</w:t>
      </w:r>
      <w:r w:rsidRPr="00606A3A">
        <w:rPr>
          <w:b/>
        </w:rPr>
        <w:tab/>
        <w:t xml:space="preserve">В соответствии с таблицей 2.9 внешний диаметр включен в </w:t>
      </w:r>
      <w:r w:rsidRPr="00606A3A">
        <w:rPr>
          <w:b/>
        </w:rPr>
        <w:br/>
        <w:t>50-милиметровый диапазон:</w:t>
      </w:r>
    </w:p>
    <w:p w:rsidR="00606A3A" w:rsidRDefault="00606A3A" w:rsidP="007701B9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Таблица A15/2.9</w:t>
      </w: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1800"/>
        <w:gridCol w:w="1276"/>
      </w:tblGrid>
      <w:tr w:rsidR="000B28F0" w:rsidRPr="005E3160" w:rsidTr="003807D2">
        <w:trPr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3807D2">
            <w:pPr>
              <w:pStyle w:val="SingleTxt"/>
              <w:suppressAutoHyphens/>
              <w:spacing w:before="40" w:after="40" w:line="180" w:lineRule="exact"/>
              <w:ind w:left="0" w:right="40"/>
              <w:rPr>
                <w:b/>
                <w:i/>
                <w:sz w:val="14"/>
              </w:rPr>
            </w:pPr>
            <w:r w:rsidRPr="005E3160">
              <w:rPr>
                <w:b/>
                <w:i/>
                <w:sz w:val="14"/>
              </w:rPr>
              <w:t>Диапазон</w:t>
            </w:r>
            <w:r w:rsidRPr="005E3160">
              <w:rPr>
                <w:b/>
                <w:i/>
                <w:sz w:val="14"/>
              </w:rPr>
              <w:br/>
              <w:t>[мм]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3807D2">
            <w:pPr>
              <w:pStyle w:val="SingleTxt"/>
              <w:suppressAutoHyphens/>
              <w:spacing w:before="40" w:after="40" w:line="18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5E3160">
              <w:rPr>
                <w:b/>
                <w:i/>
                <w:sz w:val="14"/>
              </w:rPr>
              <w:t>Цельный</w:t>
            </w:r>
            <w:r w:rsidRPr="005E3160">
              <w:rPr>
                <w:b/>
                <w:i/>
                <w:sz w:val="14"/>
              </w:rPr>
              <w:br/>
              <w:t xml:space="preserve"> диск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3807D2">
            <w:pPr>
              <w:pStyle w:val="SingleTxt"/>
              <w:suppressAutoHyphens/>
              <w:spacing w:before="40" w:after="40" w:line="18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5E3160">
              <w:rPr>
                <w:b/>
                <w:i/>
                <w:sz w:val="14"/>
              </w:rPr>
              <w:t>Составной жестко закрепленный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3807D2">
            <w:pPr>
              <w:pStyle w:val="SingleTxt"/>
              <w:suppressAutoHyphens/>
              <w:spacing w:before="40" w:after="40" w:line="180" w:lineRule="exact"/>
              <w:ind w:left="0" w:right="113"/>
              <w:jc w:val="right"/>
              <w:rPr>
                <w:b/>
                <w:i/>
                <w:sz w:val="14"/>
              </w:rPr>
            </w:pPr>
            <w:r w:rsidRPr="005E3160">
              <w:rPr>
                <w:b/>
                <w:i/>
                <w:sz w:val="14"/>
              </w:rPr>
              <w:t xml:space="preserve">Плавающий </w:t>
            </w:r>
            <w:r w:rsidR="000B28F0">
              <w:rPr>
                <w:b/>
                <w:i/>
                <w:sz w:val="14"/>
              </w:rPr>
              <w:br/>
            </w:r>
            <w:r w:rsidRPr="005E3160">
              <w:rPr>
                <w:b/>
                <w:i/>
                <w:sz w:val="14"/>
              </w:rPr>
              <w:t>диск</w:t>
            </w:r>
          </w:p>
        </w:tc>
      </w:tr>
      <w:tr w:rsidR="005E3160" w:rsidRPr="005E3160" w:rsidTr="003807D2">
        <w:trPr>
          <w:trHeight w:hRule="exact" w:val="115"/>
          <w:tblHeader/>
        </w:trPr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0B28F0">
            <w:pPr>
              <w:pStyle w:val="SingleTxt"/>
              <w:suppressAutoHyphens/>
              <w:spacing w:before="40" w:after="40" w:line="200" w:lineRule="exact"/>
              <w:ind w:left="0" w:right="40"/>
              <w:rPr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0B28F0">
            <w:pPr>
              <w:pStyle w:val="SingleTxt"/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0B28F0">
            <w:pPr>
              <w:pStyle w:val="SingleTxt"/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5E3160" w:rsidRDefault="005E3160" w:rsidP="000B28F0">
            <w:pPr>
              <w:pStyle w:val="SingleTxt"/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7"/>
              </w:rPr>
            </w:pPr>
          </w:p>
        </w:tc>
      </w:tr>
      <w:tr w:rsidR="005E3160" w:rsidRPr="003807D2" w:rsidTr="003807D2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40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≥ 150 &lt; 200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</w:tr>
      <w:tr w:rsidR="000B28F0" w:rsidRPr="003807D2" w:rsidTr="003807D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40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≥ 200 &lt;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</w:tr>
      <w:tr w:rsidR="005E3160" w:rsidRPr="003807D2" w:rsidTr="003807D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40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≥ 250 &lt;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</w:tr>
      <w:tr w:rsidR="005E3160" w:rsidRPr="003807D2" w:rsidTr="003807D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40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≥ 300 &lt;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60" w:rsidRPr="003807D2" w:rsidRDefault="005E3160" w:rsidP="000B28F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00" w:lineRule="exact"/>
              <w:ind w:left="0" w:right="113"/>
              <w:jc w:val="right"/>
              <w:rPr>
                <w:b/>
                <w:sz w:val="18"/>
                <w:szCs w:val="18"/>
              </w:rPr>
            </w:pPr>
            <w:r w:rsidRPr="003807D2">
              <w:rPr>
                <w:b/>
                <w:sz w:val="18"/>
                <w:szCs w:val="18"/>
              </w:rPr>
              <w:t>X</w:t>
            </w:r>
          </w:p>
        </w:tc>
      </w:tr>
    </w:tbl>
    <w:p w:rsidR="005E3160" w:rsidRPr="005E3160" w:rsidRDefault="005E3160" w:rsidP="005E3160">
      <w:pPr>
        <w:pStyle w:val="SingleTxt"/>
        <w:tabs>
          <w:tab w:val="clear" w:pos="1742"/>
        </w:tabs>
        <w:spacing w:after="0" w:line="120" w:lineRule="exact"/>
        <w:ind w:left="2218" w:hanging="951"/>
        <w:rPr>
          <w:b/>
          <w:sz w:val="10"/>
        </w:rPr>
      </w:pPr>
    </w:p>
    <w:p w:rsidR="005E3160" w:rsidRPr="005E3160" w:rsidRDefault="005E3160" w:rsidP="005E3160">
      <w:pPr>
        <w:pStyle w:val="SingleTxt"/>
        <w:tabs>
          <w:tab w:val="clear" w:pos="1742"/>
        </w:tabs>
        <w:spacing w:after="0" w:line="120" w:lineRule="exact"/>
        <w:ind w:left="2218" w:hanging="951"/>
        <w:rPr>
          <w:b/>
          <w:sz w:val="10"/>
        </w:rPr>
      </w:pPr>
    </w:p>
    <w:p w:rsidR="00606A3A" w:rsidRPr="00606A3A" w:rsidRDefault="00606A3A" w:rsidP="000B28F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Группы "периферийных" дисков (монтируемых по внешней окружности колеса) не предусмотрены.</w:t>
      </w:r>
    </w:p>
    <w:p w:rsidR="00606A3A" w:rsidRPr="00C93C63" w:rsidRDefault="00606A3A" w:rsidP="000B28F0">
      <w:pPr>
        <w:pStyle w:val="SingleTxt"/>
        <w:tabs>
          <w:tab w:val="clear" w:pos="1742"/>
        </w:tabs>
        <w:ind w:left="2218" w:hanging="951"/>
        <w:rPr>
          <w:b/>
          <w:i/>
          <w:iCs/>
        </w:rPr>
      </w:pPr>
      <w:r w:rsidRPr="00606A3A">
        <w:rPr>
          <w:b/>
        </w:rPr>
        <w:tab/>
      </w:r>
      <w:r w:rsidRPr="00C93C63">
        <w:rPr>
          <w:b/>
          <w:i/>
          <w:iCs/>
        </w:rPr>
        <w:t>Примечание</w:t>
      </w:r>
      <w:r w:rsidR="000B28F0" w:rsidRPr="00C93C63">
        <w:rPr>
          <w:b/>
          <w:i/>
          <w:iCs/>
        </w:rPr>
        <w:t>:</w:t>
      </w:r>
    </w:p>
    <w:p w:rsidR="00606A3A" w:rsidRPr="00606A3A" w:rsidRDefault="00606A3A" w:rsidP="000B28F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случае новых видов применения, которые будут включены в с</w:t>
      </w:r>
      <w:r w:rsidRPr="00606A3A">
        <w:rPr>
          <w:b/>
        </w:rPr>
        <w:t>о</w:t>
      </w:r>
      <w:r w:rsidRPr="00606A3A">
        <w:rPr>
          <w:b/>
        </w:rPr>
        <w:t>ответствующую существующую группу, допускается увеличение на 10% (с учетом максимальной кинетической энергии) по сра</w:t>
      </w:r>
      <w:r w:rsidRPr="00606A3A">
        <w:rPr>
          <w:b/>
        </w:rPr>
        <w:t>в</w:t>
      </w:r>
      <w:r w:rsidRPr="00606A3A">
        <w:rPr>
          <w:b/>
        </w:rPr>
        <w:t>нению со значением, используемым для официального утвержд</w:t>
      </w:r>
      <w:r w:rsidRPr="00606A3A">
        <w:rPr>
          <w:b/>
        </w:rPr>
        <w:t>е</w:t>
      </w:r>
      <w:r w:rsidRPr="00606A3A">
        <w:rPr>
          <w:b/>
        </w:rPr>
        <w:t>ния диска, относящегося к исходной группе.</w:t>
      </w:r>
    </w:p>
    <w:p w:rsidR="00606A3A" w:rsidRPr="00606A3A" w:rsidRDefault="00606A3A" w:rsidP="000B28F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Данные по новым расчетам кинетической энергии необходимо о</w:t>
      </w:r>
      <w:r w:rsidRPr="00606A3A">
        <w:rPr>
          <w:b/>
        </w:rPr>
        <w:t>т</w:t>
      </w:r>
      <w:r w:rsidRPr="00606A3A">
        <w:rPr>
          <w:b/>
        </w:rPr>
        <w:t>следить по производственным спецификациям изготовителя транспортного средства.</w:t>
      </w:r>
    </w:p>
    <w:p w:rsidR="00606A3A" w:rsidRPr="00606A3A" w:rsidRDefault="00606A3A" w:rsidP="000B28F0">
      <w:pPr>
        <w:pStyle w:val="SingleTxt"/>
        <w:tabs>
          <w:tab w:val="clear" w:pos="1742"/>
        </w:tabs>
        <w:ind w:left="2218" w:hanging="951"/>
        <w:rPr>
          <w:b/>
        </w:rPr>
      </w:pPr>
      <w:r w:rsidRPr="00606A3A">
        <w:rPr>
          <w:b/>
        </w:rPr>
        <w:tab/>
        <w:t>В случае дисков, используемых на обоих колесах − передних и за</w:t>
      </w:r>
      <w:r w:rsidRPr="00606A3A">
        <w:rPr>
          <w:b/>
        </w:rPr>
        <w:t>д</w:t>
      </w:r>
      <w:r w:rsidRPr="00606A3A">
        <w:rPr>
          <w:b/>
        </w:rPr>
        <w:t xml:space="preserve">них, </w:t>
      </w:r>
      <w:r w:rsidR="000B28F0">
        <w:rPr>
          <w:b/>
        </w:rPr>
        <w:t xml:space="preserve">– </w:t>
      </w:r>
      <w:r w:rsidRPr="00606A3A">
        <w:rPr>
          <w:b/>
        </w:rPr>
        <w:t>испытание на официальное утверждение, предусмотренное в пункте 8, проводится на том диске, который работает в наиболее трудных условиях</w:t>
      </w:r>
      <w:r w:rsidRPr="00606A3A">
        <w:t>".</w:t>
      </w:r>
    </w:p>
    <w:p w:rsidR="000B28F0" w:rsidRPr="000B28F0" w:rsidRDefault="000B28F0" w:rsidP="000B28F0">
      <w:pPr>
        <w:pStyle w:val="SingleTxt"/>
        <w:spacing w:after="0" w:line="120" w:lineRule="exact"/>
        <w:rPr>
          <w:b/>
          <w:sz w:val="10"/>
        </w:rPr>
      </w:pPr>
    </w:p>
    <w:p w:rsidR="000B28F0" w:rsidRPr="000B28F0" w:rsidRDefault="000B28F0" w:rsidP="000B28F0">
      <w:pPr>
        <w:pStyle w:val="SingleTxt"/>
        <w:spacing w:after="0" w:line="120" w:lineRule="exact"/>
        <w:rPr>
          <w:b/>
          <w:sz w:val="10"/>
        </w:rPr>
      </w:pPr>
    </w:p>
    <w:p w:rsidR="00606A3A" w:rsidRPr="00606A3A" w:rsidRDefault="00606A3A" w:rsidP="000B28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6A3A">
        <w:tab/>
        <w:t>II.</w:t>
      </w:r>
      <w:r w:rsidRPr="00606A3A">
        <w:tab/>
        <w:t xml:space="preserve">Обоснование </w:t>
      </w:r>
    </w:p>
    <w:p w:rsidR="000B28F0" w:rsidRPr="000B28F0" w:rsidRDefault="000B28F0" w:rsidP="000B28F0">
      <w:pPr>
        <w:pStyle w:val="SingleTxt"/>
        <w:spacing w:after="0" w:line="120" w:lineRule="exact"/>
        <w:rPr>
          <w:sz w:val="10"/>
        </w:rPr>
      </w:pPr>
    </w:p>
    <w:p w:rsidR="000B28F0" w:rsidRPr="000B28F0" w:rsidRDefault="000B28F0" w:rsidP="000B28F0">
      <w:pPr>
        <w:pStyle w:val="SingleTxt"/>
        <w:spacing w:after="0" w:line="120" w:lineRule="exact"/>
        <w:rPr>
          <w:sz w:val="10"/>
        </w:rPr>
      </w:pPr>
    </w:p>
    <w:p w:rsidR="00606A3A" w:rsidRPr="00606A3A" w:rsidRDefault="00606A3A" w:rsidP="000B28F0">
      <w:pPr>
        <w:pStyle w:val="SingleTxt"/>
      </w:pPr>
      <w:r w:rsidRPr="00606A3A">
        <w:t>1.</w:t>
      </w:r>
      <w:r w:rsidRPr="00606A3A">
        <w:tab/>
        <w:t xml:space="preserve">Нынешние Правила № 90 </w:t>
      </w:r>
      <w:r w:rsidR="000B28F0" w:rsidRPr="00606A3A">
        <w:t xml:space="preserve">ООН </w:t>
      </w:r>
      <w:r w:rsidR="000B28F0">
        <w:t xml:space="preserve">с поправками </w:t>
      </w:r>
      <w:r w:rsidRPr="00606A3A">
        <w:t>серии 02 не содержат в своем разделе, посвященном области применения, никаких требований к сменным то</w:t>
      </w:r>
      <w:r w:rsidRPr="00606A3A">
        <w:t>р</w:t>
      </w:r>
      <w:r w:rsidRPr="00606A3A">
        <w:t>мозным дискам для транспортных средств категории L. Сменные тормозные ди</w:t>
      </w:r>
      <w:r w:rsidRPr="00606A3A">
        <w:t>с</w:t>
      </w:r>
      <w:r w:rsidRPr="00606A3A">
        <w:t>ки широко распространены на рынке автомобильных запчастей, особенно в сл</w:t>
      </w:r>
      <w:r w:rsidRPr="00606A3A">
        <w:t>у</w:t>
      </w:r>
      <w:r w:rsidRPr="00606A3A">
        <w:t>чае их использования на мотоциклах.</w:t>
      </w:r>
    </w:p>
    <w:p w:rsidR="00606A3A" w:rsidRPr="00606A3A" w:rsidRDefault="00606A3A" w:rsidP="000B28F0">
      <w:pPr>
        <w:pStyle w:val="SingleTxt"/>
      </w:pPr>
      <w:r w:rsidRPr="00606A3A">
        <w:t>2.</w:t>
      </w:r>
      <w:r w:rsidRPr="00606A3A">
        <w:tab/>
        <w:t xml:space="preserve">В настоящее время </w:t>
      </w:r>
      <w:r w:rsidR="000B28F0">
        <w:t xml:space="preserve">существует </w:t>
      </w:r>
      <w:r w:rsidRPr="00606A3A">
        <w:t>необходимость в четких и современных те</w:t>
      </w:r>
      <w:r w:rsidRPr="00606A3A">
        <w:t>х</w:t>
      </w:r>
      <w:r w:rsidRPr="00606A3A">
        <w:t xml:space="preserve">нических требованиях для официального утверждения таких компонентов </w:t>
      </w:r>
      <w:r w:rsidR="000B28F0">
        <w:t xml:space="preserve">для </w:t>
      </w:r>
      <w:r w:rsidRPr="00606A3A">
        <w:t>гарантирования безопасности клиентуры, а также справедливой конкуренции.</w:t>
      </w:r>
    </w:p>
    <w:p w:rsidR="00606A3A" w:rsidRPr="00606A3A" w:rsidRDefault="00606A3A" w:rsidP="000B28F0">
      <w:pPr>
        <w:pStyle w:val="SingleTxt"/>
      </w:pPr>
      <w:r w:rsidRPr="00606A3A">
        <w:t>3.</w:t>
      </w:r>
      <w:r w:rsidRPr="00606A3A">
        <w:tab/>
        <w:t>В некоторых европейских странах тормозные диски для транспортных средств категорий L</w:t>
      </w:r>
      <w:r w:rsidRPr="00606A3A">
        <w:rPr>
          <w:vertAlign w:val="subscript"/>
        </w:rPr>
        <w:t>1</w:t>
      </w:r>
      <w:r w:rsidRPr="00606A3A">
        <w:t>, L</w:t>
      </w:r>
      <w:r w:rsidRPr="00606A3A">
        <w:rPr>
          <w:vertAlign w:val="subscript"/>
        </w:rPr>
        <w:t>2</w:t>
      </w:r>
      <w:r w:rsidRPr="00606A3A">
        <w:t>, L</w:t>
      </w:r>
      <w:r w:rsidRPr="00606A3A">
        <w:rPr>
          <w:vertAlign w:val="subscript"/>
        </w:rPr>
        <w:t>3</w:t>
      </w:r>
      <w:r w:rsidRPr="00606A3A">
        <w:t>, L</w:t>
      </w:r>
      <w:r w:rsidRPr="00606A3A">
        <w:rPr>
          <w:vertAlign w:val="subscript"/>
        </w:rPr>
        <w:t>4</w:t>
      </w:r>
      <w:r w:rsidRPr="00606A3A">
        <w:t xml:space="preserve"> и L</w:t>
      </w:r>
      <w:r w:rsidRPr="00606A3A">
        <w:rPr>
          <w:vertAlign w:val="subscript"/>
        </w:rPr>
        <w:t>5</w:t>
      </w:r>
      <w:r w:rsidRPr="00606A3A">
        <w:t xml:space="preserve"> поступают на рынок без омологации, в связи с чем их использование представляет реальную проблему с точки зрения бе</w:t>
      </w:r>
      <w:r w:rsidRPr="00606A3A">
        <w:t>з</w:t>
      </w:r>
      <w:r w:rsidRPr="00606A3A">
        <w:t>опасности.</w:t>
      </w:r>
    </w:p>
    <w:p w:rsidR="00606A3A" w:rsidRPr="00606A3A" w:rsidRDefault="00606A3A" w:rsidP="000B28F0">
      <w:pPr>
        <w:pStyle w:val="SingleTxt"/>
      </w:pPr>
      <w:r w:rsidRPr="00606A3A">
        <w:t>4.</w:t>
      </w:r>
      <w:r w:rsidRPr="00606A3A">
        <w:tab/>
        <w:t>Цель настоящего предложения состоит в определении критериев (матери</w:t>
      </w:r>
      <w:r w:rsidRPr="00606A3A">
        <w:t>а</w:t>
      </w:r>
      <w:r w:rsidRPr="00606A3A">
        <w:t>лов, допусков, испытаний и т.д.) для омологации тормозных дисков для тран</w:t>
      </w:r>
      <w:r w:rsidRPr="00606A3A">
        <w:t>с</w:t>
      </w:r>
      <w:r w:rsidRPr="00606A3A">
        <w:t>портных средств категорий L</w:t>
      </w:r>
      <w:r w:rsidRPr="00606A3A">
        <w:rPr>
          <w:vertAlign w:val="subscript"/>
        </w:rPr>
        <w:t>1</w:t>
      </w:r>
      <w:r w:rsidRPr="00606A3A">
        <w:t>, L</w:t>
      </w:r>
      <w:r w:rsidRPr="00606A3A">
        <w:rPr>
          <w:vertAlign w:val="subscript"/>
        </w:rPr>
        <w:t>2</w:t>
      </w:r>
      <w:r w:rsidRPr="00606A3A">
        <w:t>, L</w:t>
      </w:r>
      <w:r w:rsidRPr="00606A3A">
        <w:rPr>
          <w:vertAlign w:val="subscript"/>
        </w:rPr>
        <w:t>3</w:t>
      </w:r>
      <w:r w:rsidRPr="00606A3A">
        <w:t>, L</w:t>
      </w:r>
      <w:r w:rsidRPr="00606A3A">
        <w:rPr>
          <w:vertAlign w:val="subscript"/>
        </w:rPr>
        <w:t>4</w:t>
      </w:r>
      <w:r w:rsidRPr="00606A3A">
        <w:t xml:space="preserve"> и L</w:t>
      </w:r>
      <w:r w:rsidRPr="00606A3A">
        <w:rPr>
          <w:vertAlign w:val="subscript"/>
        </w:rPr>
        <w:t>5</w:t>
      </w:r>
      <w:r w:rsidRPr="00606A3A">
        <w:t xml:space="preserve"> по аналогии с тем, что установлено в нынешних Правилах № 90</w:t>
      </w:r>
      <w:r w:rsidR="000B28F0">
        <w:t xml:space="preserve"> ООН с поправками серии 02 </w:t>
      </w:r>
      <w:r w:rsidRPr="00606A3A">
        <w:t>для тормозных дисков и барабанов для транспортных средств категорий М, N и O.</w:t>
      </w:r>
    </w:p>
    <w:p w:rsidR="00606A3A" w:rsidRPr="00606A3A" w:rsidRDefault="00606A3A" w:rsidP="00606A3A">
      <w:pPr>
        <w:pStyle w:val="SingleTxt"/>
      </w:pPr>
      <w:r w:rsidRPr="00606A3A">
        <w:t>5.</w:t>
      </w:r>
      <w:r w:rsidRPr="00606A3A">
        <w:tab/>
        <w:t>Тормозные диски для транспортных средств категории L отличаются от дисков для транспортных средств категорий М, N и O главным образом в части используемых материалов (нержавеющая сталь вместо серого чугуна) и ко</w:t>
      </w:r>
      <w:r w:rsidRPr="00606A3A">
        <w:t>н</w:t>
      </w:r>
      <w:r w:rsidRPr="00606A3A">
        <w:t>струкции (только цельные в случае категорий М, N и O, в то время как в случае транспортных средств категории L они могут быть цельными, составными жес</w:t>
      </w:r>
      <w:r w:rsidRPr="00606A3A">
        <w:t>т</w:t>
      </w:r>
      <w:r w:rsidRPr="00606A3A">
        <w:t>ко закрепленными или плавающими).</w:t>
      </w:r>
    </w:p>
    <w:p w:rsidR="00606A3A" w:rsidRPr="00606A3A" w:rsidRDefault="00606A3A" w:rsidP="00606A3A">
      <w:pPr>
        <w:pStyle w:val="SingleTxt"/>
      </w:pPr>
      <w:r w:rsidRPr="00606A3A">
        <w:t>6.</w:t>
      </w:r>
      <w:r w:rsidRPr="00606A3A">
        <w:tab/>
        <w:t>Именно по этой причине данное предложение направлено на определение конкретных испытаний, а также конкретных требований для транспортных средств категории L, определенных в новом приложении 14.</w:t>
      </w:r>
    </w:p>
    <w:p w:rsidR="00606A3A" w:rsidRPr="00606A3A" w:rsidRDefault="00606A3A" w:rsidP="00606A3A">
      <w:pPr>
        <w:pStyle w:val="SingleTxt"/>
      </w:pPr>
      <w:r w:rsidRPr="00606A3A">
        <w:t>7.</w:t>
      </w:r>
      <w:r w:rsidRPr="00606A3A">
        <w:tab/>
        <w:t>Большое разнообразие решений применительно к тормозным дискам для транспортных средств категорий L</w:t>
      </w:r>
      <w:r w:rsidRPr="00606A3A">
        <w:rPr>
          <w:vertAlign w:val="subscript"/>
        </w:rPr>
        <w:t>1</w:t>
      </w:r>
      <w:r w:rsidRPr="00606A3A">
        <w:t>, L</w:t>
      </w:r>
      <w:r w:rsidRPr="00606A3A">
        <w:rPr>
          <w:vertAlign w:val="subscript"/>
        </w:rPr>
        <w:t>2</w:t>
      </w:r>
      <w:r w:rsidRPr="00606A3A">
        <w:t>, L</w:t>
      </w:r>
      <w:r w:rsidRPr="00606A3A">
        <w:rPr>
          <w:vertAlign w:val="subscript"/>
        </w:rPr>
        <w:t>3</w:t>
      </w:r>
      <w:r w:rsidRPr="00606A3A">
        <w:t>, L</w:t>
      </w:r>
      <w:r w:rsidRPr="00606A3A">
        <w:rPr>
          <w:vertAlign w:val="subscript"/>
        </w:rPr>
        <w:t>4</w:t>
      </w:r>
      <w:r w:rsidRPr="00606A3A">
        <w:t xml:space="preserve"> и L</w:t>
      </w:r>
      <w:r w:rsidRPr="00606A3A">
        <w:rPr>
          <w:vertAlign w:val="subscript"/>
        </w:rPr>
        <w:t>5</w:t>
      </w:r>
      <w:r w:rsidRPr="00606A3A">
        <w:t xml:space="preserve"> предполагает необходимость определения конкретных критериев классификации и распределения дисков по группам: этот вариант и предлагается в новом приложении 15.</w:t>
      </w:r>
    </w:p>
    <w:p w:rsidR="00606A3A" w:rsidRPr="00606A3A" w:rsidRDefault="00606A3A" w:rsidP="00606A3A">
      <w:pPr>
        <w:pStyle w:val="SingleTxt"/>
      </w:pPr>
      <w:r w:rsidRPr="00606A3A">
        <w:lastRenderedPageBreak/>
        <w:t>8.</w:t>
      </w:r>
      <w:r w:rsidRPr="00606A3A">
        <w:tab/>
        <w:t>В приложение 10 также включена дополнительная информация, касающаяся 3 различных конструктивных типов тормозных дисков для категорий L</w:t>
      </w:r>
      <w:r w:rsidRPr="00606A3A">
        <w:rPr>
          <w:vertAlign w:val="subscript"/>
        </w:rPr>
        <w:t>1</w:t>
      </w:r>
      <w:r w:rsidRPr="00606A3A">
        <w:t>, L</w:t>
      </w:r>
      <w:r w:rsidRPr="00606A3A">
        <w:rPr>
          <w:vertAlign w:val="subscript"/>
        </w:rPr>
        <w:t>2</w:t>
      </w:r>
      <w:r w:rsidRPr="00606A3A">
        <w:t>, L</w:t>
      </w:r>
      <w:r w:rsidRPr="00606A3A">
        <w:rPr>
          <w:vertAlign w:val="subscript"/>
        </w:rPr>
        <w:t>3</w:t>
      </w:r>
      <w:r w:rsidRPr="00606A3A">
        <w:t>, L</w:t>
      </w:r>
      <w:r w:rsidRPr="00606A3A">
        <w:rPr>
          <w:vertAlign w:val="subscript"/>
        </w:rPr>
        <w:t>4</w:t>
      </w:r>
      <w:r w:rsidRPr="00606A3A">
        <w:t xml:space="preserve"> и L</w:t>
      </w:r>
      <w:r w:rsidRPr="00606A3A">
        <w:rPr>
          <w:vertAlign w:val="subscript"/>
        </w:rPr>
        <w:t>5</w:t>
      </w:r>
      <w:r w:rsidRPr="00606A3A">
        <w:t>.</w:t>
      </w:r>
    </w:p>
    <w:p w:rsidR="00606A3A" w:rsidRPr="00606A3A" w:rsidRDefault="00606A3A" w:rsidP="00606A3A">
      <w:pPr>
        <w:pStyle w:val="SingleTxt"/>
      </w:pPr>
      <w:r w:rsidRPr="00606A3A">
        <w:t>9.</w:t>
      </w:r>
      <w:r w:rsidRPr="00606A3A">
        <w:tab/>
        <w:t>В главу 5 (</w:t>
      </w:r>
      <w:r w:rsidR="000B28F0" w:rsidRPr="00606A3A">
        <w:t xml:space="preserve">технические </w:t>
      </w:r>
      <w:r w:rsidRPr="00606A3A">
        <w:t>требования и испытания) включается новая таблица с 5 подгруппами широко используемых тормозных дисков из нержавеющей стали для транспортных средств категорий L</w:t>
      </w:r>
      <w:r w:rsidRPr="00606A3A">
        <w:rPr>
          <w:vertAlign w:val="subscript"/>
        </w:rPr>
        <w:t>1</w:t>
      </w:r>
      <w:r w:rsidRPr="00606A3A">
        <w:t>, L</w:t>
      </w:r>
      <w:r w:rsidRPr="00606A3A">
        <w:rPr>
          <w:vertAlign w:val="subscript"/>
        </w:rPr>
        <w:t>2</w:t>
      </w:r>
      <w:r w:rsidRPr="00606A3A">
        <w:t>, L</w:t>
      </w:r>
      <w:r w:rsidRPr="00606A3A">
        <w:rPr>
          <w:vertAlign w:val="subscript"/>
        </w:rPr>
        <w:t>3</w:t>
      </w:r>
      <w:r w:rsidRPr="00606A3A">
        <w:t>, L</w:t>
      </w:r>
      <w:r w:rsidRPr="00606A3A">
        <w:rPr>
          <w:vertAlign w:val="subscript"/>
        </w:rPr>
        <w:t>4</w:t>
      </w:r>
      <w:r w:rsidRPr="00606A3A">
        <w:t xml:space="preserve"> и L</w:t>
      </w:r>
      <w:r w:rsidRPr="00606A3A">
        <w:rPr>
          <w:vertAlign w:val="subscript"/>
        </w:rPr>
        <w:t>5</w:t>
      </w:r>
      <w:r w:rsidRPr="00606A3A">
        <w:t>.</w:t>
      </w:r>
    </w:p>
    <w:p w:rsidR="00AD14EA" w:rsidRPr="00D870E2" w:rsidRDefault="00606A3A" w:rsidP="00606A3A">
      <w:pPr>
        <w:pStyle w:val="SingleTxt"/>
      </w:pPr>
      <w:r w:rsidRPr="00606A3A">
        <w:t>10.</w:t>
      </w:r>
      <w:r w:rsidRPr="00606A3A">
        <w:tab/>
        <w:t>В приложение 9 (</w:t>
      </w:r>
      <w:r w:rsidR="000B28F0" w:rsidRPr="00606A3A">
        <w:t xml:space="preserve">соответствие </w:t>
      </w:r>
      <w:r w:rsidRPr="00606A3A">
        <w:t>производства) включается новая часть С, в которой содержатся конкретные требования, применимые к тормозным дискам из нержавеющей стали, в случае которых одним из самых важных параметров, к</w:t>
      </w:r>
      <w:r w:rsidRPr="00606A3A">
        <w:t>о</w:t>
      </w:r>
      <w:r w:rsidRPr="00606A3A">
        <w:t>торые должны проверяться, является твердость тормозной поверхности.</w:t>
      </w:r>
    </w:p>
    <w:p w:rsidR="00606A3A" w:rsidRPr="00606A3A" w:rsidRDefault="00606A3A" w:rsidP="00606A3A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k&#10;dbRM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606A3A" w:rsidRPr="00606A3A" w:rsidSect="00AD14E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5T16:52:00Z" w:initials="Start">
    <w:p w:rsidR="00FC5FA9" w:rsidRPr="00606A3A" w:rsidRDefault="00FC5FA9">
      <w:pPr>
        <w:pStyle w:val="CommentText"/>
        <w:rPr>
          <w:lang w:val="en-US"/>
        </w:rPr>
      </w:pPr>
      <w:r>
        <w:fldChar w:fldCharType="begin"/>
      </w:r>
      <w:r w:rsidRPr="00606A3A">
        <w:rPr>
          <w:rStyle w:val="CommentReference"/>
          <w:lang w:val="en-US"/>
        </w:rPr>
        <w:instrText xml:space="preserve"> </w:instrText>
      </w:r>
      <w:r w:rsidRPr="00606A3A">
        <w:rPr>
          <w:lang w:val="en-US"/>
        </w:rPr>
        <w:instrText>PAGE \# "'Page: '#'</w:instrText>
      </w:r>
      <w:r w:rsidRPr="00606A3A">
        <w:rPr>
          <w:lang w:val="en-US"/>
        </w:rPr>
        <w:br/>
        <w:instrText>'"</w:instrText>
      </w:r>
      <w:r w:rsidRPr="00606A3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06A3A">
        <w:rPr>
          <w:lang w:val="en-US"/>
        </w:rPr>
        <w:t>&lt;&lt;ODS JOB NO&gt;&gt;N1514996R&lt;&lt;ODS JOB NO&gt;&gt;</w:t>
      </w:r>
    </w:p>
    <w:p w:rsidR="00FC5FA9" w:rsidRDefault="00FC5FA9">
      <w:pPr>
        <w:pStyle w:val="CommentText"/>
      </w:pPr>
      <w:r>
        <w:t>&lt;&lt;ODS DOC SYMBOL1&gt;&gt;ECE/TRANS/WP.29/GRRF/2014/23/Rev.2&lt;&lt;ODS DOC SYMBOL1&gt;&gt;</w:t>
      </w:r>
    </w:p>
    <w:p w:rsidR="00FC5FA9" w:rsidRDefault="00FC5FA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A9" w:rsidRDefault="00FC5FA9" w:rsidP="008A1A7A">
      <w:pPr>
        <w:spacing w:line="240" w:lineRule="auto"/>
      </w:pPr>
      <w:r>
        <w:separator/>
      </w:r>
    </w:p>
  </w:endnote>
  <w:endnote w:type="continuationSeparator" w:id="0">
    <w:p w:rsidR="00FC5FA9" w:rsidRDefault="00FC5FA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C5FA9" w:rsidTr="00AD14E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C5FA9" w:rsidRPr="00AD14EA" w:rsidRDefault="00FC5FA9" w:rsidP="00AD14E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4BF6">
            <w:rPr>
              <w:noProof/>
            </w:rPr>
            <w:t>30</w:t>
          </w:r>
          <w:r>
            <w:fldChar w:fldCharType="end"/>
          </w:r>
          <w:r>
            <w:t>/</w:t>
          </w:r>
          <w:r w:rsidR="00A54BF6">
            <w:fldChar w:fldCharType="begin"/>
          </w:r>
          <w:r w:rsidR="00A54BF6">
            <w:instrText xml:space="preserve"> NUMPAGES  \* Arabic  \* MERGEFORMAT </w:instrText>
          </w:r>
          <w:r w:rsidR="00A54BF6">
            <w:fldChar w:fldCharType="separate"/>
          </w:r>
          <w:r w:rsidR="00A54BF6">
            <w:rPr>
              <w:noProof/>
            </w:rPr>
            <w:t>30</w:t>
          </w:r>
          <w:r w:rsidR="00A54BF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C5FA9" w:rsidRPr="00AD14EA" w:rsidRDefault="00FC5FA9" w:rsidP="00AD14E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41C2">
            <w:rPr>
              <w:b w:val="0"/>
              <w:color w:val="000000"/>
              <w:sz w:val="14"/>
            </w:rPr>
            <w:t>GE.15-11357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C5FA9" w:rsidRPr="00AD14EA" w:rsidRDefault="00FC5FA9" w:rsidP="00AD1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C5FA9" w:rsidTr="00AD14E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C5FA9" w:rsidRPr="00AD14EA" w:rsidRDefault="00FC5FA9" w:rsidP="00AD14E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41C2">
            <w:rPr>
              <w:b w:val="0"/>
              <w:color w:val="000000"/>
              <w:sz w:val="14"/>
            </w:rPr>
            <w:t>GE.15-11357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C5FA9" w:rsidRPr="00AD14EA" w:rsidRDefault="00FC5FA9" w:rsidP="00AD14E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4BF6">
            <w:rPr>
              <w:noProof/>
            </w:rPr>
            <w:t>29</w:t>
          </w:r>
          <w:r>
            <w:fldChar w:fldCharType="end"/>
          </w:r>
          <w:r>
            <w:t>/</w:t>
          </w:r>
          <w:r w:rsidR="00A54BF6">
            <w:fldChar w:fldCharType="begin"/>
          </w:r>
          <w:r w:rsidR="00A54BF6">
            <w:instrText xml:space="preserve"> NUMPAGES  \* Arabic  \* MERGEFORMAT </w:instrText>
          </w:r>
          <w:r w:rsidR="00A54BF6">
            <w:fldChar w:fldCharType="separate"/>
          </w:r>
          <w:r w:rsidR="00A54BF6">
            <w:rPr>
              <w:noProof/>
            </w:rPr>
            <w:t>30</w:t>
          </w:r>
          <w:r w:rsidR="00A54BF6">
            <w:rPr>
              <w:noProof/>
            </w:rPr>
            <w:fldChar w:fldCharType="end"/>
          </w:r>
        </w:p>
      </w:tc>
    </w:tr>
  </w:tbl>
  <w:p w:rsidR="00FC5FA9" w:rsidRPr="00AD14EA" w:rsidRDefault="00FC5FA9" w:rsidP="00AD1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C5FA9" w:rsidTr="00AD14EA">
      <w:tc>
        <w:tcPr>
          <w:tcW w:w="3873" w:type="dxa"/>
        </w:tcPr>
        <w:p w:rsidR="00FC5FA9" w:rsidRDefault="00FC5FA9" w:rsidP="00FC5FA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803B68C" wp14:editId="417F1AB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4/23/Rev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4/23/Rev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GE.15-11357 (R)</w:t>
          </w:r>
          <w:r>
            <w:rPr>
              <w:color w:val="010000"/>
            </w:rPr>
            <w:t xml:space="preserve">    050815    070815</w:t>
          </w:r>
        </w:p>
        <w:p w:rsidR="00FC5FA9" w:rsidRPr="00AD14EA" w:rsidRDefault="00FC5FA9" w:rsidP="00AD14E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*1511357*</w:t>
          </w:r>
        </w:p>
      </w:tc>
      <w:tc>
        <w:tcPr>
          <w:tcW w:w="5127" w:type="dxa"/>
        </w:tcPr>
        <w:p w:rsidR="00FC5FA9" w:rsidRDefault="00FC5FA9" w:rsidP="00AD14E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25C5B93" wp14:editId="3C31F8A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5FA9" w:rsidRPr="00AD14EA" w:rsidRDefault="00FC5FA9" w:rsidP="00AD14E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A9" w:rsidRPr="00606A3A" w:rsidRDefault="00FC5FA9" w:rsidP="00606A3A">
      <w:pPr>
        <w:pStyle w:val="Footer"/>
        <w:spacing w:after="80"/>
        <w:ind w:left="792"/>
        <w:rPr>
          <w:sz w:val="16"/>
        </w:rPr>
      </w:pPr>
      <w:r w:rsidRPr="00606A3A">
        <w:rPr>
          <w:sz w:val="16"/>
        </w:rPr>
        <w:t>__________________</w:t>
      </w:r>
    </w:p>
  </w:footnote>
  <w:footnote w:type="continuationSeparator" w:id="0">
    <w:p w:rsidR="00FC5FA9" w:rsidRPr="00606A3A" w:rsidRDefault="00FC5FA9" w:rsidP="00606A3A">
      <w:pPr>
        <w:pStyle w:val="Footer"/>
        <w:spacing w:after="80"/>
        <w:ind w:left="792"/>
        <w:rPr>
          <w:sz w:val="16"/>
        </w:rPr>
      </w:pPr>
      <w:r w:rsidRPr="00606A3A">
        <w:rPr>
          <w:sz w:val="16"/>
        </w:rPr>
        <w:t>__________________</w:t>
      </w:r>
    </w:p>
  </w:footnote>
  <w:footnote w:id="1">
    <w:p w:rsidR="00FC5FA9" w:rsidRPr="00606A3A" w:rsidRDefault="00FC5FA9" w:rsidP="0010172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A44783">
        <w:rPr>
          <w:rStyle w:val="FootnoteReference"/>
          <w:vertAlign w:val="baseline"/>
        </w:rPr>
        <w:t>*</w:t>
      </w:r>
      <w:r>
        <w:t xml:space="preserve"> </w:t>
      </w:r>
      <w:r w:rsidRPr="00606A3A">
        <w:tab/>
      </w:r>
      <w:r w:rsidRPr="00DA3304">
        <w:t>В соответствии с программой работы Комитета по внутреннему транспорту на</w:t>
      </w:r>
      <w:r>
        <w:t xml:space="preserve"> </w:t>
      </w:r>
      <w:r w:rsidRPr="00DA3304">
        <w:t>2012−2016</w:t>
      </w:r>
      <w:r>
        <w:t> </w:t>
      </w:r>
      <w:r w:rsidRPr="00DA3304">
        <w:t>годы (ECE/TRANS/224, пункт 94, и ECE/TRANS/2012/12, подпрограмма 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C5FA9" w:rsidRPr="00FC5FA9" w:rsidTr="00AD14E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C5FA9" w:rsidRPr="00606A3A" w:rsidRDefault="00FC5FA9" w:rsidP="00AD14EA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06A3A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41C2">
            <w:rPr>
              <w:b/>
              <w:lang w:val="en-US"/>
            </w:rPr>
            <w:t>ECE/TRANS/WP.29/GRRF/2014/23/Rev.2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C5FA9" w:rsidRPr="00606A3A" w:rsidRDefault="00FC5FA9" w:rsidP="00AD14EA">
          <w:pPr>
            <w:pStyle w:val="Header"/>
            <w:rPr>
              <w:lang w:val="en-US"/>
            </w:rPr>
          </w:pPr>
        </w:p>
      </w:tc>
    </w:tr>
  </w:tbl>
  <w:p w:rsidR="00FC5FA9" w:rsidRPr="00606A3A" w:rsidRDefault="00FC5FA9" w:rsidP="00AD14E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C5FA9" w:rsidRPr="00FC5FA9" w:rsidTr="00AD14E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C5FA9" w:rsidRDefault="00FC5FA9" w:rsidP="00AD14E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C5FA9" w:rsidRPr="00606A3A" w:rsidRDefault="00FC5FA9" w:rsidP="00AD14EA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06A3A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41C2">
            <w:rPr>
              <w:b/>
              <w:lang w:val="en-US"/>
            </w:rPr>
            <w:t>ECE/TRANS/WP.29/GRRF/2014/23/Rev.2</w:t>
          </w:r>
          <w:r>
            <w:rPr>
              <w:b/>
            </w:rPr>
            <w:fldChar w:fldCharType="end"/>
          </w:r>
        </w:p>
      </w:tc>
    </w:tr>
  </w:tbl>
  <w:p w:rsidR="00FC5FA9" w:rsidRPr="00606A3A" w:rsidRDefault="00FC5FA9" w:rsidP="00AD14E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C5FA9" w:rsidRPr="00FC5FA9" w:rsidTr="00AD14E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C5FA9" w:rsidRPr="00AD14EA" w:rsidRDefault="00FC5FA9" w:rsidP="00AD14E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C5FA9" w:rsidRDefault="00FC5FA9" w:rsidP="00AD14E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C5FA9" w:rsidRPr="00606A3A" w:rsidRDefault="00FC5FA9" w:rsidP="00AD14EA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606A3A">
            <w:rPr>
              <w:sz w:val="40"/>
              <w:lang w:val="en-US"/>
            </w:rPr>
            <w:t>ECE</w:t>
          </w:r>
          <w:r w:rsidRPr="00606A3A">
            <w:rPr>
              <w:sz w:val="20"/>
              <w:lang w:val="en-US"/>
            </w:rPr>
            <w:t>/TRANS/WP.29/GRRF/2014/23/Rev.2</w:t>
          </w:r>
        </w:p>
      </w:tc>
    </w:tr>
    <w:tr w:rsidR="00FC5FA9" w:rsidRPr="00FC5FA9" w:rsidTr="00AD14E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5FA9" w:rsidRPr="00AD14EA" w:rsidRDefault="00FC5FA9" w:rsidP="00AD14EA">
          <w:pPr>
            <w:pStyle w:val="Header"/>
            <w:spacing w:before="120"/>
            <w:jc w:val="center"/>
          </w:pPr>
          <w:r w:rsidRPr="00606A3A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753C37A" wp14:editId="337EC7B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5FA9" w:rsidRPr="00AD14EA" w:rsidRDefault="00FC5FA9" w:rsidP="00AD14E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5FA9" w:rsidRPr="00AD14EA" w:rsidRDefault="00FC5FA9" w:rsidP="00AD14E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5FA9" w:rsidRPr="00606A3A" w:rsidRDefault="00FC5FA9" w:rsidP="00AD14EA">
          <w:pPr>
            <w:pStyle w:val="Distribution"/>
            <w:rPr>
              <w:color w:val="000000"/>
              <w:lang w:val="en-US"/>
            </w:rPr>
          </w:pPr>
          <w:r w:rsidRPr="00606A3A">
            <w:rPr>
              <w:color w:val="000000"/>
              <w:lang w:val="en-US"/>
            </w:rPr>
            <w:t>Distr.: General</w:t>
          </w:r>
        </w:p>
        <w:p w:rsidR="00FC5FA9" w:rsidRPr="00606A3A" w:rsidRDefault="00FC5FA9" w:rsidP="00AD14EA">
          <w:pPr>
            <w:pStyle w:val="Publication"/>
            <w:rPr>
              <w:color w:val="000000"/>
              <w:lang w:val="en-US"/>
            </w:rPr>
          </w:pPr>
          <w:r w:rsidRPr="00606A3A">
            <w:rPr>
              <w:color w:val="000000"/>
              <w:lang w:val="en-US"/>
            </w:rPr>
            <w:t>6 July 2015</w:t>
          </w:r>
        </w:p>
        <w:p w:rsidR="00FC5FA9" w:rsidRPr="00606A3A" w:rsidRDefault="00FC5FA9" w:rsidP="00AD14EA">
          <w:pPr>
            <w:rPr>
              <w:color w:val="000000"/>
              <w:lang w:val="en-US"/>
            </w:rPr>
          </w:pPr>
          <w:r w:rsidRPr="00606A3A">
            <w:rPr>
              <w:color w:val="000000"/>
              <w:lang w:val="en-US"/>
            </w:rPr>
            <w:t>Russian</w:t>
          </w:r>
        </w:p>
        <w:p w:rsidR="00FC5FA9" w:rsidRPr="00606A3A" w:rsidRDefault="00FC5FA9" w:rsidP="00AD14EA">
          <w:pPr>
            <w:pStyle w:val="Original"/>
            <w:rPr>
              <w:color w:val="000000"/>
              <w:lang w:val="en-US"/>
            </w:rPr>
          </w:pPr>
          <w:r w:rsidRPr="00606A3A">
            <w:rPr>
              <w:color w:val="000000"/>
              <w:lang w:val="en-US"/>
            </w:rPr>
            <w:t>Original: English</w:t>
          </w:r>
        </w:p>
        <w:p w:rsidR="00FC5FA9" w:rsidRPr="00606A3A" w:rsidRDefault="00FC5FA9" w:rsidP="00AD14EA">
          <w:pPr>
            <w:rPr>
              <w:lang w:val="en-US"/>
            </w:rPr>
          </w:pPr>
        </w:p>
      </w:tc>
    </w:tr>
  </w:tbl>
  <w:p w:rsidR="00FC5FA9" w:rsidRPr="00606A3A" w:rsidRDefault="00FC5FA9" w:rsidP="00AD14E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C27E2"/>
    <w:multiLevelType w:val="multilevel"/>
    <w:tmpl w:val="62EEAFD6"/>
    <w:lvl w:ilvl="0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34" w:hanging="360"/>
      </w:pPr>
    </w:lvl>
    <w:lvl w:ilvl="2">
      <w:start w:val="1"/>
      <w:numFmt w:val="lowerRoman"/>
      <w:lvlText w:val="%3."/>
      <w:lvlJc w:val="right"/>
      <w:pPr>
        <w:ind w:left="3954" w:hanging="180"/>
      </w:pPr>
    </w:lvl>
    <w:lvl w:ilvl="3">
      <w:start w:val="1"/>
      <w:numFmt w:val="decimal"/>
      <w:lvlText w:val="%4."/>
      <w:lvlJc w:val="left"/>
      <w:pPr>
        <w:ind w:left="4674" w:hanging="360"/>
      </w:pPr>
    </w:lvl>
    <w:lvl w:ilvl="4">
      <w:start w:val="1"/>
      <w:numFmt w:val="lowerLetter"/>
      <w:lvlText w:val="%5."/>
      <w:lvlJc w:val="left"/>
      <w:pPr>
        <w:ind w:left="5394" w:hanging="360"/>
      </w:pPr>
    </w:lvl>
    <w:lvl w:ilvl="5">
      <w:start w:val="1"/>
      <w:numFmt w:val="lowerRoman"/>
      <w:lvlText w:val="%6."/>
      <w:lvlJc w:val="right"/>
      <w:pPr>
        <w:ind w:left="6114" w:hanging="180"/>
      </w:pPr>
    </w:lvl>
    <w:lvl w:ilvl="6">
      <w:start w:val="1"/>
      <w:numFmt w:val="decimal"/>
      <w:lvlText w:val="%7."/>
      <w:lvlJc w:val="left"/>
      <w:pPr>
        <w:ind w:left="6834" w:hanging="360"/>
      </w:pPr>
    </w:lvl>
    <w:lvl w:ilvl="7">
      <w:start w:val="1"/>
      <w:numFmt w:val="lowerLetter"/>
      <w:lvlText w:val="%8."/>
      <w:lvlJc w:val="left"/>
      <w:pPr>
        <w:ind w:left="7554" w:hanging="360"/>
      </w:pPr>
    </w:lvl>
    <w:lvl w:ilvl="8">
      <w:start w:val="1"/>
      <w:numFmt w:val="lowerRoman"/>
      <w:lvlText w:val="%9."/>
      <w:lvlJc w:val="right"/>
      <w:pPr>
        <w:ind w:left="8274" w:hanging="180"/>
      </w:pPr>
    </w:lvl>
  </w:abstractNum>
  <w:abstractNum w:abstractNumId="11">
    <w:nsid w:val="094F59E4"/>
    <w:multiLevelType w:val="multilevel"/>
    <w:tmpl w:val="3B0C9BB2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DB503A9"/>
    <w:multiLevelType w:val="hybridMultilevel"/>
    <w:tmpl w:val="2F74D4DC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4F401DC"/>
    <w:multiLevelType w:val="hybridMultilevel"/>
    <w:tmpl w:val="1D5A458E"/>
    <w:lvl w:ilvl="0" w:tplc="FFFFFFFF">
      <w:start w:val="4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8">
    <w:nsid w:val="28627699"/>
    <w:multiLevelType w:val="hybridMultilevel"/>
    <w:tmpl w:val="7E3C351E"/>
    <w:lvl w:ilvl="0" w:tplc="FFFFFFFF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79" w:hanging="360"/>
      </w:pPr>
    </w:lvl>
    <w:lvl w:ilvl="2" w:tplc="FFFFFFFF" w:tentative="1">
      <w:start w:val="1"/>
      <w:numFmt w:val="lowerRoman"/>
      <w:lvlText w:val="%3."/>
      <w:lvlJc w:val="right"/>
      <w:pPr>
        <w:ind w:left="5199" w:hanging="180"/>
      </w:pPr>
    </w:lvl>
    <w:lvl w:ilvl="3" w:tplc="FFFFFFFF" w:tentative="1">
      <w:start w:val="1"/>
      <w:numFmt w:val="decimal"/>
      <w:lvlText w:val="%4."/>
      <w:lvlJc w:val="left"/>
      <w:pPr>
        <w:ind w:left="5919" w:hanging="360"/>
      </w:pPr>
    </w:lvl>
    <w:lvl w:ilvl="4" w:tplc="FFFFFFFF" w:tentative="1">
      <w:start w:val="1"/>
      <w:numFmt w:val="lowerLetter"/>
      <w:lvlText w:val="%5."/>
      <w:lvlJc w:val="left"/>
      <w:pPr>
        <w:ind w:left="6639" w:hanging="360"/>
      </w:pPr>
    </w:lvl>
    <w:lvl w:ilvl="5" w:tplc="FFFFFFFF" w:tentative="1">
      <w:start w:val="1"/>
      <w:numFmt w:val="lowerRoman"/>
      <w:lvlText w:val="%6."/>
      <w:lvlJc w:val="right"/>
      <w:pPr>
        <w:ind w:left="7359" w:hanging="180"/>
      </w:pPr>
    </w:lvl>
    <w:lvl w:ilvl="6" w:tplc="FFFFFFFF" w:tentative="1">
      <w:start w:val="1"/>
      <w:numFmt w:val="decimal"/>
      <w:lvlText w:val="%7."/>
      <w:lvlJc w:val="left"/>
      <w:pPr>
        <w:ind w:left="8079" w:hanging="360"/>
      </w:pPr>
    </w:lvl>
    <w:lvl w:ilvl="7" w:tplc="FFFFFFFF" w:tentative="1">
      <w:start w:val="1"/>
      <w:numFmt w:val="lowerLetter"/>
      <w:lvlText w:val="%8."/>
      <w:lvlJc w:val="left"/>
      <w:pPr>
        <w:ind w:left="8799" w:hanging="360"/>
      </w:pPr>
    </w:lvl>
    <w:lvl w:ilvl="8" w:tplc="FFFFFFFF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19">
    <w:nsid w:val="2AE37154"/>
    <w:multiLevelType w:val="multilevel"/>
    <w:tmpl w:val="3836FD4A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10E1F0C"/>
    <w:multiLevelType w:val="hybridMultilevel"/>
    <w:tmpl w:val="86644448"/>
    <w:lvl w:ilvl="0" w:tplc="9B36FA3C">
      <w:start w:val="4"/>
      <w:numFmt w:val="lowerLetter"/>
      <w:lvlText w:val="%1)"/>
      <w:lvlJc w:val="left"/>
      <w:pPr>
        <w:tabs>
          <w:tab w:val="num" w:pos="0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21">
    <w:nsid w:val="31AF36BE"/>
    <w:multiLevelType w:val="hybridMultilevel"/>
    <w:tmpl w:val="AE406A2A"/>
    <w:lvl w:ilvl="0" w:tplc="2E642850">
      <w:start w:val="1"/>
      <w:numFmt w:val="lowerLetter"/>
      <w:lvlText w:val="%1)"/>
      <w:lvlJc w:val="left"/>
      <w:pPr>
        <w:tabs>
          <w:tab w:val="num" w:pos="-56"/>
        </w:tabs>
        <w:ind w:left="277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F10DE3"/>
    <w:multiLevelType w:val="hybridMultilevel"/>
    <w:tmpl w:val="ED08E296"/>
    <w:lvl w:ilvl="0" w:tplc="F210F774">
      <w:start w:val="1"/>
      <w:numFmt w:val="lowerLetter"/>
      <w:lvlText w:val="%1)"/>
      <w:lvlJc w:val="left"/>
      <w:pPr>
        <w:tabs>
          <w:tab w:val="num" w:pos="3042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23">
    <w:nsid w:val="35831411"/>
    <w:multiLevelType w:val="hybridMultilevel"/>
    <w:tmpl w:val="62EEAFD6"/>
    <w:lvl w:ilvl="0" w:tplc="FFFFFFFF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34" w:hanging="360"/>
      </w:pPr>
    </w:lvl>
    <w:lvl w:ilvl="2" w:tplc="FFFFFFFF" w:tentative="1">
      <w:start w:val="1"/>
      <w:numFmt w:val="lowerRoman"/>
      <w:lvlText w:val="%3."/>
      <w:lvlJc w:val="right"/>
      <w:pPr>
        <w:ind w:left="3954" w:hanging="180"/>
      </w:pPr>
    </w:lvl>
    <w:lvl w:ilvl="3" w:tplc="FFFFFFFF" w:tentative="1">
      <w:start w:val="1"/>
      <w:numFmt w:val="decimal"/>
      <w:lvlText w:val="%4."/>
      <w:lvlJc w:val="left"/>
      <w:pPr>
        <w:ind w:left="4674" w:hanging="360"/>
      </w:pPr>
    </w:lvl>
    <w:lvl w:ilvl="4" w:tplc="FFFFFFFF" w:tentative="1">
      <w:start w:val="1"/>
      <w:numFmt w:val="lowerLetter"/>
      <w:lvlText w:val="%5."/>
      <w:lvlJc w:val="left"/>
      <w:pPr>
        <w:ind w:left="5394" w:hanging="360"/>
      </w:pPr>
    </w:lvl>
    <w:lvl w:ilvl="5" w:tplc="FFFFFFFF" w:tentative="1">
      <w:start w:val="1"/>
      <w:numFmt w:val="lowerRoman"/>
      <w:lvlText w:val="%6."/>
      <w:lvlJc w:val="right"/>
      <w:pPr>
        <w:ind w:left="6114" w:hanging="180"/>
      </w:pPr>
    </w:lvl>
    <w:lvl w:ilvl="6" w:tplc="FFFFFFFF" w:tentative="1">
      <w:start w:val="1"/>
      <w:numFmt w:val="decimal"/>
      <w:lvlText w:val="%7."/>
      <w:lvlJc w:val="left"/>
      <w:pPr>
        <w:ind w:left="6834" w:hanging="360"/>
      </w:pPr>
    </w:lvl>
    <w:lvl w:ilvl="7" w:tplc="FFFFFFFF" w:tentative="1">
      <w:start w:val="1"/>
      <w:numFmt w:val="lowerLetter"/>
      <w:lvlText w:val="%8."/>
      <w:lvlJc w:val="left"/>
      <w:pPr>
        <w:ind w:left="7554" w:hanging="360"/>
      </w:pPr>
    </w:lvl>
    <w:lvl w:ilvl="8" w:tplc="FFFFFFFF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4">
    <w:nsid w:val="36AA52A3"/>
    <w:multiLevelType w:val="multilevel"/>
    <w:tmpl w:val="EF647C9A"/>
    <w:lvl w:ilvl="0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21" w:hanging="360"/>
      </w:pPr>
    </w:lvl>
    <w:lvl w:ilvl="2">
      <w:start w:val="1"/>
      <w:numFmt w:val="lowerRoman"/>
      <w:lvlText w:val="%3."/>
      <w:lvlJc w:val="right"/>
      <w:pPr>
        <w:ind w:left="4641" w:hanging="180"/>
      </w:pPr>
    </w:lvl>
    <w:lvl w:ilvl="3">
      <w:start w:val="1"/>
      <w:numFmt w:val="decimal"/>
      <w:lvlText w:val="%4."/>
      <w:lvlJc w:val="left"/>
      <w:pPr>
        <w:ind w:left="5361" w:hanging="360"/>
      </w:pPr>
    </w:lvl>
    <w:lvl w:ilvl="4">
      <w:start w:val="1"/>
      <w:numFmt w:val="lowerLetter"/>
      <w:lvlText w:val="%5."/>
      <w:lvlJc w:val="left"/>
      <w:pPr>
        <w:ind w:left="6081" w:hanging="360"/>
      </w:pPr>
    </w:lvl>
    <w:lvl w:ilvl="5">
      <w:start w:val="1"/>
      <w:numFmt w:val="lowerRoman"/>
      <w:lvlText w:val="%6."/>
      <w:lvlJc w:val="right"/>
      <w:pPr>
        <w:ind w:left="6801" w:hanging="180"/>
      </w:pPr>
    </w:lvl>
    <w:lvl w:ilvl="6">
      <w:start w:val="1"/>
      <w:numFmt w:val="decimal"/>
      <w:lvlText w:val="%7."/>
      <w:lvlJc w:val="left"/>
      <w:pPr>
        <w:ind w:left="7521" w:hanging="360"/>
      </w:pPr>
    </w:lvl>
    <w:lvl w:ilvl="7">
      <w:start w:val="1"/>
      <w:numFmt w:val="lowerLetter"/>
      <w:lvlText w:val="%8."/>
      <w:lvlJc w:val="left"/>
      <w:pPr>
        <w:ind w:left="8241" w:hanging="360"/>
      </w:pPr>
    </w:lvl>
    <w:lvl w:ilvl="8">
      <w:start w:val="1"/>
      <w:numFmt w:val="lowerRoman"/>
      <w:lvlText w:val="%9."/>
      <w:lvlJc w:val="right"/>
      <w:pPr>
        <w:ind w:left="8961" w:hanging="180"/>
      </w:pPr>
    </w:lvl>
  </w:abstractNum>
  <w:abstractNum w:abstractNumId="25">
    <w:nsid w:val="3A7C6E2B"/>
    <w:multiLevelType w:val="hybridMultilevel"/>
    <w:tmpl w:val="8AD0B7EC"/>
    <w:lvl w:ilvl="0" w:tplc="6224733A">
      <w:start w:val="1"/>
      <w:numFmt w:val="lowerLetter"/>
      <w:lvlText w:val="%1)"/>
      <w:lvlJc w:val="left"/>
      <w:pPr>
        <w:tabs>
          <w:tab w:val="num" w:pos="-56"/>
        </w:tabs>
        <w:ind w:left="277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953E19"/>
    <w:multiLevelType w:val="hybridMultilevel"/>
    <w:tmpl w:val="B0F2CC3A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7C6C7F"/>
    <w:multiLevelType w:val="hybridMultilevel"/>
    <w:tmpl w:val="3836FD4A"/>
    <w:lvl w:ilvl="0" w:tplc="FFFFFFFF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41B20FE7"/>
    <w:multiLevelType w:val="multilevel"/>
    <w:tmpl w:val="1D5A458E"/>
    <w:lvl w:ilvl="0">
      <w:start w:val="4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84FE0"/>
    <w:multiLevelType w:val="hybridMultilevel"/>
    <w:tmpl w:val="08C85526"/>
    <w:lvl w:ilvl="0" w:tplc="F210F774">
      <w:start w:val="1"/>
      <w:numFmt w:val="lowerLetter"/>
      <w:lvlText w:val="%1)"/>
      <w:lvlJc w:val="left"/>
      <w:pPr>
        <w:tabs>
          <w:tab w:val="num" w:pos="-360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536C0EA1"/>
    <w:multiLevelType w:val="hybridMultilevel"/>
    <w:tmpl w:val="E70066C2"/>
    <w:lvl w:ilvl="0" w:tplc="002E392E">
      <w:start w:val="1"/>
      <w:numFmt w:val="lowerLetter"/>
      <w:lvlText w:val="%1)"/>
      <w:lvlJc w:val="left"/>
      <w:pPr>
        <w:tabs>
          <w:tab w:val="num" w:pos="-170"/>
        </w:tabs>
        <w:ind w:left="2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5">
    <w:nsid w:val="5A42678D"/>
    <w:multiLevelType w:val="hybridMultilevel"/>
    <w:tmpl w:val="08200D36"/>
    <w:lvl w:ilvl="0" w:tplc="C654F88A">
      <w:start w:val="1"/>
      <w:numFmt w:val="lowerRoman"/>
      <w:lvlText w:val="%1)"/>
      <w:lvlJc w:val="left"/>
      <w:pPr>
        <w:tabs>
          <w:tab w:val="num" w:pos="0"/>
        </w:tabs>
        <w:ind w:left="356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21" w:hanging="360"/>
      </w:pPr>
    </w:lvl>
    <w:lvl w:ilvl="2" w:tplc="FFFFFFFF" w:tentative="1">
      <w:start w:val="1"/>
      <w:numFmt w:val="lowerRoman"/>
      <w:lvlText w:val="%3."/>
      <w:lvlJc w:val="right"/>
      <w:pPr>
        <w:ind w:left="4641" w:hanging="180"/>
      </w:pPr>
    </w:lvl>
    <w:lvl w:ilvl="3" w:tplc="FFFFFFFF" w:tentative="1">
      <w:start w:val="1"/>
      <w:numFmt w:val="decimal"/>
      <w:lvlText w:val="%4."/>
      <w:lvlJc w:val="left"/>
      <w:pPr>
        <w:ind w:left="5361" w:hanging="360"/>
      </w:pPr>
    </w:lvl>
    <w:lvl w:ilvl="4" w:tplc="FFFFFFFF" w:tentative="1">
      <w:start w:val="1"/>
      <w:numFmt w:val="lowerLetter"/>
      <w:lvlText w:val="%5."/>
      <w:lvlJc w:val="left"/>
      <w:pPr>
        <w:ind w:left="6081" w:hanging="360"/>
      </w:pPr>
    </w:lvl>
    <w:lvl w:ilvl="5" w:tplc="FFFFFFFF" w:tentative="1">
      <w:start w:val="1"/>
      <w:numFmt w:val="lowerRoman"/>
      <w:lvlText w:val="%6."/>
      <w:lvlJc w:val="right"/>
      <w:pPr>
        <w:ind w:left="6801" w:hanging="180"/>
      </w:pPr>
    </w:lvl>
    <w:lvl w:ilvl="6" w:tplc="FFFFFFFF" w:tentative="1">
      <w:start w:val="1"/>
      <w:numFmt w:val="decimal"/>
      <w:lvlText w:val="%7."/>
      <w:lvlJc w:val="left"/>
      <w:pPr>
        <w:ind w:left="7521" w:hanging="360"/>
      </w:pPr>
    </w:lvl>
    <w:lvl w:ilvl="7" w:tplc="FFFFFFFF" w:tentative="1">
      <w:start w:val="1"/>
      <w:numFmt w:val="lowerLetter"/>
      <w:lvlText w:val="%8."/>
      <w:lvlJc w:val="left"/>
      <w:pPr>
        <w:ind w:left="8241" w:hanging="360"/>
      </w:pPr>
    </w:lvl>
    <w:lvl w:ilvl="8" w:tplc="FFFFFFFF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FFFFFFFF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65925DC1"/>
    <w:multiLevelType w:val="hybridMultilevel"/>
    <w:tmpl w:val="FAA66F24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FFFFFFFF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6DD83A81"/>
    <w:multiLevelType w:val="multilevel"/>
    <w:tmpl w:val="8AD0B7EC"/>
    <w:lvl w:ilvl="0">
      <w:start w:val="1"/>
      <w:numFmt w:val="lowerLetter"/>
      <w:lvlText w:val="%1)"/>
      <w:lvlJc w:val="left"/>
      <w:pPr>
        <w:tabs>
          <w:tab w:val="num" w:pos="-56"/>
        </w:tabs>
        <w:ind w:left="2773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E223DA"/>
    <w:multiLevelType w:val="hybridMultilevel"/>
    <w:tmpl w:val="5B7ACB42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117EF4"/>
    <w:multiLevelType w:val="hybridMultilevel"/>
    <w:tmpl w:val="3EB88EB8"/>
    <w:lvl w:ilvl="0" w:tplc="5176825A">
      <w:start w:val="1"/>
      <w:numFmt w:val="lowerLetter"/>
      <w:lvlText w:val="%1)"/>
      <w:lvlJc w:val="left"/>
      <w:pPr>
        <w:tabs>
          <w:tab w:val="num" w:pos="0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47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42"/>
  </w:num>
  <w:num w:numId="10">
    <w:abstractNumId w:val="34"/>
  </w:num>
  <w:num w:numId="11">
    <w:abstractNumId w:val="40"/>
  </w:num>
  <w:num w:numId="12">
    <w:abstractNumId w:val="31"/>
  </w:num>
  <w:num w:numId="13">
    <w:abstractNumId w:val="36"/>
  </w:num>
  <w:num w:numId="14">
    <w:abstractNumId w:val="43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2"/>
  </w:num>
  <w:num w:numId="22">
    <w:abstractNumId w:val="39"/>
  </w:num>
  <w:num w:numId="23">
    <w:abstractNumId w:val="45"/>
  </w:num>
  <w:num w:numId="24">
    <w:abstractNumId w:val="27"/>
  </w:num>
  <w:num w:numId="25">
    <w:abstractNumId w:val="47"/>
  </w:num>
  <w:num w:numId="26">
    <w:abstractNumId w:val="17"/>
  </w:num>
  <w:num w:numId="27">
    <w:abstractNumId w:val="26"/>
  </w:num>
  <w:num w:numId="28">
    <w:abstractNumId w:val="18"/>
  </w:num>
  <w:num w:numId="29">
    <w:abstractNumId w:val="23"/>
  </w:num>
  <w:num w:numId="30">
    <w:abstractNumId w:val="38"/>
  </w:num>
  <w:num w:numId="31">
    <w:abstractNumId w:val="35"/>
  </w:num>
  <w:num w:numId="32">
    <w:abstractNumId w:val="15"/>
  </w:num>
  <w:num w:numId="33">
    <w:abstractNumId w:val="37"/>
  </w:num>
  <w:num w:numId="34">
    <w:abstractNumId w:val="41"/>
  </w:num>
  <w:num w:numId="35">
    <w:abstractNumId w:val="14"/>
  </w:num>
  <w:num w:numId="36">
    <w:abstractNumId w:val="30"/>
  </w:num>
  <w:num w:numId="37">
    <w:abstractNumId w:val="22"/>
  </w:num>
  <w:num w:numId="38">
    <w:abstractNumId w:val="10"/>
  </w:num>
  <w:num w:numId="39">
    <w:abstractNumId w:val="25"/>
  </w:num>
  <w:num w:numId="40">
    <w:abstractNumId w:val="11"/>
  </w:num>
  <w:num w:numId="41">
    <w:abstractNumId w:val="33"/>
  </w:num>
  <w:num w:numId="42">
    <w:abstractNumId w:val="44"/>
  </w:num>
  <w:num w:numId="43">
    <w:abstractNumId w:val="21"/>
  </w:num>
  <w:num w:numId="44">
    <w:abstractNumId w:val="24"/>
  </w:num>
  <w:num w:numId="45">
    <w:abstractNumId w:val="28"/>
  </w:num>
  <w:num w:numId="46">
    <w:abstractNumId w:val="20"/>
  </w:num>
  <w:num w:numId="47">
    <w:abstractNumId w:val="1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357*"/>
    <w:docVar w:name="CreationDt" w:val="8/5/2015 4:52: PM"/>
    <w:docVar w:name="DocCategory" w:val="Doc"/>
    <w:docVar w:name="DocType" w:val="Final"/>
    <w:docVar w:name="DutyStation" w:val="Geneva"/>
    <w:docVar w:name="FooterJN" w:val="GE.15-11357"/>
    <w:docVar w:name="jobn" w:val="GE.15-11357 (R)"/>
    <w:docVar w:name="jobnDT" w:val="GE.15-11357 (R)   050815"/>
    <w:docVar w:name="jobnDTDT" w:val="GE.15-11357 (R)   050815   050815"/>
    <w:docVar w:name="JobNo" w:val="GE.1511357R"/>
    <w:docVar w:name="JobNo2" w:val="1514996R"/>
    <w:docVar w:name="LocalDrive" w:val="0"/>
    <w:docVar w:name="OandT" w:val=" "/>
    <w:docVar w:name="PaperSize" w:val="A4"/>
    <w:docVar w:name="sss1" w:val="ECE/TRANS/WP.29/GRRF/2014/23/Rev.2"/>
    <w:docVar w:name="sss2" w:val="-"/>
    <w:docVar w:name="Symbol1" w:val="ECE/TRANS/WP.29/GRRF/2014/23/Rev.2"/>
    <w:docVar w:name="Symbol2" w:val="-"/>
  </w:docVars>
  <w:rsids>
    <w:rsidRoot w:val="00990914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833"/>
    <w:rsid w:val="0008067C"/>
    <w:rsid w:val="00092464"/>
    <w:rsid w:val="000A111E"/>
    <w:rsid w:val="000A4A11"/>
    <w:rsid w:val="000B02B7"/>
    <w:rsid w:val="000B28F0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1729"/>
    <w:rsid w:val="00105B0E"/>
    <w:rsid w:val="00113678"/>
    <w:rsid w:val="00120FBF"/>
    <w:rsid w:val="001235FD"/>
    <w:rsid w:val="001444A3"/>
    <w:rsid w:val="00153645"/>
    <w:rsid w:val="00153E8C"/>
    <w:rsid w:val="001560EF"/>
    <w:rsid w:val="00160648"/>
    <w:rsid w:val="00161F29"/>
    <w:rsid w:val="00162E88"/>
    <w:rsid w:val="001726A4"/>
    <w:rsid w:val="00175AC4"/>
    <w:rsid w:val="00177361"/>
    <w:rsid w:val="001802BD"/>
    <w:rsid w:val="00181BFB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20A3"/>
    <w:rsid w:val="00215955"/>
    <w:rsid w:val="00217A24"/>
    <w:rsid w:val="00223C57"/>
    <w:rsid w:val="00242477"/>
    <w:rsid w:val="00244051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1BB2"/>
    <w:rsid w:val="003542EE"/>
    <w:rsid w:val="00362FFE"/>
    <w:rsid w:val="003658B0"/>
    <w:rsid w:val="00375FA5"/>
    <w:rsid w:val="0038044D"/>
    <w:rsid w:val="003807D2"/>
    <w:rsid w:val="0038422C"/>
    <w:rsid w:val="00384AEE"/>
    <w:rsid w:val="0038527A"/>
    <w:rsid w:val="00391367"/>
    <w:rsid w:val="0039505F"/>
    <w:rsid w:val="00396D51"/>
    <w:rsid w:val="003A150E"/>
    <w:rsid w:val="003A2730"/>
    <w:rsid w:val="003A56BD"/>
    <w:rsid w:val="003B16B4"/>
    <w:rsid w:val="003B5A03"/>
    <w:rsid w:val="003C12AC"/>
    <w:rsid w:val="003C2842"/>
    <w:rsid w:val="003D0825"/>
    <w:rsid w:val="003D2003"/>
    <w:rsid w:val="003D5DA2"/>
    <w:rsid w:val="003E15D0"/>
    <w:rsid w:val="003E5193"/>
    <w:rsid w:val="00402244"/>
    <w:rsid w:val="00427B4B"/>
    <w:rsid w:val="00427FE5"/>
    <w:rsid w:val="0043271E"/>
    <w:rsid w:val="00433222"/>
    <w:rsid w:val="00436A23"/>
    <w:rsid w:val="00436F13"/>
    <w:rsid w:val="004420FB"/>
    <w:rsid w:val="00445164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C7047"/>
    <w:rsid w:val="004D275F"/>
    <w:rsid w:val="004D474D"/>
    <w:rsid w:val="004D6276"/>
    <w:rsid w:val="004D656E"/>
    <w:rsid w:val="004E6443"/>
    <w:rsid w:val="004E7743"/>
    <w:rsid w:val="005022F2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53F7"/>
    <w:rsid w:val="0057633B"/>
    <w:rsid w:val="00577545"/>
    <w:rsid w:val="00585859"/>
    <w:rsid w:val="00590047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160"/>
    <w:rsid w:val="005E3D0D"/>
    <w:rsid w:val="005E42ED"/>
    <w:rsid w:val="005E7DCF"/>
    <w:rsid w:val="005F02E0"/>
    <w:rsid w:val="005F6E5C"/>
    <w:rsid w:val="00602F9D"/>
    <w:rsid w:val="0060593E"/>
    <w:rsid w:val="00606A3A"/>
    <w:rsid w:val="00616B8D"/>
    <w:rsid w:val="006261A6"/>
    <w:rsid w:val="0062751F"/>
    <w:rsid w:val="00632AFD"/>
    <w:rsid w:val="0063491E"/>
    <w:rsid w:val="00634A27"/>
    <w:rsid w:val="00635AF8"/>
    <w:rsid w:val="006409EF"/>
    <w:rsid w:val="006459C6"/>
    <w:rsid w:val="00646363"/>
    <w:rsid w:val="00647668"/>
    <w:rsid w:val="00653461"/>
    <w:rsid w:val="00655212"/>
    <w:rsid w:val="00657EE4"/>
    <w:rsid w:val="006816AA"/>
    <w:rsid w:val="00682A27"/>
    <w:rsid w:val="00684FCA"/>
    <w:rsid w:val="00693C6A"/>
    <w:rsid w:val="0069689E"/>
    <w:rsid w:val="006968B9"/>
    <w:rsid w:val="006A1698"/>
    <w:rsid w:val="006A1D06"/>
    <w:rsid w:val="006A3F10"/>
    <w:rsid w:val="006A5F52"/>
    <w:rsid w:val="006A71EB"/>
    <w:rsid w:val="006B34CB"/>
    <w:rsid w:val="006B452C"/>
    <w:rsid w:val="006B5600"/>
    <w:rsid w:val="006B590B"/>
    <w:rsid w:val="006C44B7"/>
    <w:rsid w:val="006C59D5"/>
    <w:rsid w:val="006D58BE"/>
    <w:rsid w:val="006E1418"/>
    <w:rsid w:val="006F04A1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2CB3"/>
    <w:rsid w:val="00743C8D"/>
    <w:rsid w:val="00745258"/>
    <w:rsid w:val="007701B9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2D46"/>
    <w:rsid w:val="007C62D1"/>
    <w:rsid w:val="007C706F"/>
    <w:rsid w:val="007C7320"/>
    <w:rsid w:val="007E0E39"/>
    <w:rsid w:val="007E2B60"/>
    <w:rsid w:val="007E325B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4EB1"/>
    <w:rsid w:val="008A1A7A"/>
    <w:rsid w:val="008A3190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2BE8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5870"/>
    <w:rsid w:val="0095649D"/>
    <w:rsid w:val="009565AD"/>
    <w:rsid w:val="00963BDB"/>
    <w:rsid w:val="00984EE4"/>
    <w:rsid w:val="00990168"/>
    <w:rsid w:val="00990914"/>
    <w:rsid w:val="0099354F"/>
    <w:rsid w:val="009A26B1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2016"/>
    <w:rsid w:val="00A1426A"/>
    <w:rsid w:val="00A14F1D"/>
    <w:rsid w:val="00A1703F"/>
    <w:rsid w:val="00A2180A"/>
    <w:rsid w:val="00A22293"/>
    <w:rsid w:val="00A344D5"/>
    <w:rsid w:val="00A44783"/>
    <w:rsid w:val="00A46574"/>
    <w:rsid w:val="00A471A3"/>
    <w:rsid w:val="00A47B1B"/>
    <w:rsid w:val="00A505B4"/>
    <w:rsid w:val="00A54BF6"/>
    <w:rsid w:val="00A63339"/>
    <w:rsid w:val="00A853AC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14EA"/>
    <w:rsid w:val="00AD6322"/>
    <w:rsid w:val="00AD6752"/>
    <w:rsid w:val="00AD78B1"/>
    <w:rsid w:val="00AF0B91"/>
    <w:rsid w:val="00AF1A65"/>
    <w:rsid w:val="00AF3B70"/>
    <w:rsid w:val="00B03D42"/>
    <w:rsid w:val="00B07385"/>
    <w:rsid w:val="00B11766"/>
    <w:rsid w:val="00B17439"/>
    <w:rsid w:val="00B17940"/>
    <w:rsid w:val="00B17A11"/>
    <w:rsid w:val="00B2296A"/>
    <w:rsid w:val="00B233F4"/>
    <w:rsid w:val="00B2472B"/>
    <w:rsid w:val="00B25125"/>
    <w:rsid w:val="00B2753B"/>
    <w:rsid w:val="00B27707"/>
    <w:rsid w:val="00B3006A"/>
    <w:rsid w:val="00B33139"/>
    <w:rsid w:val="00B36652"/>
    <w:rsid w:val="00B414EC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05A4"/>
    <w:rsid w:val="00BB1304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4641"/>
    <w:rsid w:val="00BE531D"/>
    <w:rsid w:val="00BE7A5A"/>
    <w:rsid w:val="00BF2725"/>
    <w:rsid w:val="00BF3D60"/>
    <w:rsid w:val="00BF5FCB"/>
    <w:rsid w:val="00C00290"/>
    <w:rsid w:val="00C05FFF"/>
    <w:rsid w:val="00C14D7B"/>
    <w:rsid w:val="00C16B93"/>
    <w:rsid w:val="00C2210E"/>
    <w:rsid w:val="00C2524E"/>
    <w:rsid w:val="00C32802"/>
    <w:rsid w:val="00C35DFA"/>
    <w:rsid w:val="00C376F5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3C63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45547"/>
    <w:rsid w:val="00D554C9"/>
    <w:rsid w:val="00D55638"/>
    <w:rsid w:val="00D61BB7"/>
    <w:rsid w:val="00D62DA9"/>
    <w:rsid w:val="00D70D97"/>
    <w:rsid w:val="00D7165D"/>
    <w:rsid w:val="00D75705"/>
    <w:rsid w:val="00D870E2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1C2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0B6B"/>
    <w:rsid w:val="00E34A5B"/>
    <w:rsid w:val="00E35BE8"/>
    <w:rsid w:val="00E368F1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0899"/>
    <w:rsid w:val="00E8225E"/>
    <w:rsid w:val="00E847AF"/>
    <w:rsid w:val="00E86497"/>
    <w:rsid w:val="00E90547"/>
    <w:rsid w:val="00E970B0"/>
    <w:rsid w:val="00EA1656"/>
    <w:rsid w:val="00EA1819"/>
    <w:rsid w:val="00EA255B"/>
    <w:rsid w:val="00EA454D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2AEF"/>
    <w:rsid w:val="00F16256"/>
    <w:rsid w:val="00F231E8"/>
    <w:rsid w:val="00F24669"/>
    <w:rsid w:val="00F26EA8"/>
    <w:rsid w:val="00F30632"/>
    <w:rsid w:val="00F33544"/>
    <w:rsid w:val="00F35ACF"/>
    <w:rsid w:val="00F51C87"/>
    <w:rsid w:val="00F5214D"/>
    <w:rsid w:val="00F52D6F"/>
    <w:rsid w:val="00F624BD"/>
    <w:rsid w:val="00F62A5E"/>
    <w:rsid w:val="00F631B9"/>
    <w:rsid w:val="00F634A6"/>
    <w:rsid w:val="00F6487D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C5FA9"/>
    <w:rsid w:val="00FD213B"/>
    <w:rsid w:val="00FD3CE8"/>
    <w:rsid w:val="00FD5B91"/>
    <w:rsid w:val="00FD7513"/>
    <w:rsid w:val="00FE179A"/>
    <w:rsid w:val="00FE2684"/>
    <w:rsid w:val="00FE4F7D"/>
    <w:rsid w:val="00FF07F5"/>
    <w:rsid w:val="00FF1250"/>
    <w:rsid w:val="00FF170E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606A3A"/>
    <w:pPr>
      <w:keepNext/>
      <w:numPr>
        <w:ilvl w:val="3"/>
        <w:numId w:val="13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6A3A"/>
    <w:pPr>
      <w:numPr>
        <w:ilvl w:val="4"/>
        <w:numId w:val="13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6A3A"/>
    <w:pPr>
      <w:numPr>
        <w:ilvl w:val="5"/>
        <w:numId w:val="13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06A3A"/>
    <w:pPr>
      <w:numPr>
        <w:ilvl w:val="6"/>
        <w:numId w:val="13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6A3A"/>
    <w:pPr>
      <w:numPr>
        <w:ilvl w:val="7"/>
        <w:numId w:val="13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06A3A"/>
    <w:pPr>
      <w:numPr>
        <w:ilvl w:val="8"/>
        <w:numId w:val="13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,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,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,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,6_G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,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R Char,2_G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,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AD14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4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4E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4E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606A3A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606A3A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606A3A"/>
    <w:rPr>
      <w:rFonts w:ascii="Times New Roman" w:eastAsia="Times New Roman" w:hAnsi="Times New Roman" w:cs="Times New Roman"/>
      <w:b/>
      <w:bCs/>
      <w:spacing w:val="4"/>
      <w:w w:val="103"/>
      <w:kern w:val="14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6A3A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6A3A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6A3A"/>
    <w:rPr>
      <w:rFonts w:ascii="Arial" w:eastAsia="Times New Roman" w:hAnsi="Arial" w:cs="Arial"/>
      <w:spacing w:val="4"/>
      <w:w w:val="103"/>
      <w:kern w:val="14"/>
      <w:lang w:val="ru-RU" w:eastAsia="en-US"/>
    </w:rPr>
  </w:style>
  <w:style w:type="paragraph" w:customStyle="1" w:styleId="SLGR">
    <w:name w:val="__S_L_GR"/>
    <w:basedOn w:val="Normal"/>
    <w:next w:val="Normal"/>
    <w:rsid w:val="00606A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606A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606A3A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606A3A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NoList"/>
    <w:semiHidden/>
    <w:rsid w:val="00606A3A"/>
    <w:pPr>
      <w:numPr>
        <w:numId w:val="14"/>
      </w:numPr>
    </w:pPr>
  </w:style>
  <w:style w:type="numbering" w:styleId="1ai">
    <w:name w:val="Outline List 1"/>
    <w:basedOn w:val="NoList"/>
    <w:semiHidden/>
    <w:rsid w:val="00606A3A"/>
    <w:pPr>
      <w:numPr>
        <w:numId w:val="15"/>
      </w:numPr>
    </w:pPr>
  </w:style>
  <w:style w:type="paragraph" w:styleId="HTMLAddress">
    <w:name w:val="HTML Address"/>
    <w:basedOn w:val="Normal"/>
    <w:link w:val="HTMLAddressChar"/>
    <w:semiHidden/>
    <w:rsid w:val="00606A3A"/>
    <w:pPr>
      <w:spacing w:line="240" w:lineRule="atLeast"/>
    </w:pPr>
    <w:rPr>
      <w:rFonts w:eastAsia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06A3A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 w:eastAsia="en-US"/>
    </w:rPr>
  </w:style>
  <w:style w:type="paragraph" w:styleId="EnvelopeAddress">
    <w:name w:val="envelope address"/>
    <w:basedOn w:val="Normal"/>
    <w:semiHidden/>
    <w:rsid w:val="00606A3A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5">
    <w:name w:val="List Bullet 5"/>
    <w:basedOn w:val="Normal"/>
    <w:semiHidden/>
    <w:rsid w:val="00606A3A"/>
    <w:pPr>
      <w:numPr>
        <w:numId w:val="20"/>
      </w:numPr>
      <w:spacing w:line="240" w:lineRule="atLeast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rsid w:val="00606A3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606A3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aliases w:val="7_GR,7_G"/>
    <w:basedOn w:val="DefaultParagraphFont"/>
    <w:rsid w:val="00606A3A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606A3A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HTMLAcronym">
    <w:name w:val="HTML Acronym"/>
    <w:basedOn w:val="DefaultParagraphFont"/>
    <w:semiHidden/>
    <w:rsid w:val="00606A3A"/>
  </w:style>
  <w:style w:type="table" w:styleId="TableWeb1">
    <w:name w:val="Table Web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eastAsia="en-US"/>
    </w:rPr>
  </w:style>
  <w:style w:type="character" w:styleId="Emphasis">
    <w:name w:val="Emphasis"/>
    <w:basedOn w:val="DefaultParagraphFont"/>
    <w:qFormat/>
    <w:rsid w:val="00606A3A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Elegant">
    <w:name w:val="Table Elegant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06A3A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606A3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">
    <w:name w:val="Body Text First Indent"/>
    <w:basedOn w:val="BodyText"/>
    <w:link w:val="BodyTextFirstIndentChar"/>
    <w:semiHidden/>
    <w:rsid w:val="00606A3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606A3A"/>
    <w:pPr>
      <w:spacing w:line="240" w:lineRule="atLeast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06A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">
    <w:name w:val="List Bullet"/>
    <w:basedOn w:val="Normal"/>
    <w:semiHidden/>
    <w:rsid w:val="00606A3A"/>
    <w:pPr>
      <w:numPr>
        <w:numId w:val="16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2">
    <w:name w:val="List Bullet 2"/>
    <w:basedOn w:val="Normal"/>
    <w:semiHidden/>
    <w:rsid w:val="00606A3A"/>
    <w:pPr>
      <w:numPr>
        <w:numId w:val="17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3">
    <w:name w:val="List Bullet 3"/>
    <w:basedOn w:val="Normal"/>
    <w:semiHidden/>
    <w:rsid w:val="00606A3A"/>
    <w:pPr>
      <w:numPr>
        <w:numId w:val="18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4">
    <w:name w:val="List Bullet 4"/>
    <w:basedOn w:val="Normal"/>
    <w:semiHidden/>
    <w:rsid w:val="00606A3A"/>
    <w:pPr>
      <w:numPr>
        <w:numId w:val="19"/>
      </w:numPr>
      <w:spacing w:line="240" w:lineRule="atLeast"/>
    </w:pPr>
    <w:rPr>
      <w:rFonts w:eastAsia="Times New Roman"/>
      <w:szCs w:val="20"/>
      <w:lang w:eastAsia="en-US"/>
    </w:rPr>
  </w:style>
  <w:style w:type="paragraph" w:styleId="Title">
    <w:name w:val="Title"/>
    <w:basedOn w:val="Normal"/>
    <w:link w:val="TitleChar"/>
    <w:qFormat/>
    <w:rsid w:val="00606A3A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06A3A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rsid w:val="00606A3A"/>
  </w:style>
  <w:style w:type="character" w:styleId="HTMLSample">
    <w:name w:val="HTML Sample"/>
    <w:basedOn w:val="DefaultParagraphFont"/>
    <w:semiHidden/>
    <w:rsid w:val="00606A3A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606A3A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606A3A"/>
    <w:pPr>
      <w:spacing w:line="240" w:lineRule="atLeast"/>
    </w:pPr>
    <w:rPr>
      <w:rFonts w:eastAsia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606A3A"/>
    <w:pPr>
      <w:spacing w:line="240" w:lineRule="atLeast"/>
      <w:ind w:left="567"/>
    </w:pPr>
    <w:rPr>
      <w:rFonts w:eastAsia="Times New Roman"/>
      <w:szCs w:val="20"/>
      <w:lang w:eastAsia="en-US"/>
    </w:rPr>
  </w:style>
  <w:style w:type="character" w:styleId="HTMLDefinition">
    <w:name w:val="HTML Definition"/>
    <w:basedOn w:val="DefaultParagraphFont"/>
    <w:semiHidden/>
    <w:rsid w:val="00606A3A"/>
    <w:rPr>
      <w:i/>
      <w:iCs/>
    </w:rPr>
  </w:style>
  <w:style w:type="paragraph" w:styleId="BodyText2">
    <w:name w:val="Body Text 2"/>
    <w:basedOn w:val="Normal"/>
    <w:link w:val="BodyText2Char"/>
    <w:semiHidden/>
    <w:rsid w:val="00606A3A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3">
    <w:name w:val="Body Text 3"/>
    <w:basedOn w:val="Normal"/>
    <w:link w:val="BodyText3Char"/>
    <w:semiHidden/>
    <w:rsid w:val="00606A3A"/>
    <w:pPr>
      <w:spacing w:line="240" w:lineRule="atLeast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606A3A"/>
    <w:pPr>
      <w:spacing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606A3A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basedOn w:val="DefaultParagraphFont"/>
    <w:semiHidden/>
    <w:rsid w:val="00606A3A"/>
    <w:rPr>
      <w:i/>
      <w:iCs/>
    </w:rPr>
  </w:style>
  <w:style w:type="character" w:styleId="HTMLTypewriter">
    <w:name w:val="HTML Typewriter"/>
    <w:basedOn w:val="DefaultParagraphFont"/>
    <w:semiHidden/>
    <w:rsid w:val="00606A3A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606A3A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606A3A"/>
    <w:rPr>
      <w:rFonts w:ascii="Arial" w:eastAsia="Times New Roman" w:hAnsi="Arial" w:cs="Arial"/>
      <w:spacing w:val="4"/>
      <w:w w:val="103"/>
      <w:kern w:val="14"/>
      <w:sz w:val="24"/>
      <w:szCs w:val="20"/>
      <w:lang w:val="ru-RU" w:eastAsia="en-US"/>
    </w:rPr>
  </w:style>
  <w:style w:type="paragraph" w:styleId="Signature">
    <w:name w:val="Signature"/>
    <w:basedOn w:val="Normal"/>
    <w:link w:val="SignatureChar"/>
    <w:semiHidden/>
    <w:rsid w:val="00606A3A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Salutation">
    <w:name w:val="Salutation"/>
    <w:basedOn w:val="Normal"/>
    <w:next w:val="Normal"/>
    <w:link w:val="Salutation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Continue3">
    <w:name w:val="List Continue 3"/>
    <w:basedOn w:val="Normal"/>
    <w:semiHidden/>
    <w:rsid w:val="00606A3A"/>
    <w:pPr>
      <w:spacing w:line="240" w:lineRule="atLeast"/>
      <w:ind w:left="849"/>
    </w:pPr>
    <w:rPr>
      <w:rFonts w:eastAsia="Times New Roman"/>
      <w:szCs w:val="20"/>
      <w:lang w:eastAsia="en-US"/>
    </w:rPr>
  </w:style>
  <w:style w:type="paragraph" w:styleId="ListContinue4">
    <w:name w:val="List Continue 4"/>
    <w:basedOn w:val="Normal"/>
    <w:semiHidden/>
    <w:rsid w:val="00606A3A"/>
    <w:pPr>
      <w:spacing w:line="240" w:lineRule="atLeast"/>
      <w:ind w:left="1132"/>
    </w:pPr>
    <w:rPr>
      <w:rFonts w:eastAsia="Times New Roman"/>
      <w:szCs w:val="20"/>
      <w:lang w:eastAsia="en-US"/>
    </w:rPr>
  </w:style>
  <w:style w:type="paragraph" w:styleId="ListContinue5">
    <w:name w:val="List Continue 5"/>
    <w:basedOn w:val="Normal"/>
    <w:semiHidden/>
    <w:rsid w:val="00606A3A"/>
    <w:pPr>
      <w:spacing w:line="240" w:lineRule="atLeast"/>
      <w:ind w:left="1415"/>
    </w:pPr>
    <w:rPr>
      <w:rFonts w:eastAsia="Times New Roman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606A3A"/>
    <w:rPr>
      <w:color w:val="800080"/>
      <w:u w:val="single"/>
    </w:rPr>
  </w:style>
  <w:style w:type="table" w:styleId="TableSimple2">
    <w:name w:val="Table Simple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606A3A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Grid1">
    <w:name w:val="Table Grid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606A3A"/>
    <w:pPr>
      <w:spacing w:line="240" w:lineRule="atLeast"/>
      <w:ind w:left="283" w:hanging="283"/>
    </w:pPr>
    <w:rPr>
      <w:rFonts w:eastAsia="Times New Roman"/>
      <w:szCs w:val="20"/>
      <w:lang w:eastAsia="en-US"/>
    </w:rPr>
  </w:style>
  <w:style w:type="paragraph" w:styleId="List2">
    <w:name w:val="List 2"/>
    <w:basedOn w:val="Normal"/>
    <w:semiHidden/>
    <w:rsid w:val="00606A3A"/>
    <w:pPr>
      <w:spacing w:line="240" w:lineRule="atLeast"/>
      <w:ind w:left="566" w:hanging="283"/>
    </w:pPr>
    <w:rPr>
      <w:rFonts w:eastAsia="Times New Roman"/>
      <w:szCs w:val="20"/>
      <w:lang w:eastAsia="en-US"/>
    </w:rPr>
  </w:style>
  <w:style w:type="paragraph" w:styleId="List3">
    <w:name w:val="List 3"/>
    <w:basedOn w:val="Normal"/>
    <w:semiHidden/>
    <w:rsid w:val="00606A3A"/>
    <w:pPr>
      <w:spacing w:line="240" w:lineRule="atLeast"/>
      <w:ind w:left="849" w:hanging="283"/>
    </w:pPr>
    <w:rPr>
      <w:rFonts w:eastAsia="Times New Roman"/>
      <w:szCs w:val="20"/>
      <w:lang w:eastAsia="en-US"/>
    </w:rPr>
  </w:style>
  <w:style w:type="paragraph" w:styleId="List4">
    <w:name w:val="List 4"/>
    <w:basedOn w:val="Normal"/>
    <w:semiHidden/>
    <w:rsid w:val="00606A3A"/>
    <w:pPr>
      <w:spacing w:line="240" w:lineRule="atLeast"/>
      <w:ind w:left="1132" w:hanging="283"/>
    </w:pPr>
    <w:rPr>
      <w:rFonts w:eastAsia="Times New Roman"/>
      <w:szCs w:val="20"/>
      <w:lang w:eastAsia="en-US"/>
    </w:rPr>
  </w:style>
  <w:style w:type="paragraph" w:styleId="List5">
    <w:name w:val="List 5"/>
    <w:basedOn w:val="Normal"/>
    <w:semiHidden/>
    <w:rsid w:val="00606A3A"/>
    <w:pPr>
      <w:spacing w:line="240" w:lineRule="atLeast"/>
      <w:ind w:left="1415" w:hanging="283"/>
    </w:pPr>
    <w:rPr>
      <w:rFonts w:eastAsia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606A3A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6A3A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numbering" w:styleId="ArticleSection">
    <w:name w:val="Outline List 3"/>
    <w:basedOn w:val="NoList"/>
    <w:semiHidden/>
    <w:rsid w:val="00606A3A"/>
    <w:pPr>
      <w:numPr>
        <w:numId w:val="21"/>
      </w:numPr>
    </w:pPr>
  </w:style>
  <w:style w:type="table" w:styleId="TableColumns1">
    <w:name w:val="Table Columns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606A3A"/>
    <w:rPr>
      <w:b/>
      <w:bCs/>
    </w:rPr>
  </w:style>
  <w:style w:type="table" w:styleId="TableList1">
    <w:name w:val="Table List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606A3A"/>
    <w:pPr>
      <w:spacing w:line="240" w:lineRule="atLeast"/>
      <w:ind w:left="1440" w:right="1440"/>
    </w:pPr>
    <w:rPr>
      <w:rFonts w:eastAsia="Times New Roman"/>
      <w:szCs w:val="20"/>
      <w:lang w:eastAsia="en-US"/>
    </w:rPr>
  </w:style>
  <w:style w:type="character" w:styleId="HTMLCite">
    <w:name w:val="HTML Cite"/>
    <w:basedOn w:val="DefaultParagraphFont"/>
    <w:semiHidden/>
    <w:rsid w:val="00606A3A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semiHidden/>
    <w:rsid w:val="00606A3A"/>
    <w:rPr>
      <w:color w:val="000000"/>
      <w:u w:val="single"/>
    </w:rPr>
  </w:style>
  <w:style w:type="paragraph" w:customStyle="1" w:styleId="HChG">
    <w:name w:val="_ H _Ch_G"/>
    <w:basedOn w:val="Normal"/>
    <w:next w:val="Normal"/>
    <w:link w:val="HChGChar"/>
    <w:rsid w:val="00606A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en-US"/>
    </w:rPr>
  </w:style>
  <w:style w:type="paragraph" w:customStyle="1" w:styleId="H1GR">
    <w:name w:val="_ H_1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Professional">
    <w:name w:val="Table Professional"/>
    <w:basedOn w:val="TableNormal"/>
    <w:semiHidden/>
    <w:rsid w:val="00606A3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MGR">
    <w:name w:val="_ H __M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styleId="TOAHeading">
    <w:name w:val="toa heading"/>
    <w:basedOn w:val="Normal"/>
    <w:next w:val="Normal"/>
    <w:semiHidden/>
    <w:rsid w:val="00606A3A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ingleTxtGR">
    <w:name w:val="_ Single Txt_GR"/>
    <w:basedOn w:val="Normal"/>
    <w:link w:val="SingleTxtGR0"/>
    <w:rsid w:val="00606A3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606A3A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6A3A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606A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06A3A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 w:eastAsia="en-US"/>
    </w:rPr>
  </w:style>
  <w:style w:type="character" w:customStyle="1" w:styleId="SingleTxtGChar">
    <w:name w:val="_ Single Txt_G Char"/>
    <w:link w:val="SingleTxtG"/>
    <w:rsid w:val="00606A3A"/>
    <w:rPr>
      <w:lang w:eastAsia="en-US"/>
    </w:rPr>
  </w:style>
  <w:style w:type="table" w:customStyle="1" w:styleId="TabNum">
    <w:name w:val="_TabNum"/>
    <w:basedOn w:val="TableNormal"/>
    <w:rsid w:val="00606A3A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06A3A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606A3A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 w:eastAsia="en-US"/>
    </w:rPr>
  </w:style>
  <w:style w:type="paragraph" w:customStyle="1" w:styleId="SMG">
    <w:name w:val="__S_M_G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en-US"/>
    </w:rPr>
  </w:style>
  <w:style w:type="paragraph" w:customStyle="1" w:styleId="SLG">
    <w:name w:val="__S_L_G"/>
    <w:basedOn w:val="Normal"/>
    <w:next w:val="Normal"/>
    <w:rsid w:val="00606A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eastAsia="en-US"/>
    </w:rPr>
  </w:style>
  <w:style w:type="paragraph" w:customStyle="1" w:styleId="SSG">
    <w:name w:val="__S_S_G"/>
    <w:basedOn w:val="Normal"/>
    <w:next w:val="Normal"/>
    <w:rsid w:val="00606A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eastAsia="en-US"/>
    </w:rPr>
  </w:style>
  <w:style w:type="paragraph" w:customStyle="1" w:styleId="XLargeG">
    <w:name w:val="__XLarge_G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en-US"/>
    </w:rPr>
  </w:style>
  <w:style w:type="paragraph" w:customStyle="1" w:styleId="Bullet1G">
    <w:name w:val="_Bullet 1_G"/>
    <w:basedOn w:val="Normal"/>
    <w:rsid w:val="00606A3A"/>
    <w:pPr>
      <w:numPr>
        <w:numId w:val="2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Bullet2G">
    <w:name w:val="_Bullet 2_G"/>
    <w:basedOn w:val="Normal"/>
    <w:rsid w:val="00606A3A"/>
    <w:pPr>
      <w:numPr>
        <w:numId w:val="23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rsid w:val="00606A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eastAsia="en-US"/>
    </w:rPr>
  </w:style>
  <w:style w:type="paragraph" w:customStyle="1" w:styleId="H4G">
    <w:name w:val="_ H_4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eastAsia="en-US"/>
    </w:rPr>
  </w:style>
  <w:style w:type="paragraph" w:customStyle="1" w:styleId="H56G">
    <w:name w:val="_ H_5/6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eastAsia="en-US"/>
    </w:rPr>
  </w:style>
  <w:style w:type="table" w:styleId="TableWeb3">
    <w:name w:val="Table Web 3"/>
    <w:basedOn w:val="TableNormal"/>
    <w:semiHidden/>
    <w:rsid w:val="00606A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locked/>
    <w:rsid w:val="00606A3A"/>
    <w:rPr>
      <w:spacing w:val="5"/>
      <w:w w:val="104"/>
      <w:kern w:val="14"/>
      <w:sz w:val="18"/>
      <w:lang w:val="en-GB" w:eastAsia="ru-RU"/>
    </w:rPr>
  </w:style>
  <w:style w:type="paragraph" w:styleId="BalloonText">
    <w:name w:val="Balloon Text"/>
    <w:basedOn w:val="Normal"/>
    <w:link w:val="BalloonTextChar"/>
    <w:rsid w:val="00606A3A"/>
    <w:pPr>
      <w:suppressAutoHyphens/>
      <w:spacing w:line="240" w:lineRule="auto"/>
    </w:pPr>
    <w:rPr>
      <w:rFonts w:ascii="Tahoma" w:eastAsia="Times New Roman" w:hAnsi="Tahoma"/>
      <w:spacing w:val="0"/>
      <w:w w:val="100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06A3A"/>
    <w:rPr>
      <w:rFonts w:ascii="Tahoma" w:eastAsia="Times New Roman" w:hAnsi="Tahoma" w:cs="Times New Roman"/>
      <w:sz w:val="16"/>
      <w:szCs w:val="16"/>
      <w:lang w:val="ru-RU" w:eastAsia="en-US"/>
    </w:rPr>
  </w:style>
  <w:style w:type="paragraph" w:customStyle="1" w:styleId="Paragraphedeliste1">
    <w:name w:val="Paragraphe de liste1"/>
    <w:basedOn w:val="Normal"/>
    <w:qFormat/>
    <w:rsid w:val="00606A3A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a">
    <w:name w:val="Абзац списка"/>
    <w:basedOn w:val="Normal"/>
    <w:qFormat/>
    <w:rsid w:val="00606A3A"/>
    <w:pPr>
      <w:suppressAutoHyphens/>
      <w:spacing w:line="240" w:lineRule="atLeast"/>
      <w:ind w:left="708"/>
    </w:pPr>
    <w:rPr>
      <w:rFonts w:eastAsia="Times New Roman"/>
      <w:spacing w:val="0"/>
      <w:w w:val="100"/>
      <w:kern w:val="0"/>
      <w:szCs w:val="20"/>
      <w:lang w:eastAsia="en-US"/>
    </w:rPr>
  </w:style>
  <w:style w:type="character" w:customStyle="1" w:styleId="H1GChar">
    <w:name w:val="_ H_1_G Char"/>
    <w:link w:val="H1G"/>
    <w:rsid w:val="00606A3A"/>
    <w:rPr>
      <w:rFonts w:ascii="Times New Roman" w:eastAsia="Times New Roman" w:hAnsi="Times New Roman" w:cs="Times New Roman"/>
      <w:b/>
      <w:sz w:val="24"/>
      <w:szCs w:val="20"/>
      <w:lang w:val="ru-RU" w:eastAsia="en-US"/>
    </w:rPr>
  </w:style>
  <w:style w:type="paragraph" w:customStyle="1" w:styleId="Default">
    <w:name w:val="Default"/>
    <w:rsid w:val="00606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character" w:customStyle="1" w:styleId="HChGChar">
    <w:name w:val="_ H _Ch_G Char"/>
    <w:link w:val="HChG"/>
    <w:rsid w:val="00606A3A"/>
    <w:rPr>
      <w:rFonts w:ascii="Times New Roman" w:eastAsia="Times New Roman" w:hAnsi="Times New Roman" w:cs="Times New Roman"/>
      <w:b/>
      <w:sz w:val="28"/>
      <w:szCs w:val="20"/>
      <w:lang w:val="ru-RU" w:eastAsia="en-US"/>
    </w:rPr>
  </w:style>
  <w:style w:type="character" w:customStyle="1" w:styleId="5GCarattereCarattere">
    <w:name w:val="5_G Carattere Carattere"/>
    <w:rsid w:val="00606A3A"/>
    <w:rPr>
      <w:rFonts w:ascii="Times New Roman" w:eastAsia="Times New Roman" w:hAnsi="Times New Roman" w:cs="Times New Roman"/>
      <w:sz w:val="18"/>
      <w:szCs w:val="20"/>
      <w:lang w:val="ru-RU"/>
    </w:rPr>
  </w:style>
  <w:style w:type="paragraph" w:customStyle="1" w:styleId="Paragrafoelenco">
    <w:name w:val="Paragrafo elenco"/>
    <w:basedOn w:val="Normal"/>
    <w:qFormat/>
    <w:rsid w:val="00606A3A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ManualNumPar1">
    <w:name w:val="Manual NumPar 1"/>
    <w:basedOn w:val="Normal"/>
    <w:next w:val="Normal"/>
    <w:rsid w:val="00606A3A"/>
    <w:pPr>
      <w:spacing w:before="120" w:after="120" w:line="240" w:lineRule="auto"/>
      <w:ind w:left="851" w:hanging="851"/>
      <w:jc w:val="both"/>
    </w:pPr>
    <w:rPr>
      <w:rFonts w:eastAsia="Times New Roman"/>
      <w:spacing w:val="0"/>
      <w:w w:val="100"/>
      <w:kern w:val="0"/>
      <w:sz w:val="24"/>
      <w:szCs w:val="20"/>
      <w:lang w:eastAsia="en-US"/>
    </w:rPr>
  </w:style>
  <w:style w:type="character" w:customStyle="1" w:styleId="CarattereCarattere20">
    <w:name w:val="Carattere Carattere20"/>
    <w:semiHidden/>
    <w:rsid w:val="00606A3A"/>
    <w:rPr>
      <w:rFonts w:ascii="Tahoma" w:eastAsia="Times New Roman" w:hAnsi="Tahoma" w:cs="Tahoma"/>
      <w:sz w:val="16"/>
      <w:szCs w:val="16"/>
      <w:lang w:val="ru-RU" w:eastAsia="en-US"/>
    </w:rPr>
  </w:style>
  <w:style w:type="paragraph" w:customStyle="1" w:styleId="Rom1">
    <w:name w:val="Rom1"/>
    <w:basedOn w:val="Normal"/>
    <w:rsid w:val="00606A3A"/>
    <w:pPr>
      <w:numPr>
        <w:numId w:val="25"/>
      </w:numPr>
      <w:spacing w:after="240" w:line="240" w:lineRule="auto"/>
      <w:ind w:left="1441" w:hanging="590"/>
    </w:pPr>
    <w:rPr>
      <w:rFonts w:eastAsia="Times New Roman"/>
      <w:spacing w:val="0"/>
      <w:w w:val="100"/>
      <w:kern w:val="0"/>
      <w:sz w:val="24"/>
      <w:szCs w:val="20"/>
      <w:lang w:eastAsia="en-US"/>
    </w:rPr>
  </w:style>
  <w:style w:type="paragraph" w:customStyle="1" w:styleId="Eingezogen-Standard">
    <w:name w:val="Eingezogen-Standard"/>
    <w:basedOn w:val="Normal"/>
    <w:rsid w:val="00606A3A"/>
    <w:pPr>
      <w:spacing w:line="240" w:lineRule="auto"/>
      <w:ind w:left="992"/>
      <w:jc w:val="both"/>
    </w:pPr>
    <w:rPr>
      <w:rFonts w:eastAsia="Times New Roman"/>
      <w:spacing w:val="0"/>
      <w:w w:val="100"/>
      <w:kern w:val="0"/>
      <w:sz w:val="24"/>
      <w:szCs w:val="20"/>
      <w:lang w:eastAsia="de-DE"/>
    </w:rPr>
  </w:style>
  <w:style w:type="paragraph" w:customStyle="1" w:styleId="Titpar3">
    <w:name w:val="Tit par 3"/>
    <w:basedOn w:val="Normal"/>
    <w:next w:val="Normal"/>
    <w:link w:val="Titpar3Carattere"/>
    <w:rsid w:val="00606A3A"/>
    <w:pPr>
      <w:tabs>
        <w:tab w:val="left" w:pos="1106"/>
      </w:tabs>
      <w:spacing w:before="397" w:after="57" w:line="240" w:lineRule="auto"/>
    </w:pPr>
    <w:rPr>
      <w:rFonts w:ascii="Arial" w:eastAsia="SimSun" w:hAnsi="Arial"/>
      <w:spacing w:val="0"/>
      <w:w w:val="100"/>
      <w:kern w:val="0"/>
      <w:sz w:val="24"/>
      <w:szCs w:val="24"/>
      <w:lang w:eastAsia="it-IT"/>
    </w:rPr>
  </w:style>
  <w:style w:type="character" w:customStyle="1" w:styleId="Titpar3Carattere">
    <w:name w:val="Tit par 3 Carattere"/>
    <w:link w:val="Titpar3"/>
    <w:rsid w:val="00606A3A"/>
    <w:rPr>
      <w:rFonts w:ascii="Arial" w:eastAsia="SimSun" w:hAnsi="Arial" w:cs="Times New Roman"/>
      <w:sz w:val="24"/>
      <w:szCs w:val="24"/>
      <w:lang w:val="ru-RU" w:eastAsia="it-IT"/>
    </w:rPr>
  </w:style>
  <w:style w:type="paragraph" w:customStyle="1" w:styleId="testo">
    <w:name w:val="testo"/>
    <w:basedOn w:val="Normal"/>
    <w:link w:val="testoCarattere"/>
    <w:rsid w:val="00606A3A"/>
    <w:pPr>
      <w:spacing w:line="240" w:lineRule="auto"/>
      <w:ind w:left="1134" w:right="227"/>
      <w:jc w:val="both"/>
    </w:pPr>
    <w:rPr>
      <w:rFonts w:ascii="Arial" w:eastAsia="SimSun" w:hAnsi="Arial"/>
      <w:spacing w:val="0"/>
      <w:w w:val="100"/>
      <w:kern w:val="0"/>
      <w:sz w:val="24"/>
      <w:szCs w:val="20"/>
      <w:lang w:eastAsia="it-IT"/>
    </w:rPr>
  </w:style>
  <w:style w:type="character" w:customStyle="1" w:styleId="testoCarattere">
    <w:name w:val="testo Carattere"/>
    <w:link w:val="testo"/>
    <w:rsid w:val="00606A3A"/>
    <w:rPr>
      <w:rFonts w:ascii="Arial" w:eastAsia="SimSun" w:hAnsi="Arial" w:cs="Times New Roman"/>
      <w:sz w:val="24"/>
      <w:szCs w:val="20"/>
      <w:lang w:val="ru-RU" w:eastAsia="it-IT"/>
    </w:rPr>
  </w:style>
  <w:style w:type="paragraph" w:customStyle="1" w:styleId="Titpar1">
    <w:name w:val="Tit par 1"/>
    <w:basedOn w:val="Normal"/>
    <w:next w:val="testo"/>
    <w:link w:val="Titpar1Carattere"/>
    <w:rsid w:val="00606A3A"/>
    <w:pPr>
      <w:tabs>
        <w:tab w:val="left" w:pos="1106"/>
      </w:tabs>
      <w:spacing w:before="397" w:after="57" w:line="240" w:lineRule="auto"/>
    </w:pPr>
    <w:rPr>
      <w:rFonts w:ascii="Arial" w:eastAsia="SimSun" w:hAnsi="Arial"/>
      <w:b/>
      <w:caps/>
      <w:spacing w:val="0"/>
      <w:w w:val="100"/>
      <w:kern w:val="0"/>
      <w:sz w:val="24"/>
      <w:szCs w:val="20"/>
      <w:lang w:eastAsia="it-IT"/>
    </w:rPr>
  </w:style>
  <w:style w:type="character" w:customStyle="1" w:styleId="Titpar1Carattere">
    <w:name w:val="Tit par 1 Carattere"/>
    <w:link w:val="Titpar1"/>
    <w:rsid w:val="00606A3A"/>
    <w:rPr>
      <w:rFonts w:ascii="Arial" w:eastAsia="SimSun" w:hAnsi="Arial" w:cs="Times New Roman"/>
      <w:b/>
      <w:caps/>
      <w:sz w:val="24"/>
      <w:szCs w:val="20"/>
      <w:lang w:val="ru-RU" w:eastAsia="it-IT"/>
    </w:rPr>
  </w:style>
  <w:style w:type="paragraph" w:styleId="ListParagraph">
    <w:name w:val="List Paragraph"/>
    <w:basedOn w:val="Normal"/>
    <w:qFormat/>
    <w:rsid w:val="00606A3A"/>
    <w:pPr>
      <w:suppressAutoHyphens/>
      <w:spacing w:line="240" w:lineRule="atLeast"/>
      <w:ind w:left="70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R0">
    <w:name w:val="_ Single Txt_GR Знак"/>
    <w:link w:val="SingleTxtGR"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customStyle="1" w:styleId="apple-converted-space">
    <w:name w:val="apple-converted-space"/>
    <w:basedOn w:val="DefaultParagraphFont"/>
    <w:rsid w:val="0060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606A3A"/>
    <w:pPr>
      <w:keepNext/>
      <w:numPr>
        <w:ilvl w:val="3"/>
        <w:numId w:val="13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6A3A"/>
    <w:pPr>
      <w:numPr>
        <w:ilvl w:val="4"/>
        <w:numId w:val="13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6A3A"/>
    <w:pPr>
      <w:numPr>
        <w:ilvl w:val="5"/>
        <w:numId w:val="13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06A3A"/>
    <w:pPr>
      <w:numPr>
        <w:ilvl w:val="6"/>
        <w:numId w:val="13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6A3A"/>
    <w:pPr>
      <w:numPr>
        <w:ilvl w:val="7"/>
        <w:numId w:val="13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06A3A"/>
    <w:pPr>
      <w:numPr>
        <w:ilvl w:val="8"/>
        <w:numId w:val="13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,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,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,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,6_G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,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R Char,2_G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,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AD14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4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4E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4E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606A3A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606A3A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606A3A"/>
    <w:rPr>
      <w:rFonts w:ascii="Times New Roman" w:eastAsia="Times New Roman" w:hAnsi="Times New Roman" w:cs="Times New Roman"/>
      <w:b/>
      <w:bCs/>
      <w:spacing w:val="4"/>
      <w:w w:val="103"/>
      <w:kern w:val="14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6A3A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6A3A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6A3A"/>
    <w:rPr>
      <w:rFonts w:ascii="Arial" w:eastAsia="Times New Roman" w:hAnsi="Arial" w:cs="Arial"/>
      <w:spacing w:val="4"/>
      <w:w w:val="103"/>
      <w:kern w:val="14"/>
      <w:lang w:val="ru-RU" w:eastAsia="en-US"/>
    </w:rPr>
  </w:style>
  <w:style w:type="paragraph" w:customStyle="1" w:styleId="SLGR">
    <w:name w:val="__S_L_GR"/>
    <w:basedOn w:val="Normal"/>
    <w:next w:val="Normal"/>
    <w:rsid w:val="00606A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606A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606A3A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606A3A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NoList"/>
    <w:semiHidden/>
    <w:rsid w:val="00606A3A"/>
    <w:pPr>
      <w:numPr>
        <w:numId w:val="14"/>
      </w:numPr>
    </w:pPr>
  </w:style>
  <w:style w:type="numbering" w:styleId="1ai">
    <w:name w:val="Outline List 1"/>
    <w:basedOn w:val="NoList"/>
    <w:semiHidden/>
    <w:rsid w:val="00606A3A"/>
    <w:pPr>
      <w:numPr>
        <w:numId w:val="15"/>
      </w:numPr>
    </w:pPr>
  </w:style>
  <w:style w:type="paragraph" w:styleId="HTMLAddress">
    <w:name w:val="HTML Address"/>
    <w:basedOn w:val="Normal"/>
    <w:link w:val="HTMLAddressChar"/>
    <w:semiHidden/>
    <w:rsid w:val="00606A3A"/>
    <w:pPr>
      <w:spacing w:line="240" w:lineRule="atLeast"/>
    </w:pPr>
    <w:rPr>
      <w:rFonts w:eastAsia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06A3A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 w:eastAsia="en-US"/>
    </w:rPr>
  </w:style>
  <w:style w:type="paragraph" w:styleId="EnvelopeAddress">
    <w:name w:val="envelope address"/>
    <w:basedOn w:val="Normal"/>
    <w:semiHidden/>
    <w:rsid w:val="00606A3A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5">
    <w:name w:val="List Bullet 5"/>
    <w:basedOn w:val="Normal"/>
    <w:semiHidden/>
    <w:rsid w:val="00606A3A"/>
    <w:pPr>
      <w:numPr>
        <w:numId w:val="20"/>
      </w:numPr>
      <w:spacing w:line="240" w:lineRule="atLeast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rsid w:val="00606A3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606A3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aliases w:val="7_GR,7_G"/>
    <w:basedOn w:val="DefaultParagraphFont"/>
    <w:rsid w:val="00606A3A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606A3A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HTMLAcronym">
    <w:name w:val="HTML Acronym"/>
    <w:basedOn w:val="DefaultParagraphFont"/>
    <w:semiHidden/>
    <w:rsid w:val="00606A3A"/>
  </w:style>
  <w:style w:type="table" w:styleId="TableWeb1">
    <w:name w:val="Table Web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eastAsia="en-US"/>
    </w:rPr>
  </w:style>
  <w:style w:type="character" w:styleId="Emphasis">
    <w:name w:val="Emphasis"/>
    <w:basedOn w:val="DefaultParagraphFont"/>
    <w:qFormat/>
    <w:rsid w:val="00606A3A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Elegant">
    <w:name w:val="Table Elegant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06A3A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606A3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">
    <w:name w:val="Body Text First Indent"/>
    <w:basedOn w:val="BodyText"/>
    <w:link w:val="BodyTextFirstIndentChar"/>
    <w:semiHidden/>
    <w:rsid w:val="00606A3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606A3A"/>
    <w:pPr>
      <w:spacing w:line="240" w:lineRule="atLeast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06A3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">
    <w:name w:val="List Bullet"/>
    <w:basedOn w:val="Normal"/>
    <w:semiHidden/>
    <w:rsid w:val="00606A3A"/>
    <w:pPr>
      <w:numPr>
        <w:numId w:val="16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2">
    <w:name w:val="List Bullet 2"/>
    <w:basedOn w:val="Normal"/>
    <w:semiHidden/>
    <w:rsid w:val="00606A3A"/>
    <w:pPr>
      <w:numPr>
        <w:numId w:val="17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3">
    <w:name w:val="List Bullet 3"/>
    <w:basedOn w:val="Normal"/>
    <w:semiHidden/>
    <w:rsid w:val="00606A3A"/>
    <w:pPr>
      <w:numPr>
        <w:numId w:val="18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4">
    <w:name w:val="List Bullet 4"/>
    <w:basedOn w:val="Normal"/>
    <w:semiHidden/>
    <w:rsid w:val="00606A3A"/>
    <w:pPr>
      <w:numPr>
        <w:numId w:val="19"/>
      </w:numPr>
      <w:spacing w:line="240" w:lineRule="atLeast"/>
    </w:pPr>
    <w:rPr>
      <w:rFonts w:eastAsia="Times New Roman"/>
      <w:szCs w:val="20"/>
      <w:lang w:eastAsia="en-US"/>
    </w:rPr>
  </w:style>
  <w:style w:type="paragraph" w:styleId="Title">
    <w:name w:val="Title"/>
    <w:basedOn w:val="Normal"/>
    <w:link w:val="TitleChar"/>
    <w:qFormat/>
    <w:rsid w:val="00606A3A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06A3A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rsid w:val="00606A3A"/>
  </w:style>
  <w:style w:type="character" w:styleId="HTMLSample">
    <w:name w:val="HTML Sample"/>
    <w:basedOn w:val="DefaultParagraphFont"/>
    <w:semiHidden/>
    <w:rsid w:val="00606A3A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606A3A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606A3A"/>
    <w:pPr>
      <w:spacing w:line="240" w:lineRule="atLeast"/>
    </w:pPr>
    <w:rPr>
      <w:rFonts w:eastAsia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606A3A"/>
    <w:pPr>
      <w:spacing w:line="240" w:lineRule="atLeast"/>
      <w:ind w:left="567"/>
    </w:pPr>
    <w:rPr>
      <w:rFonts w:eastAsia="Times New Roman"/>
      <w:szCs w:val="20"/>
      <w:lang w:eastAsia="en-US"/>
    </w:rPr>
  </w:style>
  <w:style w:type="character" w:styleId="HTMLDefinition">
    <w:name w:val="HTML Definition"/>
    <w:basedOn w:val="DefaultParagraphFont"/>
    <w:semiHidden/>
    <w:rsid w:val="00606A3A"/>
    <w:rPr>
      <w:i/>
      <w:iCs/>
    </w:rPr>
  </w:style>
  <w:style w:type="paragraph" w:styleId="BodyText2">
    <w:name w:val="Body Text 2"/>
    <w:basedOn w:val="Normal"/>
    <w:link w:val="BodyText2Char"/>
    <w:semiHidden/>
    <w:rsid w:val="00606A3A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3">
    <w:name w:val="Body Text 3"/>
    <w:basedOn w:val="Normal"/>
    <w:link w:val="BodyText3Char"/>
    <w:semiHidden/>
    <w:rsid w:val="00606A3A"/>
    <w:pPr>
      <w:spacing w:line="240" w:lineRule="atLeast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606A3A"/>
    <w:pPr>
      <w:spacing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606A3A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basedOn w:val="DefaultParagraphFont"/>
    <w:semiHidden/>
    <w:rsid w:val="00606A3A"/>
    <w:rPr>
      <w:i/>
      <w:iCs/>
    </w:rPr>
  </w:style>
  <w:style w:type="character" w:styleId="HTMLTypewriter">
    <w:name w:val="HTML Typewriter"/>
    <w:basedOn w:val="DefaultParagraphFont"/>
    <w:semiHidden/>
    <w:rsid w:val="00606A3A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606A3A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606A3A"/>
    <w:rPr>
      <w:rFonts w:ascii="Arial" w:eastAsia="Times New Roman" w:hAnsi="Arial" w:cs="Arial"/>
      <w:spacing w:val="4"/>
      <w:w w:val="103"/>
      <w:kern w:val="14"/>
      <w:sz w:val="24"/>
      <w:szCs w:val="20"/>
      <w:lang w:val="ru-RU" w:eastAsia="en-US"/>
    </w:rPr>
  </w:style>
  <w:style w:type="paragraph" w:styleId="Signature">
    <w:name w:val="Signature"/>
    <w:basedOn w:val="Normal"/>
    <w:link w:val="SignatureChar"/>
    <w:semiHidden/>
    <w:rsid w:val="00606A3A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Salutation">
    <w:name w:val="Salutation"/>
    <w:basedOn w:val="Normal"/>
    <w:next w:val="Normal"/>
    <w:link w:val="Salutation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Continue3">
    <w:name w:val="List Continue 3"/>
    <w:basedOn w:val="Normal"/>
    <w:semiHidden/>
    <w:rsid w:val="00606A3A"/>
    <w:pPr>
      <w:spacing w:line="240" w:lineRule="atLeast"/>
      <w:ind w:left="849"/>
    </w:pPr>
    <w:rPr>
      <w:rFonts w:eastAsia="Times New Roman"/>
      <w:szCs w:val="20"/>
      <w:lang w:eastAsia="en-US"/>
    </w:rPr>
  </w:style>
  <w:style w:type="paragraph" w:styleId="ListContinue4">
    <w:name w:val="List Continue 4"/>
    <w:basedOn w:val="Normal"/>
    <w:semiHidden/>
    <w:rsid w:val="00606A3A"/>
    <w:pPr>
      <w:spacing w:line="240" w:lineRule="atLeast"/>
      <w:ind w:left="1132"/>
    </w:pPr>
    <w:rPr>
      <w:rFonts w:eastAsia="Times New Roman"/>
      <w:szCs w:val="20"/>
      <w:lang w:eastAsia="en-US"/>
    </w:rPr>
  </w:style>
  <w:style w:type="paragraph" w:styleId="ListContinue5">
    <w:name w:val="List Continue 5"/>
    <w:basedOn w:val="Normal"/>
    <w:semiHidden/>
    <w:rsid w:val="00606A3A"/>
    <w:pPr>
      <w:spacing w:line="240" w:lineRule="atLeast"/>
      <w:ind w:left="1415"/>
    </w:pPr>
    <w:rPr>
      <w:rFonts w:eastAsia="Times New Roman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606A3A"/>
    <w:rPr>
      <w:color w:val="800080"/>
      <w:u w:val="single"/>
    </w:rPr>
  </w:style>
  <w:style w:type="table" w:styleId="TableSimple2">
    <w:name w:val="Table Simple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606A3A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Grid1">
    <w:name w:val="Table Grid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606A3A"/>
    <w:pPr>
      <w:spacing w:line="240" w:lineRule="atLeast"/>
      <w:ind w:left="283" w:hanging="283"/>
    </w:pPr>
    <w:rPr>
      <w:rFonts w:eastAsia="Times New Roman"/>
      <w:szCs w:val="20"/>
      <w:lang w:eastAsia="en-US"/>
    </w:rPr>
  </w:style>
  <w:style w:type="paragraph" w:styleId="List2">
    <w:name w:val="List 2"/>
    <w:basedOn w:val="Normal"/>
    <w:semiHidden/>
    <w:rsid w:val="00606A3A"/>
    <w:pPr>
      <w:spacing w:line="240" w:lineRule="atLeast"/>
      <w:ind w:left="566" w:hanging="283"/>
    </w:pPr>
    <w:rPr>
      <w:rFonts w:eastAsia="Times New Roman"/>
      <w:szCs w:val="20"/>
      <w:lang w:eastAsia="en-US"/>
    </w:rPr>
  </w:style>
  <w:style w:type="paragraph" w:styleId="List3">
    <w:name w:val="List 3"/>
    <w:basedOn w:val="Normal"/>
    <w:semiHidden/>
    <w:rsid w:val="00606A3A"/>
    <w:pPr>
      <w:spacing w:line="240" w:lineRule="atLeast"/>
      <w:ind w:left="849" w:hanging="283"/>
    </w:pPr>
    <w:rPr>
      <w:rFonts w:eastAsia="Times New Roman"/>
      <w:szCs w:val="20"/>
      <w:lang w:eastAsia="en-US"/>
    </w:rPr>
  </w:style>
  <w:style w:type="paragraph" w:styleId="List4">
    <w:name w:val="List 4"/>
    <w:basedOn w:val="Normal"/>
    <w:semiHidden/>
    <w:rsid w:val="00606A3A"/>
    <w:pPr>
      <w:spacing w:line="240" w:lineRule="atLeast"/>
      <w:ind w:left="1132" w:hanging="283"/>
    </w:pPr>
    <w:rPr>
      <w:rFonts w:eastAsia="Times New Roman"/>
      <w:szCs w:val="20"/>
      <w:lang w:eastAsia="en-US"/>
    </w:rPr>
  </w:style>
  <w:style w:type="paragraph" w:styleId="List5">
    <w:name w:val="List 5"/>
    <w:basedOn w:val="Normal"/>
    <w:semiHidden/>
    <w:rsid w:val="00606A3A"/>
    <w:pPr>
      <w:spacing w:line="240" w:lineRule="atLeast"/>
      <w:ind w:left="1415" w:hanging="283"/>
    </w:pPr>
    <w:rPr>
      <w:rFonts w:eastAsia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606A3A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6A3A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numbering" w:styleId="ArticleSection">
    <w:name w:val="Outline List 3"/>
    <w:basedOn w:val="NoList"/>
    <w:semiHidden/>
    <w:rsid w:val="00606A3A"/>
    <w:pPr>
      <w:numPr>
        <w:numId w:val="21"/>
      </w:numPr>
    </w:pPr>
  </w:style>
  <w:style w:type="table" w:styleId="TableColumns1">
    <w:name w:val="Table Columns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606A3A"/>
    <w:rPr>
      <w:b/>
      <w:bCs/>
    </w:rPr>
  </w:style>
  <w:style w:type="table" w:styleId="TableList1">
    <w:name w:val="Table List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6A3A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606A3A"/>
    <w:pPr>
      <w:spacing w:line="240" w:lineRule="atLeast"/>
      <w:ind w:left="1440" w:right="1440"/>
    </w:pPr>
    <w:rPr>
      <w:rFonts w:eastAsia="Times New Roman"/>
      <w:szCs w:val="20"/>
      <w:lang w:eastAsia="en-US"/>
    </w:rPr>
  </w:style>
  <w:style w:type="character" w:styleId="HTMLCite">
    <w:name w:val="HTML Cite"/>
    <w:basedOn w:val="DefaultParagraphFont"/>
    <w:semiHidden/>
    <w:rsid w:val="00606A3A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606A3A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semiHidden/>
    <w:rsid w:val="00606A3A"/>
    <w:rPr>
      <w:color w:val="000000"/>
      <w:u w:val="single"/>
    </w:rPr>
  </w:style>
  <w:style w:type="paragraph" w:customStyle="1" w:styleId="HChG">
    <w:name w:val="_ H _Ch_G"/>
    <w:basedOn w:val="Normal"/>
    <w:next w:val="Normal"/>
    <w:link w:val="HChGChar"/>
    <w:rsid w:val="00606A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en-US"/>
    </w:rPr>
  </w:style>
  <w:style w:type="paragraph" w:customStyle="1" w:styleId="H1GR">
    <w:name w:val="_ H_1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Professional">
    <w:name w:val="Table Professional"/>
    <w:basedOn w:val="TableNormal"/>
    <w:semiHidden/>
    <w:rsid w:val="00606A3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MGR">
    <w:name w:val="_ H __M_GR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styleId="TOAHeading">
    <w:name w:val="toa heading"/>
    <w:basedOn w:val="Normal"/>
    <w:next w:val="Normal"/>
    <w:semiHidden/>
    <w:rsid w:val="00606A3A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ingleTxtGR">
    <w:name w:val="_ Single Txt_GR"/>
    <w:basedOn w:val="Normal"/>
    <w:link w:val="SingleTxtGR0"/>
    <w:rsid w:val="00606A3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606A3A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6A3A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606A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06A3A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 w:eastAsia="en-US"/>
    </w:rPr>
  </w:style>
  <w:style w:type="character" w:customStyle="1" w:styleId="SingleTxtGChar">
    <w:name w:val="_ Single Txt_G Char"/>
    <w:link w:val="SingleTxtG"/>
    <w:rsid w:val="00606A3A"/>
    <w:rPr>
      <w:lang w:eastAsia="en-US"/>
    </w:rPr>
  </w:style>
  <w:style w:type="table" w:customStyle="1" w:styleId="TabNum">
    <w:name w:val="_TabNum"/>
    <w:basedOn w:val="TableNormal"/>
    <w:rsid w:val="00606A3A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06A3A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rsid w:val="00606A3A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 w:eastAsia="en-US"/>
    </w:rPr>
  </w:style>
  <w:style w:type="paragraph" w:customStyle="1" w:styleId="SMG">
    <w:name w:val="__S_M_G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en-US"/>
    </w:rPr>
  </w:style>
  <w:style w:type="paragraph" w:customStyle="1" w:styleId="SLG">
    <w:name w:val="__S_L_G"/>
    <w:basedOn w:val="Normal"/>
    <w:next w:val="Normal"/>
    <w:rsid w:val="00606A3A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eastAsia="en-US"/>
    </w:rPr>
  </w:style>
  <w:style w:type="paragraph" w:customStyle="1" w:styleId="SSG">
    <w:name w:val="__S_S_G"/>
    <w:basedOn w:val="Normal"/>
    <w:next w:val="Normal"/>
    <w:rsid w:val="00606A3A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eastAsia="en-US"/>
    </w:rPr>
  </w:style>
  <w:style w:type="paragraph" w:customStyle="1" w:styleId="XLargeG">
    <w:name w:val="__XLarge_G"/>
    <w:basedOn w:val="Normal"/>
    <w:next w:val="Normal"/>
    <w:rsid w:val="00606A3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eastAsia="en-US"/>
    </w:rPr>
  </w:style>
  <w:style w:type="paragraph" w:customStyle="1" w:styleId="Bullet1G">
    <w:name w:val="_Bullet 1_G"/>
    <w:basedOn w:val="Normal"/>
    <w:rsid w:val="00606A3A"/>
    <w:pPr>
      <w:numPr>
        <w:numId w:val="2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Bullet2G">
    <w:name w:val="_Bullet 2_G"/>
    <w:basedOn w:val="Normal"/>
    <w:rsid w:val="00606A3A"/>
    <w:pPr>
      <w:numPr>
        <w:numId w:val="23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rsid w:val="00606A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eastAsia="en-US"/>
    </w:rPr>
  </w:style>
  <w:style w:type="paragraph" w:customStyle="1" w:styleId="H4G">
    <w:name w:val="_ H_4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eastAsia="en-US"/>
    </w:rPr>
  </w:style>
  <w:style w:type="paragraph" w:customStyle="1" w:styleId="H56G">
    <w:name w:val="_ H_5/6_G"/>
    <w:basedOn w:val="Normal"/>
    <w:next w:val="Normal"/>
    <w:rsid w:val="00606A3A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eastAsia="en-US"/>
    </w:rPr>
  </w:style>
  <w:style w:type="table" w:styleId="TableWeb3">
    <w:name w:val="Table Web 3"/>
    <w:basedOn w:val="TableNormal"/>
    <w:semiHidden/>
    <w:rsid w:val="00606A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locked/>
    <w:rsid w:val="00606A3A"/>
    <w:rPr>
      <w:spacing w:val="5"/>
      <w:w w:val="104"/>
      <w:kern w:val="14"/>
      <w:sz w:val="18"/>
      <w:lang w:val="en-GB" w:eastAsia="ru-RU"/>
    </w:rPr>
  </w:style>
  <w:style w:type="paragraph" w:styleId="BalloonText">
    <w:name w:val="Balloon Text"/>
    <w:basedOn w:val="Normal"/>
    <w:link w:val="BalloonTextChar"/>
    <w:rsid w:val="00606A3A"/>
    <w:pPr>
      <w:suppressAutoHyphens/>
      <w:spacing w:line="240" w:lineRule="auto"/>
    </w:pPr>
    <w:rPr>
      <w:rFonts w:ascii="Tahoma" w:eastAsia="Times New Roman" w:hAnsi="Tahoma"/>
      <w:spacing w:val="0"/>
      <w:w w:val="100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06A3A"/>
    <w:rPr>
      <w:rFonts w:ascii="Tahoma" w:eastAsia="Times New Roman" w:hAnsi="Tahoma" w:cs="Times New Roman"/>
      <w:sz w:val="16"/>
      <w:szCs w:val="16"/>
      <w:lang w:val="ru-RU" w:eastAsia="en-US"/>
    </w:rPr>
  </w:style>
  <w:style w:type="paragraph" w:customStyle="1" w:styleId="Paragraphedeliste1">
    <w:name w:val="Paragraphe de liste1"/>
    <w:basedOn w:val="Normal"/>
    <w:qFormat/>
    <w:rsid w:val="00606A3A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a">
    <w:name w:val="Абзац списка"/>
    <w:basedOn w:val="Normal"/>
    <w:qFormat/>
    <w:rsid w:val="00606A3A"/>
    <w:pPr>
      <w:suppressAutoHyphens/>
      <w:spacing w:line="240" w:lineRule="atLeast"/>
      <w:ind w:left="708"/>
    </w:pPr>
    <w:rPr>
      <w:rFonts w:eastAsia="Times New Roman"/>
      <w:spacing w:val="0"/>
      <w:w w:val="100"/>
      <w:kern w:val="0"/>
      <w:szCs w:val="20"/>
      <w:lang w:eastAsia="en-US"/>
    </w:rPr>
  </w:style>
  <w:style w:type="character" w:customStyle="1" w:styleId="H1GChar">
    <w:name w:val="_ H_1_G Char"/>
    <w:link w:val="H1G"/>
    <w:rsid w:val="00606A3A"/>
    <w:rPr>
      <w:rFonts w:ascii="Times New Roman" w:eastAsia="Times New Roman" w:hAnsi="Times New Roman" w:cs="Times New Roman"/>
      <w:b/>
      <w:sz w:val="24"/>
      <w:szCs w:val="20"/>
      <w:lang w:val="ru-RU" w:eastAsia="en-US"/>
    </w:rPr>
  </w:style>
  <w:style w:type="paragraph" w:customStyle="1" w:styleId="Default">
    <w:name w:val="Default"/>
    <w:rsid w:val="00606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character" w:customStyle="1" w:styleId="HChGChar">
    <w:name w:val="_ H _Ch_G Char"/>
    <w:link w:val="HChG"/>
    <w:rsid w:val="00606A3A"/>
    <w:rPr>
      <w:rFonts w:ascii="Times New Roman" w:eastAsia="Times New Roman" w:hAnsi="Times New Roman" w:cs="Times New Roman"/>
      <w:b/>
      <w:sz w:val="28"/>
      <w:szCs w:val="20"/>
      <w:lang w:val="ru-RU" w:eastAsia="en-US"/>
    </w:rPr>
  </w:style>
  <w:style w:type="character" w:customStyle="1" w:styleId="5GCarattereCarattere">
    <w:name w:val="5_G Carattere Carattere"/>
    <w:rsid w:val="00606A3A"/>
    <w:rPr>
      <w:rFonts w:ascii="Times New Roman" w:eastAsia="Times New Roman" w:hAnsi="Times New Roman" w:cs="Times New Roman"/>
      <w:sz w:val="18"/>
      <w:szCs w:val="20"/>
      <w:lang w:val="ru-RU"/>
    </w:rPr>
  </w:style>
  <w:style w:type="paragraph" w:customStyle="1" w:styleId="Paragrafoelenco">
    <w:name w:val="Paragrafo elenco"/>
    <w:basedOn w:val="Normal"/>
    <w:qFormat/>
    <w:rsid w:val="00606A3A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eastAsia="en-US"/>
    </w:rPr>
  </w:style>
  <w:style w:type="paragraph" w:customStyle="1" w:styleId="ManualNumPar1">
    <w:name w:val="Manual NumPar 1"/>
    <w:basedOn w:val="Normal"/>
    <w:next w:val="Normal"/>
    <w:rsid w:val="00606A3A"/>
    <w:pPr>
      <w:spacing w:before="120" w:after="120" w:line="240" w:lineRule="auto"/>
      <w:ind w:left="851" w:hanging="851"/>
      <w:jc w:val="both"/>
    </w:pPr>
    <w:rPr>
      <w:rFonts w:eastAsia="Times New Roman"/>
      <w:spacing w:val="0"/>
      <w:w w:val="100"/>
      <w:kern w:val="0"/>
      <w:sz w:val="24"/>
      <w:szCs w:val="20"/>
      <w:lang w:eastAsia="en-US"/>
    </w:rPr>
  </w:style>
  <w:style w:type="character" w:customStyle="1" w:styleId="CarattereCarattere20">
    <w:name w:val="Carattere Carattere20"/>
    <w:semiHidden/>
    <w:rsid w:val="00606A3A"/>
    <w:rPr>
      <w:rFonts w:ascii="Tahoma" w:eastAsia="Times New Roman" w:hAnsi="Tahoma" w:cs="Tahoma"/>
      <w:sz w:val="16"/>
      <w:szCs w:val="16"/>
      <w:lang w:val="ru-RU" w:eastAsia="en-US"/>
    </w:rPr>
  </w:style>
  <w:style w:type="paragraph" w:customStyle="1" w:styleId="Rom1">
    <w:name w:val="Rom1"/>
    <w:basedOn w:val="Normal"/>
    <w:rsid w:val="00606A3A"/>
    <w:pPr>
      <w:numPr>
        <w:numId w:val="25"/>
      </w:numPr>
      <w:spacing w:after="240" w:line="240" w:lineRule="auto"/>
      <w:ind w:left="1441" w:hanging="590"/>
    </w:pPr>
    <w:rPr>
      <w:rFonts w:eastAsia="Times New Roman"/>
      <w:spacing w:val="0"/>
      <w:w w:val="100"/>
      <w:kern w:val="0"/>
      <w:sz w:val="24"/>
      <w:szCs w:val="20"/>
      <w:lang w:eastAsia="en-US"/>
    </w:rPr>
  </w:style>
  <w:style w:type="paragraph" w:customStyle="1" w:styleId="Eingezogen-Standard">
    <w:name w:val="Eingezogen-Standard"/>
    <w:basedOn w:val="Normal"/>
    <w:rsid w:val="00606A3A"/>
    <w:pPr>
      <w:spacing w:line="240" w:lineRule="auto"/>
      <w:ind w:left="992"/>
      <w:jc w:val="both"/>
    </w:pPr>
    <w:rPr>
      <w:rFonts w:eastAsia="Times New Roman"/>
      <w:spacing w:val="0"/>
      <w:w w:val="100"/>
      <w:kern w:val="0"/>
      <w:sz w:val="24"/>
      <w:szCs w:val="20"/>
      <w:lang w:eastAsia="de-DE"/>
    </w:rPr>
  </w:style>
  <w:style w:type="paragraph" w:customStyle="1" w:styleId="Titpar3">
    <w:name w:val="Tit par 3"/>
    <w:basedOn w:val="Normal"/>
    <w:next w:val="Normal"/>
    <w:link w:val="Titpar3Carattere"/>
    <w:rsid w:val="00606A3A"/>
    <w:pPr>
      <w:tabs>
        <w:tab w:val="left" w:pos="1106"/>
      </w:tabs>
      <w:spacing w:before="397" w:after="57" w:line="240" w:lineRule="auto"/>
    </w:pPr>
    <w:rPr>
      <w:rFonts w:ascii="Arial" w:eastAsia="SimSun" w:hAnsi="Arial"/>
      <w:spacing w:val="0"/>
      <w:w w:val="100"/>
      <w:kern w:val="0"/>
      <w:sz w:val="24"/>
      <w:szCs w:val="24"/>
      <w:lang w:eastAsia="it-IT"/>
    </w:rPr>
  </w:style>
  <w:style w:type="character" w:customStyle="1" w:styleId="Titpar3Carattere">
    <w:name w:val="Tit par 3 Carattere"/>
    <w:link w:val="Titpar3"/>
    <w:rsid w:val="00606A3A"/>
    <w:rPr>
      <w:rFonts w:ascii="Arial" w:eastAsia="SimSun" w:hAnsi="Arial" w:cs="Times New Roman"/>
      <w:sz w:val="24"/>
      <w:szCs w:val="24"/>
      <w:lang w:val="ru-RU" w:eastAsia="it-IT"/>
    </w:rPr>
  </w:style>
  <w:style w:type="paragraph" w:customStyle="1" w:styleId="testo">
    <w:name w:val="testo"/>
    <w:basedOn w:val="Normal"/>
    <w:link w:val="testoCarattere"/>
    <w:rsid w:val="00606A3A"/>
    <w:pPr>
      <w:spacing w:line="240" w:lineRule="auto"/>
      <w:ind w:left="1134" w:right="227"/>
      <w:jc w:val="both"/>
    </w:pPr>
    <w:rPr>
      <w:rFonts w:ascii="Arial" w:eastAsia="SimSun" w:hAnsi="Arial"/>
      <w:spacing w:val="0"/>
      <w:w w:val="100"/>
      <w:kern w:val="0"/>
      <w:sz w:val="24"/>
      <w:szCs w:val="20"/>
      <w:lang w:eastAsia="it-IT"/>
    </w:rPr>
  </w:style>
  <w:style w:type="character" w:customStyle="1" w:styleId="testoCarattere">
    <w:name w:val="testo Carattere"/>
    <w:link w:val="testo"/>
    <w:rsid w:val="00606A3A"/>
    <w:rPr>
      <w:rFonts w:ascii="Arial" w:eastAsia="SimSun" w:hAnsi="Arial" w:cs="Times New Roman"/>
      <w:sz w:val="24"/>
      <w:szCs w:val="20"/>
      <w:lang w:val="ru-RU" w:eastAsia="it-IT"/>
    </w:rPr>
  </w:style>
  <w:style w:type="paragraph" w:customStyle="1" w:styleId="Titpar1">
    <w:name w:val="Tit par 1"/>
    <w:basedOn w:val="Normal"/>
    <w:next w:val="testo"/>
    <w:link w:val="Titpar1Carattere"/>
    <w:rsid w:val="00606A3A"/>
    <w:pPr>
      <w:tabs>
        <w:tab w:val="left" w:pos="1106"/>
      </w:tabs>
      <w:spacing w:before="397" w:after="57" w:line="240" w:lineRule="auto"/>
    </w:pPr>
    <w:rPr>
      <w:rFonts w:ascii="Arial" w:eastAsia="SimSun" w:hAnsi="Arial"/>
      <w:b/>
      <w:caps/>
      <w:spacing w:val="0"/>
      <w:w w:val="100"/>
      <w:kern w:val="0"/>
      <w:sz w:val="24"/>
      <w:szCs w:val="20"/>
      <w:lang w:eastAsia="it-IT"/>
    </w:rPr>
  </w:style>
  <w:style w:type="character" w:customStyle="1" w:styleId="Titpar1Carattere">
    <w:name w:val="Tit par 1 Carattere"/>
    <w:link w:val="Titpar1"/>
    <w:rsid w:val="00606A3A"/>
    <w:rPr>
      <w:rFonts w:ascii="Arial" w:eastAsia="SimSun" w:hAnsi="Arial" w:cs="Times New Roman"/>
      <w:b/>
      <w:caps/>
      <w:sz w:val="24"/>
      <w:szCs w:val="20"/>
      <w:lang w:val="ru-RU" w:eastAsia="it-IT"/>
    </w:rPr>
  </w:style>
  <w:style w:type="paragraph" w:styleId="ListParagraph">
    <w:name w:val="List Paragraph"/>
    <w:basedOn w:val="Normal"/>
    <w:qFormat/>
    <w:rsid w:val="00606A3A"/>
    <w:pPr>
      <w:suppressAutoHyphens/>
      <w:spacing w:line="240" w:lineRule="atLeast"/>
      <w:ind w:left="70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R0">
    <w:name w:val="_ Single Txt_GR Знак"/>
    <w:link w:val="SingleTxtGR"/>
    <w:rsid w:val="00606A3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customStyle="1" w:styleId="apple-converted-space">
    <w:name w:val="apple-converted-space"/>
    <w:basedOn w:val="DefaultParagraphFont"/>
    <w:rsid w:val="0060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wmf"/><Relationship Id="rId27" Type="http://schemas.openxmlformats.org/officeDocument/2006/relationships/image" Target="media/image15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4C45-C7F1-4A8E-809C-1BC1FE43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7435</Words>
  <Characters>42384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Benedicte Boudol</cp:lastModifiedBy>
  <cp:revision>2</cp:revision>
  <cp:lastPrinted>2015-08-07T08:43:00Z</cp:lastPrinted>
  <dcterms:created xsi:type="dcterms:W3CDTF">2015-08-12T06:38:00Z</dcterms:created>
  <dcterms:modified xsi:type="dcterms:W3CDTF">2015-08-12T06:38:00Z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1511357R</vt:lpwstr>
  </property>
  <property fmtid="{D5CDD505-2E9C-101B-9397-08002B2CF9AE}" pid="3" name="ODSRefJobNo">
    <vt:lpwstr>1514996R</vt:lpwstr>
  </property>
  <property fmtid="{D5CDD505-2E9C-101B-9397-08002B2CF9AE}" pid="4" name="Symbol1">
    <vt:lpwstr>ECE/TRANS/WP.29/GRRF/2014/23/Rev.2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July 2015</vt:lpwstr>
  </property>
  <property fmtid="{D5CDD505-2E9C-101B-9397-08002B2CF9AE}" pid="12" name="Original">
    <vt:lpwstr>English</vt:lpwstr>
  </property>
  <property fmtid="{D5CDD505-2E9C-101B-9397-08002B2CF9AE}" pid="13" name="Release Date">
    <vt:lpwstr>050815</vt:lpwstr>
  </property>
</Properties>
</file>